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2DF7D" w14:textId="39012745" w:rsidR="004244F3" w:rsidRPr="00455BB1" w:rsidRDefault="004244F3" w:rsidP="004244F3">
      <w:pPr>
        <w:rPr>
          <w:b/>
        </w:rPr>
      </w:pPr>
      <w:r w:rsidRPr="00455BB1">
        <w:rPr>
          <w:b/>
        </w:rPr>
        <w:t>ORDNING MED BLOMSTERFOND I AVERØY</w:t>
      </w:r>
      <w:r>
        <w:rPr>
          <w:b/>
        </w:rPr>
        <w:t xml:space="preserve"> </w:t>
      </w:r>
    </w:p>
    <w:p w14:paraId="1CC2A290" w14:textId="7173A30D" w:rsidR="00C06092" w:rsidRDefault="00F001DD" w:rsidP="004244F3">
      <w:r>
        <w:t xml:space="preserve">Averøy kirkelige fellesråd har opprettet et blomsterfond hvor midlene brukes til generell forskjønnelse av gravplassene </w:t>
      </w:r>
      <w:r w:rsidR="00C06092">
        <w:t xml:space="preserve">og uteområdene rundt kirkene </w:t>
      </w:r>
      <w:r>
        <w:t>i Averøy.</w:t>
      </w:r>
    </w:p>
    <w:p w14:paraId="42DD5C78" w14:textId="58EB3972" w:rsidR="004244F3" w:rsidRDefault="004244F3" w:rsidP="004244F3">
      <w:r>
        <w:t>Fondet</w:t>
      </w:r>
      <w:r w:rsidR="00386088">
        <w:t>, som</w:t>
      </w:r>
      <w:r>
        <w:t xml:space="preserve"> er</w:t>
      </w:r>
      <w:r w:rsidR="00386088">
        <w:t xml:space="preserve"> </w:t>
      </w:r>
      <w:r w:rsidR="00386088" w:rsidRPr="00386088">
        <w:rPr>
          <w:u w:val="single"/>
        </w:rPr>
        <w:t xml:space="preserve">ment som et alternativ til blomsterhilsen, </w:t>
      </w:r>
      <w:r w:rsidR="00C06092">
        <w:rPr>
          <w:u w:val="single"/>
        </w:rPr>
        <w:t>(</w:t>
      </w:r>
      <w:r w:rsidR="00386088" w:rsidRPr="00386088">
        <w:rPr>
          <w:u w:val="single"/>
        </w:rPr>
        <w:t>og ikke ørmerket minnegave</w:t>
      </w:r>
      <w:r w:rsidR="00C06092">
        <w:rPr>
          <w:u w:val="single"/>
        </w:rPr>
        <w:t>)</w:t>
      </w:r>
      <w:r w:rsidR="00386088">
        <w:t>, er</w:t>
      </w:r>
      <w:r>
        <w:t xml:space="preserve"> tenkt å fungere som følger: </w:t>
      </w:r>
    </w:p>
    <w:p w14:paraId="139D44D3" w14:textId="77777777" w:rsidR="00087EA7" w:rsidRDefault="004244F3" w:rsidP="004244F3">
      <w:r>
        <w:t xml:space="preserve">Ved bisettelser og begravelser gis familie, venner og kjente som ønsker å vise medfølelse i forbindelse med en gravferd muligheten til å gi en pengegave til blomsterfondet, som alternativ til å kjøpe blomster til den avdødes gravferd. De som gir en slik gave vil få navnene </w:t>
      </w:r>
      <w:r w:rsidR="00C63894">
        <w:t xml:space="preserve">sine </w:t>
      </w:r>
      <w:r>
        <w:t xml:space="preserve">ført opp i en </w:t>
      </w:r>
      <w:r w:rsidR="00C63894">
        <w:t>gave</w:t>
      </w:r>
      <w:r>
        <w:t xml:space="preserve">protokoll som overleveres til de pårørende i forbindelse med begravelsen. </w:t>
      </w:r>
      <w:r w:rsidR="00386088">
        <w:t xml:space="preserve">Navnene </w:t>
      </w:r>
      <w:r w:rsidR="00C63894">
        <w:t xml:space="preserve">på giverne vil bli lest opp i kirken (på samme måte som giverne av </w:t>
      </w:r>
      <w:r w:rsidR="00746455">
        <w:t>kranser og blomster)</w:t>
      </w:r>
      <w:r w:rsidR="00087EA7">
        <w:t xml:space="preserve">. </w:t>
      </w:r>
    </w:p>
    <w:p w14:paraId="41313C6A" w14:textId="48B2EF90" w:rsidR="004244F3" w:rsidRDefault="004244F3" w:rsidP="004244F3">
      <w:r>
        <w:t xml:space="preserve">Pengene som kommer inn </w:t>
      </w:r>
      <w:r w:rsidR="00087EA7">
        <w:t>til</w:t>
      </w:r>
      <w:r>
        <w:t xml:space="preserve"> blomsterfondet i forbindelse med gravferden, blir øremerket til det gravstedet som den avdøde stedes til hvile på. Fellesrådet v/ kirkevergen vil avgjøre hva gaven skal benyttes til. Både gravstedet, men også utearealet rundt kirkene får glede av disse midlene. Det kan være blomster til fellesareal, bautaer og lignende. For øvrig kan midlene brukes til å foreta oppgradering av utstyr og «inventar» som man ofte ikke finner rom for i et begrenset fellesrådsbudsjett, som f.eks nye benker, vannkanner, bårevogner, anleggelse av minnelunder med mer. </w:t>
      </w:r>
    </w:p>
    <w:p w14:paraId="18E779AA" w14:textId="77777777" w:rsidR="004244F3" w:rsidRDefault="004244F3" w:rsidP="004244F3">
      <w:r>
        <w:t>Det er ikke tanken at pengene skal erstatte kommunens bidrag og forpliktelser, men være et supplement slik at gravplassene til enhver tid er så velholdt og tiltalende som mulig.</w:t>
      </w:r>
    </w:p>
    <w:p w14:paraId="0333295B" w14:textId="77777777" w:rsidR="004244F3" w:rsidRDefault="004244F3" w:rsidP="004244F3">
      <w:r>
        <w:t>Følgende retningslinjer vil ligge til grunn for gaver til Averøy blomsterfond:</w:t>
      </w:r>
    </w:p>
    <w:p w14:paraId="3C260599" w14:textId="77777777" w:rsidR="004244F3" w:rsidRDefault="004244F3" w:rsidP="004244F3">
      <w:pPr>
        <w:pStyle w:val="Listeavsnitt"/>
        <w:numPr>
          <w:ilvl w:val="0"/>
          <w:numId w:val="1"/>
        </w:numPr>
      </w:pPr>
      <w:r>
        <w:t>Fellesrådet ved kirkevergen står ansvarlig for blomsterfondet og bruken av midlene.</w:t>
      </w:r>
    </w:p>
    <w:p w14:paraId="19B1A10A" w14:textId="77777777" w:rsidR="00A66AE3" w:rsidRDefault="004244F3" w:rsidP="00A66AE3">
      <w:pPr>
        <w:pStyle w:val="Listeavsnitt"/>
        <w:numPr>
          <w:ilvl w:val="0"/>
          <w:numId w:val="1"/>
        </w:numPr>
        <w:rPr>
          <w:b/>
        </w:rPr>
      </w:pPr>
      <w:r>
        <w:t xml:space="preserve">Averøy blomsterfond har </w:t>
      </w:r>
      <w:r w:rsidRPr="00140AC4">
        <w:rPr>
          <w:b/>
        </w:rPr>
        <w:t xml:space="preserve">kontonummer 3930.06.40595 </w:t>
      </w:r>
      <w:r>
        <w:t>i Sparebank1 Nordvest</w:t>
      </w:r>
      <w:r w:rsidRPr="00140AC4">
        <w:rPr>
          <w:b/>
        </w:rPr>
        <w:t>.</w:t>
      </w:r>
    </w:p>
    <w:p w14:paraId="4E7BCA08" w14:textId="77777777" w:rsidR="00A66AE3" w:rsidRDefault="00A66AE3" w:rsidP="00A66AE3">
      <w:pPr>
        <w:pStyle w:val="Listeavsnitt"/>
        <w:rPr>
          <w:b/>
        </w:rPr>
      </w:pPr>
    </w:p>
    <w:p w14:paraId="7E028718" w14:textId="77777777" w:rsidR="00A66AE3" w:rsidRPr="00A66AE3" w:rsidRDefault="00A66AE3" w:rsidP="00A66AE3">
      <w:pPr>
        <w:pStyle w:val="Listeavsnitt"/>
        <w:rPr>
          <w:b/>
        </w:rPr>
      </w:pPr>
      <w:r>
        <w:rPr>
          <w:b/>
        </w:rPr>
        <w:t>SLIK GÅR DU FREM:</w:t>
      </w:r>
    </w:p>
    <w:p w14:paraId="42059D07" w14:textId="6C760766" w:rsidR="00BE38F9" w:rsidRPr="00BE38F9" w:rsidRDefault="004244F3" w:rsidP="00A66AE3">
      <w:pPr>
        <w:pStyle w:val="Listeavsnitt"/>
        <w:numPr>
          <w:ilvl w:val="0"/>
          <w:numId w:val="3"/>
        </w:numPr>
        <w:rPr>
          <w:b/>
        </w:rPr>
      </w:pPr>
      <w:r>
        <w:t xml:space="preserve">Gave </w:t>
      </w:r>
      <w:r w:rsidRPr="006E7426">
        <w:t xml:space="preserve">som ønskes medtatt i blomsterfond-protokollen til pårørende </w:t>
      </w:r>
      <w:r w:rsidRPr="006E7426">
        <w:rPr>
          <w:u w:val="single"/>
        </w:rPr>
        <w:t>må meddeles</w:t>
      </w:r>
      <w:r w:rsidRPr="00A47F52">
        <w:rPr>
          <w:b/>
          <w:u w:val="single"/>
        </w:rPr>
        <w:t xml:space="preserve"> </w:t>
      </w:r>
      <w:r w:rsidRPr="006E7426">
        <w:rPr>
          <w:u w:val="single"/>
        </w:rPr>
        <w:t>skriftlig</w:t>
      </w:r>
      <w:r w:rsidR="00BE38F9">
        <w:rPr>
          <w:u w:val="single"/>
        </w:rPr>
        <w:t xml:space="preserve"> </w:t>
      </w:r>
      <w:r w:rsidR="00BE38F9" w:rsidRPr="00BE38F9">
        <w:t>på eget skjema</w:t>
      </w:r>
      <w:r w:rsidR="00BE38F9">
        <w:t xml:space="preserve"> eller i en e-post. </w:t>
      </w:r>
      <w:r w:rsidR="00A66AE3">
        <w:t xml:space="preserve">Skjemaet finner du </w:t>
      </w:r>
      <w:r w:rsidR="00BE38F9">
        <w:t xml:space="preserve">på kommunens servicekontor og på kirkekontoret, i tillegg til at det ligger på nettsiden vår, </w:t>
      </w:r>
      <w:r w:rsidR="00087EA7">
        <w:t>kirken.no/averoy</w:t>
      </w:r>
    </w:p>
    <w:p w14:paraId="6C65F260" w14:textId="77777777" w:rsidR="004244F3" w:rsidRPr="00A47F52" w:rsidRDefault="004244F3" w:rsidP="00A66AE3">
      <w:pPr>
        <w:pStyle w:val="Listeavsnitt"/>
        <w:numPr>
          <w:ilvl w:val="0"/>
          <w:numId w:val="3"/>
        </w:numPr>
        <w:rPr>
          <w:b/>
        </w:rPr>
      </w:pPr>
      <w:r>
        <w:t>Den skriftlige meldingen må inneholde følgende:</w:t>
      </w:r>
    </w:p>
    <w:p w14:paraId="1E104F1A" w14:textId="77777777" w:rsidR="004244F3" w:rsidRDefault="004244F3" w:rsidP="00A66AE3">
      <w:pPr>
        <w:pStyle w:val="Listeavsnitt"/>
        <w:numPr>
          <w:ilvl w:val="0"/>
          <w:numId w:val="4"/>
        </w:numPr>
      </w:pPr>
      <w:r w:rsidRPr="00A47F52">
        <w:rPr>
          <w:b/>
        </w:rPr>
        <w:t>Navn på avdøde</w:t>
      </w:r>
      <w:r>
        <w:t xml:space="preserve"> som gaven skal knyttes til, </w:t>
      </w:r>
    </w:p>
    <w:p w14:paraId="72B76698" w14:textId="77777777" w:rsidR="00A66AE3" w:rsidRDefault="004244F3" w:rsidP="00A66AE3">
      <w:pPr>
        <w:pStyle w:val="Listeavsnitt"/>
        <w:numPr>
          <w:ilvl w:val="0"/>
          <w:numId w:val="4"/>
        </w:numPr>
      </w:pPr>
      <w:r w:rsidRPr="00A47F52">
        <w:rPr>
          <w:b/>
        </w:rPr>
        <w:t>Hvem hilsenen skal være fra</w:t>
      </w:r>
      <w:r>
        <w:t xml:space="preserve"> (Hvilke navn som skal skrives i protokollen</w:t>
      </w:r>
      <w:r w:rsidR="00BE38F9">
        <w:t xml:space="preserve"> som gis til de pårørende</w:t>
      </w:r>
      <w:r>
        <w:t xml:space="preserve">) </w:t>
      </w:r>
    </w:p>
    <w:p w14:paraId="00E7C05F" w14:textId="1D616CD7" w:rsidR="00BE38F9" w:rsidRDefault="00A66AE3" w:rsidP="008636B0">
      <w:pPr>
        <w:pStyle w:val="Listeavsnitt"/>
        <w:numPr>
          <w:ilvl w:val="0"/>
          <w:numId w:val="3"/>
        </w:numPr>
      </w:pPr>
      <w:r>
        <w:t xml:space="preserve">Utfylt skjema / melding må </w:t>
      </w:r>
      <w:r w:rsidR="00BE38F9" w:rsidRPr="00A66AE3">
        <w:rPr>
          <w:b/>
        </w:rPr>
        <w:t>leveres senest kl. 12.00 dagen før begravelsen</w:t>
      </w:r>
      <w:r w:rsidR="00BE38F9">
        <w:t xml:space="preserve"> direkte til Averøy kirkekontor i åpningstiden, i postkassen vår på innsiden av gjerdet (ved avfallsdunkene) eller sendes på e-post til </w:t>
      </w:r>
      <w:hyperlink r:id="rId5" w:history="1">
        <w:r w:rsidR="008636B0" w:rsidRPr="00AD497F">
          <w:rPr>
            <w:rStyle w:val="Hyperkobling"/>
          </w:rPr>
          <w:t>post.averoy@kirken.no</w:t>
        </w:r>
      </w:hyperlink>
      <w:r w:rsidR="00BE38F9">
        <w:t xml:space="preserve"> </w:t>
      </w:r>
    </w:p>
    <w:p w14:paraId="55CBA665" w14:textId="77777777" w:rsidR="00DD673D" w:rsidRDefault="00DD673D" w:rsidP="00DD673D">
      <w:pPr>
        <w:pStyle w:val="Listeavsnitt"/>
        <w:numPr>
          <w:ilvl w:val="0"/>
          <w:numId w:val="3"/>
        </w:numPr>
      </w:pPr>
      <w:r>
        <w:t xml:space="preserve">Oppgitt gavebeløp bes overført samme dag til Averøy blomsterfond, </w:t>
      </w:r>
      <w:r w:rsidRPr="00DD673D">
        <w:rPr>
          <w:b/>
        </w:rPr>
        <w:t>konto 3930.06.40595</w:t>
      </w:r>
      <w:r>
        <w:t xml:space="preserve"> i Sparebank1 Nordvest, og merkes med avdødes navn. </w:t>
      </w:r>
    </w:p>
    <w:p w14:paraId="00BB5F24" w14:textId="77777777" w:rsidR="00DD673D" w:rsidRDefault="00DD673D" w:rsidP="00DD673D">
      <w:pPr>
        <w:pStyle w:val="Listeavsnitt"/>
      </w:pPr>
    </w:p>
    <w:p w14:paraId="2F3D9CFB" w14:textId="42C4245B" w:rsidR="004244F3" w:rsidRDefault="004244F3" w:rsidP="004244F3">
      <w:pPr>
        <w:pStyle w:val="Listeavsnitt"/>
        <w:numPr>
          <w:ilvl w:val="0"/>
          <w:numId w:val="1"/>
        </w:numPr>
      </w:pPr>
      <w:r>
        <w:t xml:space="preserve">Alle som har gitt skriftlig melding med nødvendig info til kirkekontoret innen oppgitt frist (se over) vil få navnet oppført i protokollen som gis til pårørende i gravferden. Navnene </w:t>
      </w:r>
      <w:r w:rsidR="008636B0">
        <w:t>på giverne blir lest opp under gravferden</w:t>
      </w:r>
    </w:p>
    <w:p w14:paraId="69BC05CD" w14:textId="77777777" w:rsidR="00D45DBF" w:rsidRDefault="00D45DBF" w:rsidP="00D45DBF">
      <w:pPr>
        <w:pStyle w:val="Listeavsnitt"/>
        <w:numPr>
          <w:ilvl w:val="0"/>
          <w:numId w:val="1"/>
        </w:numPr>
      </w:pPr>
      <w:r>
        <w:t>Gaven vil bli benyttet på gravstedet som avdøde stedes til hvile på.</w:t>
      </w:r>
    </w:p>
    <w:p w14:paraId="6D376CCA" w14:textId="4F005842" w:rsidR="00D45DBF" w:rsidRDefault="00872725" w:rsidP="00DD673D">
      <w:pPr>
        <w:pStyle w:val="Listeavsnitt"/>
        <w:numPr>
          <w:ilvl w:val="0"/>
          <w:numId w:val="1"/>
        </w:numPr>
      </w:pPr>
      <w:r>
        <w:lastRenderedPageBreak/>
        <w:t xml:space="preserve">NB! </w:t>
      </w:r>
      <w:r w:rsidR="004244F3">
        <w:t xml:space="preserve">Gaver som det </w:t>
      </w:r>
      <w:r w:rsidR="004244F3" w:rsidRPr="00872725">
        <w:rPr>
          <w:u w:val="single"/>
        </w:rPr>
        <w:t>ikke</w:t>
      </w:r>
      <w:r w:rsidR="004244F3">
        <w:t xml:space="preserve"> er mottatt skriftlig melding til – eller som gis til blomsterfondet uten å være knyttet til en bestemt gravferd – vil kirkevergen / fellesrådet benytte der behovet er størst.</w:t>
      </w:r>
    </w:p>
    <w:p w14:paraId="02556557" w14:textId="77777777" w:rsidR="004244F3" w:rsidRDefault="004244F3" w:rsidP="004244F3">
      <w:pPr>
        <w:pStyle w:val="Listeavsnitt"/>
        <w:numPr>
          <w:ilvl w:val="0"/>
          <w:numId w:val="1"/>
        </w:numPr>
      </w:pPr>
      <w:r>
        <w:t>Blomsterfondet benyttes til forskjønnelse og oppgradering av de 4 gravplassene i Averøy, samt uteområdene rundt kirkene.</w:t>
      </w:r>
    </w:p>
    <w:p w14:paraId="211D7A12" w14:textId="77777777" w:rsidR="004244F3" w:rsidRDefault="004244F3" w:rsidP="004244F3">
      <w:pPr>
        <w:pStyle w:val="Listeavsnitt"/>
        <w:numPr>
          <w:ilvl w:val="0"/>
          <w:numId w:val="1"/>
        </w:numPr>
      </w:pPr>
      <w:r>
        <w:t xml:space="preserve">De enkelte menighetene beholder rådigheten over tidligere og fremtidige </w:t>
      </w:r>
      <w:r w:rsidRPr="006B54C8">
        <w:rPr>
          <w:u w:val="single"/>
        </w:rPr>
        <w:t>minnegaver</w:t>
      </w:r>
      <w:r>
        <w:t xml:space="preserve"> som er øremerket den enkelte kirke eller gravplass.</w:t>
      </w:r>
    </w:p>
    <w:p w14:paraId="02E0D89D" w14:textId="77777777" w:rsidR="00564BE1" w:rsidRDefault="00564BE1"/>
    <w:p w14:paraId="06E2C1E0" w14:textId="46D36F5F" w:rsidR="008278D1" w:rsidRDefault="008278D1">
      <w:r>
        <w:t xml:space="preserve">Har du </w:t>
      </w:r>
      <w:r w:rsidR="00D60DE2">
        <w:t xml:space="preserve">spørsmål til ordningen med blomsterfond, </w:t>
      </w:r>
      <w:r w:rsidR="00310105">
        <w:t xml:space="preserve">så </w:t>
      </w:r>
      <w:r w:rsidR="00D60DE2">
        <w:t xml:space="preserve">ta kontakt med </w:t>
      </w:r>
      <w:r w:rsidR="00872725">
        <w:t>kirkevergen</w:t>
      </w:r>
      <w:r w:rsidR="008754D2">
        <w:t xml:space="preserve"> på</w:t>
      </w:r>
      <w:r w:rsidR="00D45DBF">
        <w:t xml:space="preserve"> </w:t>
      </w:r>
      <w:r w:rsidR="00310105">
        <w:t xml:space="preserve">tlf </w:t>
      </w:r>
      <w:r w:rsidR="008754D2">
        <w:t>458 79 087</w:t>
      </w:r>
      <w:r w:rsidR="00D45DBF">
        <w:t xml:space="preserve"> eller e-post </w:t>
      </w:r>
      <w:hyperlink r:id="rId6" w:history="1">
        <w:r w:rsidR="008754D2" w:rsidRPr="00AD497F">
          <w:rPr>
            <w:rStyle w:val="Hyperkobling"/>
          </w:rPr>
          <w:t>KF358@kirken.no</w:t>
        </w:r>
      </w:hyperlink>
    </w:p>
    <w:p w14:paraId="7912EFD9" w14:textId="77777777" w:rsidR="008754D2" w:rsidRDefault="008754D2"/>
    <w:p w14:paraId="443462C1" w14:textId="77777777" w:rsidR="00DD673D" w:rsidRDefault="00DD673D"/>
    <w:p w14:paraId="28BD4F50" w14:textId="68A70412" w:rsidR="00D45DBF" w:rsidRDefault="00D45DBF">
      <w:r>
        <w:t xml:space="preserve">Bruhagen, </w:t>
      </w:r>
      <w:r w:rsidR="00310105">
        <w:t>29.11.2024</w:t>
      </w:r>
    </w:p>
    <w:p w14:paraId="01986604" w14:textId="77777777" w:rsidR="00D60DE2" w:rsidRDefault="00D60DE2">
      <w:r>
        <w:t>Kirkevergen i Averøy</w:t>
      </w:r>
    </w:p>
    <w:sectPr w:rsidR="00D60D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874C6"/>
    <w:multiLevelType w:val="hybridMultilevel"/>
    <w:tmpl w:val="4A122AB6"/>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 w15:restartNumberingAfterBreak="0">
    <w:nsid w:val="171535D7"/>
    <w:multiLevelType w:val="hybridMultilevel"/>
    <w:tmpl w:val="83EEDC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69022F8"/>
    <w:multiLevelType w:val="hybridMultilevel"/>
    <w:tmpl w:val="67BE4074"/>
    <w:lvl w:ilvl="0" w:tplc="6EF079AE">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6A7020C8"/>
    <w:multiLevelType w:val="hybridMultilevel"/>
    <w:tmpl w:val="8C2E2FB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8692049"/>
    <w:multiLevelType w:val="hybridMultilevel"/>
    <w:tmpl w:val="2804A870"/>
    <w:lvl w:ilvl="0" w:tplc="1C0A34C8">
      <w:start w:val="1"/>
      <w:numFmt w:val="decimal"/>
      <w:lvlText w:val="%1."/>
      <w:lvlJc w:val="left"/>
      <w:pPr>
        <w:ind w:left="1440" w:hanging="360"/>
      </w:pPr>
      <w:rPr>
        <w:b/>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5" w15:restartNumberingAfterBreak="0">
    <w:nsid w:val="7A8D4027"/>
    <w:multiLevelType w:val="hybridMultilevel"/>
    <w:tmpl w:val="FC609F2E"/>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6" w15:restartNumberingAfterBreak="0">
    <w:nsid w:val="7D672462"/>
    <w:multiLevelType w:val="hybridMultilevel"/>
    <w:tmpl w:val="10700BBE"/>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num w:numId="1" w16cid:durableId="151915379">
    <w:abstractNumId w:val="1"/>
  </w:num>
  <w:num w:numId="2" w16cid:durableId="797458779">
    <w:abstractNumId w:val="2"/>
  </w:num>
  <w:num w:numId="3" w16cid:durableId="1893881428">
    <w:abstractNumId w:val="4"/>
  </w:num>
  <w:num w:numId="4" w16cid:durableId="19091922">
    <w:abstractNumId w:val="5"/>
  </w:num>
  <w:num w:numId="5" w16cid:durableId="910502383">
    <w:abstractNumId w:val="0"/>
  </w:num>
  <w:num w:numId="6" w16cid:durableId="1898273139">
    <w:abstractNumId w:val="3"/>
  </w:num>
  <w:num w:numId="7" w16cid:durableId="19266472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F3"/>
    <w:rsid w:val="000501D7"/>
    <w:rsid w:val="00087EA7"/>
    <w:rsid w:val="000A6A69"/>
    <w:rsid w:val="00120C59"/>
    <w:rsid w:val="00172477"/>
    <w:rsid w:val="001B1ED4"/>
    <w:rsid w:val="00310105"/>
    <w:rsid w:val="00386088"/>
    <w:rsid w:val="004244F3"/>
    <w:rsid w:val="00560D78"/>
    <w:rsid w:val="00564BE1"/>
    <w:rsid w:val="00596245"/>
    <w:rsid w:val="00746455"/>
    <w:rsid w:val="008278D1"/>
    <w:rsid w:val="008636B0"/>
    <w:rsid w:val="00872725"/>
    <w:rsid w:val="008754D2"/>
    <w:rsid w:val="00A66AE3"/>
    <w:rsid w:val="00AC5CBF"/>
    <w:rsid w:val="00B9045F"/>
    <w:rsid w:val="00BD1B1A"/>
    <w:rsid w:val="00BE38F9"/>
    <w:rsid w:val="00C06092"/>
    <w:rsid w:val="00C63894"/>
    <w:rsid w:val="00D45DBF"/>
    <w:rsid w:val="00D60DE2"/>
    <w:rsid w:val="00DD673D"/>
    <w:rsid w:val="00E87D43"/>
    <w:rsid w:val="00F001DD"/>
    <w:rsid w:val="00F67123"/>
    <w:rsid w:val="00F813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3C9E"/>
  <w15:docId w15:val="{6E84546D-91A4-4928-BCA8-44A960E4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4F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244F3"/>
    <w:pPr>
      <w:ind w:left="720"/>
      <w:contextualSpacing/>
    </w:pPr>
  </w:style>
  <w:style w:type="character" w:styleId="Hyperkobling">
    <w:name w:val="Hyperlink"/>
    <w:basedOn w:val="Standardskriftforavsnitt"/>
    <w:uiPriority w:val="99"/>
    <w:unhideWhenUsed/>
    <w:rsid w:val="004244F3"/>
    <w:rPr>
      <w:color w:val="0563C1" w:themeColor="hyperlink"/>
      <w:u w:val="single"/>
    </w:rPr>
  </w:style>
  <w:style w:type="character" w:customStyle="1" w:styleId="Ulstomtale1">
    <w:name w:val="Uløst omtale1"/>
    <w:basedOn w:val="Standardskriftforavsnitt"/>
    <w:uiPriority w:val="99"/>
    <w:semiHidden/>
    <w:unhideWhenUsed/>
    <w:rsid w:val="00BE38F9"/>
    <w:rPr>
      <w:color w:val="808080"/>
      <w:shd w:val="clear" w:color="auto" w:fill="E6E6E6"/>
    </w:rPr>
  </w:style>
  <w:style w:type="character" w:styleId="Ulstomtale">
    <w:name w:val="Unresolved Mention"/>
    <w:basedOn w:val="Standardskriftforavsnitt"/>
    <w:uiPriority w:val="99"/>
    <w:semiHidden/>
    <w:unhideWhenUsed/>
    <w:rsid w:val="00B90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F358@kirken.no" TargetMode="External"/><Relationship Id="rId5" Type="http://schemas.openxmlformats.org/officeDocument/2006/relationships/hyperlink" Target="mailto:post.averoy@kirken.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572</Words>
  <Characters>3033</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Kfia</dc:creator>
  <cp:lastModifiedBy>Kristian Futsæter</cp:lastModifiedBy>
  <cp:revision>18</cp:revision>
  <dcterms:created xsi:type="dcterms:W3CDTF">2020-02-11T09:52:00Z</dcterms:created>
  <dcterms:modified xsi:type="dcterms:W3CDTF">2024-11-29T10:50:00Z</dcterms:modified>
</cp:coreProperties>
</file>