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571" w:rsidRPr="00AB5928" w:rsidRDefault="00A21571" w:rsidP="00BE4CD7"/>
    <w:p w:rsidR="00272301" w:rsidRPr="00AB5928" w:rsidRDefault="00272301" w:rsidP="00272301">
      <w:pPr>
        <w:pStyle w:val="Ingenmellomrom"/>
        <w:jc w:val="center"/>
        <w:rPr>
          <w:rFonts w:ascii="Times New Roman" w:hAnsi="Times New Roman" w:cs="Times New Roman"/>
          <w:b/>
          <w:sz w:val="24"/>
          <w:szCs w:val="24"/>
        </w:rPr>
      </w:pPr>
      <w:r w:rsidRPr="00AB5928">
        <w:rPr>
          <w:rFonts w:ascii="Times New Roman" w:hAnsi="Times New Roman" w:cs="Times New Roman"/>
          <w:b/>
          <w:sz w:val="24"/>
          <w:szCs w:val="24"/>
        </w:rPr>
        <w:t>ÅRSMELDING</w:t>
      </w:r>
    </w:p>
    <w:p w:rsidR="00272301" w:rsidRPr="00AB5928" w:rsidRDefault="00AE70E5" w:rsidP="00272301">
      <w:pPr>
        <w:pStyle w:val="Ingenmellomrom"/>
        <w:jc w:val="center"/>
        <w:rPr>
          <w:rFonts w:ascii="Times New Roman" w:hAnsi="Times New Roman" w:cs="Times New Roman"/>
          <w:b/>
          <w:sz w:val="24"/>
          <w:szCs w:val="24"/>
        </w:rPr>
      </w:pPr>
      <w:r w:rsidRPr="00AB5928">
        <w:rPr>
          <w:rFonts w:ascii="Times New Roman" w:hAnsi="Times New Roman" w:cs="Times New Roman"/>
          <w:b/>
          <w:sz w:val="24"/>
          <w:szCs w:val="24"/>
        </w:rPr>
        <w:t>2019</w:t>
      </w:r>
    </w:p>
    <w:p w:rsidR="00CF2EE4" w:rsidRPr="00AB5928" w:rsidRDefault="00CF2EE4" w:rsidP="00CF2EE4">
      <w:pPr>
        <w:pStyle w:val="Ingenmellomrom"/>
        <w:rPr>
          <w:rFonts w:ascii="Times New Roman" w:hAnsi="Times New Roman" w:cs="Times New Roman"/>
          <w:sz w:val="24"/>
          <w:szCs w:val="24"/>
        </w:rPr>
      </w:pPr>
    </w:p>
    <w:p w:rsidR="00D72CAB" w:rsidRPr="00AB5928" w:rsidRDefault="00D72CAB" w:rsidP="00CF2EE4">
      <w:pPr>
        <w:pStyle w:val="Ingenmellomrom"/>
        <w:rPr>
          <w:rFonts w:ascii="Times New Roman" w:hAnsi="Times New Roman" w:cs="Times New Roman"/>
          <w:b/>
          <w:sz w:val="24"/>
          <w:szCs w:val="24"/>
          <w:u w:val="single"/>
        </w:rPr>
      </w:pPr>
      <w:r w:rsidRPr="00AB5928">
        <w:rPr>
          <w:rFonts w:ascii="Times New Roman" w:hAnsi="Times New Roman" w:cs="Times New Roman"/>
          <w:b/>
          <w:sz w:val="24"/>
          <w:szCs w:val="24"/>
          <w:u w:val="single"/>
        </w:rPr>
        <w:t>Rådets sammensetning</w:t>
      </w:r>
    </w:p>
    <w:p w:rsidR="00D72CAB" w:rsidRPr="00AB5928" w:rsidRDefault="00D72CAB" w:rsidP="00CF2EE4">
      <w:pPr>
        <w:pStyle w:val="Ingenmellomrom"/>
        <w:rPr>
          <w:rFonts w:ascii="Times New Roman" w:hAnsi="Times New Roman" w:cs="Times New Roman"/>
          <w:sz w:val="24"/>
          <w:szCs w:val="24"/>
          <w:u w:val="single"/>
        </w:rPr>
      </w:pPr>
    </w:p>
    <w:p w:rsidR="007D7EB3" w:rsidRPr="00AB5928" w:rsidRDefault="00D72CAB" w:rsidP="00CF2EE4">
      <w:pPr>
        <w:pStyle w:val="Ingenmellomrom"/>
        <w:rPr>
          <w:rFonts w:ascii="Times New Roman" w:hAnsi="Times New Roman" w:cs="Times New Roman"/>
          <w:b/>
          <w:sz w:val="24"/>
          <w:szCs w:val="24"/>
        </w:rPr>
      </w:pPr>
      <w:r w:rsidRPr="00AB5928">
        <w:rPr>
          <w:rFonts w:ascii="Times New Roman" w:hAnsi="Times New Roman" w:cs="Times New Roman"/>
          <w:b/>
          <w:sz w:val="24"/>
          <w:szCs w:val="24"/>
        </w:rPr>
        <w:t xml:space="preserve">Fra 1. januar </w:t>
      </w:r>
      <w:r w:rsidR="00266643" w:rsidRPr="00AB5928">
        <w:rPr>
          <w:rFonts w:ascii="Times New Roman" w:hAnsi="Times New Roman" w:cs="Times New Roman"/>
          <w:b/>
          <w:sz w:val="24"/>
          <w:szCs w:val="24"/>
        </w:rPr>
        <w:t>201</w:t>
      </w:r>
      <w:r w:rsidR="00AE70E5" w:rsidRPr="00AB5928">
        <w:rPr>
          <w:rFonts w:ascii="Times New Roman" w:hAnsi="Times New Roman" w:cs="Times New Roman"/>
          <w:b/>
          <w:sz w:val="24"/>
          <w:szCs w:val="24"/>
        </w:rPr>
        <w:t>9</w:t>
      </w:r>
      <w:r w:rsidR="007D7EB3" w:rsidRPr="00AB5928">
        <w:rPr>
          <w:rFonts w:ascii="Times New Roman" w:hAnsi="Times New Roman" w:cs="Times New Roman"/>
          <w:b/>
          <w:sz w:val="24"/>
          <w:szCs w:val="24"/>
        </w:rPr>
        <w:t>:</w:t>
      </w:r>
    </w:p>
    <w:p w:rsidR="007D7EB3" w:rsidRPr="00AB5928" w:rsidRDefault="007D7EB3" w:rsidP="00CF2EE4">
      <w:pPr>
        <w:pStyle w:val="Ingenmellomrom"/>
        <w:rPr>
          <w:rFonts w:ascii="Times New Roman" w:hAnsi="Times New Roman" w:cs="Times New Roman"/>
          <w:sz w:val="24"/>
          <w:szCs w:val="24"/>
        </w:rPr>
      </w:pPr>
      <w:r w:rsidRPr="00AB5928">
        <w:rPr>
          <w:rFonts w:ascii="Times New Roman" w:hAnsi="Times New Roman" w:cs="Times New Roman"/>
          <w:sz w:val="24"/>
          <w:szCs w:val="24"/>
        </w:rPr>
        <w:t>Kjell Jørgen Fjeld, leder</w:t>
      </w:r>
    </w:p>
    <w:p w:rsidR="007D7EB3" w:rsidRPr="00AB5928" w:rsidRDefault="007D7EB3" w:rsidP="00CF2EE4">
      <w:pPr>
        <w:pStyle w:val="Ingenmellomrom"/>
        <w:rPr>
          <w:rFonts w:ascii="Times New Roman" w:hAnsi="Times New Roman" w:cs="Times New Roman"/>
          <w:sz w:val="24"/>
          <w:szCs w:val="24"/>
        </w:rPr>
      </w:pPr>
      <w:r w:rsidRPr="00AB5928">
        <w:rPr>
          <w:rFonts w:ascii="Times New Roman" w:hAnsi="Times New Roman" w:cs="Times New Roman"/>
          <w:sz w:val="24"/>
          <w:szCs w:val="24"/>
        </w:rPr>
        <w:t>Ole Bergene, nestleder</w:t>
      </w:r>
    </w:p>
    <w:p w:rsidR="007D7EB3" w:rsidRPr="00AB5928" w:rsidRDefault="007D7EB3" w:rsidP="00CF2EE4">
      <w:pPr>
        <w:pStyle w:val="Ingenmellomrom"/>
        <w:rPr>
          <w:rFonts w:ascii="Times New Roman" w:hAnsi="Times New Roman" w:cs="Times New Roman"/>
          <w:sz w:val="24"/>
          <w:szCs w:val="24"/>
        </w:rPr>
      </w:pPr>
      <w:r w:rsidRPr="00AB5928">
        <w:rPr>
          <w:rFonts w:ascii="Times New Roman" w:hAnsi="Times New Roman" w:cs="Times New Roman"/>
          <w:sz w:val="24"/>
          <w:szCs w:val="24"/>
        </w:rPr>
        <w:t>Ingun Kompen, sekretær</w:t>
      </w:r>
    </w:p>
    <w:p w:rsidR="007D7EB3" w:rsidRPr="00AB5928" w:rsidRDefault="007D7EB3" w:rsidP="00CF2EE4">
      <w:pPr>
        <w:pStyle w:val="Ingenmellomrom"/>
        <w:rPr>
          <w:rFonts w:ascii="Times New Roman" w:hAnsi="Times New Roman" w:cs="Times New Roman"/>
          <w:sz w:val="24"/>
          <w:szCs w:val="24"/>
        </w:rPr>
      </w:pPr>
      <w:r w:rsidRPr="00AB5928">
        <w:rPr>
          <w:rFonts w:ascii="Times New Roman" w:hAnsi="Times New Roman" w:cs="Times New Roman"/>
          <w:sz w:val="24"/>
          <w:szCs w:val="24"/>
        </w:rPr>
        <w:t>Liv Marit Roen Sveen, kasserer</w:t>
      </w:r>
    </w:p>
    <w:p w:rsidR="007D7EB3" w:rsidRPr="009820A8" w:rsidRDefault="00126725" w:rsidP="00CF2EE4">
      <w:pPr>
        <w:pStyle w:val="Ingenmellomrom"/>
        <w:rPr>
          <w:rFonts w:ascii="Times New Roman" w:hAnsi="Times New Roman" w:cs="Times New Roman"/>
          <w:sz w:val="24"/>
          <w:szCs w:val="24"/>
          <w:lang w:val="nn-NO"/>
        </w:rPr>
      </w:pPr>
      <w:r w:rsidRPr="009820A8">
        <w:rPr>
          <w:rFonts w:ascii="Times New Roman" w:hAnsi="Times New Roman" w:cs="Times New Roman"/>
          <w:sz w:val="24"/>
          <w:szCs w:val="24"/>
          <w:lang w:val="nn-NO"/>
        </w:rPr>
        <w:t>Sokneprest Marit Slettum</w:t>
      </w:r>
    </w:p>
    <w:p w:rsidR="00126725" w:rsidRPr="009820A8" w:rsidRDefault="00CF3AB2" w:rsidP="00CF2EE4">
      <w:pPr>
        <w:pStyle w:val="Ingenmellomrom"/>
        <w:rPr>
          <w:rFonts w:ascii="Times New Roman" w:hAnsi="Times New Roman" w:cs="Times New Roman"/>
          <w:sz w:val="24"/>
          <w:szCs w:val="24"/>
          <w:lang w:val="nn-NO"/>
        </w:rPr>
      </w:pPr>
      <w:r w:rsidRPr="009820A8">
        <w:rPr>
          <w:rFonts w:ascii="Times New Roman" w:hAnsi="Times New Roman" w:cs="Times New Roman"/>
          <w:sz w:val="24"/>
          <w:szCs w:val="24"/>
          <w:lang w:val="nn-NO"/>
        </w:rPr>
        <w:t>Elin Helene (</w:t>
      </w:r>
      <w:proofErr w:type="spellStart"/>
      <w:r w:rsidRPr="009820A8">
        <w:rPr>
          <w:rFonts w:ascii="Times New Roman" w:hAnsi="Times New Roman" w:cs="Times New Roman"/>
          <w:sz w:val="24"/>
          <w:szCs w:val="24"/>
          <w:lang w:val="nn-NO"/>
        </w:rPr>
        <w:t>Tutta</w:t>
      </w:r>
      <w:proofErr w:type="spellEnd"/>
      <w:r w:rsidRPr="009820A8">
        <w:rPr>
          <w:rFonts w:ascii="Times New Roman" w:hAnsi="Times New Roman" w:cs="Times New Roman"/>
          <w:sz w:val="24"/>
          <w:szCs w:val="24"/>
          <w:lang w:val="nn-NO"/>
        </w:rPr>
        <w:t>)</w:t>
      </w:r>
      <w:r w:rsidR="00126725" w:rsidRPr="009820A8">
        <w:rPr>
          <w:rFonts w:ascii="Times New Roman" w:hAnsi="Times New Roman" w:cs="Times New Roman"/>
          <w:sz w:val="24"/>
          <w:szCs w:val="24"/>
          <w:lang w:val="nn-NO"/>
        </w:rPr>
        <w:t xml:space="preserve"> Solberg</w:t>
      </w:r>
    </w:p>
    <w:p w:rsidR="001F3398" w:rsidRPr="00281334" w:rsidRDefault="00266643" w:rsidP="00CF2EE4">
      <w:pPr>
        <w:pStyle w:val="Ingenmellomrom"/>
        <w:rPr>
          <w:rFonts w:ascii="Times New Roman" w:hAnsi="Times New Roman" w:cs="Times New Roman"/>
          <w:sz w:val="24"/>
          <w:szCs w:val="24"/>
          <w:lang w:val="nn-NO"/>
        </w:rPr>
      </w:pPr>
      <w:r w:rsidRPr="00281334">
        <w:rPr>
          <w:rFonts w:ascii="Times New Roman" w:hAnsi="Times New Roman" w:cs="Times New Roman"/>
          <w:sz w:val="24"/>
          <w:szCs w:val="24"/>
          <w:lang w:val="nn-NO"/>
        </w:rPr>
        <w:t>Torunn Fredriksen</w:t>
      </w:r>
    </w:p>
    <w:p w:rsidR="00F64026" w:rsidRPr="00281334" w:rsidRDefault="00F64026" w:rsidP="00CF2EE4">
      <w:pPr>
        <w:pStyle w:val="Ingenmellomrom"/>
        <w:rPr>
          <w:rFonts w:ascii="Times New Roman" w:hAnsi="Times New Roman" w:cs="Times New Roman"/>
          <w:sz w:val="24"/>
          <w:szCs w:val="24"/>
          <w:lang w:val="nn-NO"/>
        </w:rPr>
      </w:pPr>
    </w:p>
    <w:p w:rsidR="00126725" w:rsidRPr="00281334" w:rsidRDefault="00B14813" w:rsidP="00CF2EE4">
      <w:pPr>
        <w:pStyle w:val="Ingenmellomrom"/>
        <w:rPr>
          <w:rFonts w:ascii="Times New Roman" w:hAnsi="Times New Roman" w:cs="Times New Roman"/>
          <w:sz w:val="24"/>
          <w:szCs w:val="24"/>
          <w:lang w:val="nn-NO"/>
        </w:rPr>
      </w:pPr>
      <w:r w:rsidRPr="00281334">
        <w:rPr>
          <w:rFonts w:ascii="Times New Roman" w:hAnsi="Times New Roman" w:cs="Times New Roman"/>
          <w:sz w:val="24"/>
          <w:szCs w:val="24"/>
          <w:lang w:val="nn-NO"/>
        </w:rPr>
        <w:t>Svein Erik Slåttsveen, 1</w:t>
      </w:r>
      <w:r w:rsidR="00126725" w:rsidRPr="00281334">
        <w:rPr>
          <w:rFonts w:ascii="Times New Roman" w:hAnsi="Times New Roman" w:cs="Times New Roman"/>
          <w:sz w:val="24"/>
          <w:szCs w:val="24"/>
          <w:lang w:val="nn-NO"/>
        </w:rPr>
        <w:t xml:space="preserve">. vararepresentant </w:t>
      </w:r>
    </w:p>
    <w:p w:rsidR="006264C9" w:rsidRPr="00281334" w:rsidRDefault="00B14813" w:rsidP="00CF2EE4">
      <w:pPr>
        <w:pStyle w:val="Ingenmellomrom"/>
        <w:rPr>
          <w:rFonts w:ascii="Times New Roman" w:hAnsi="Times New Roman" w:cs="Times New Roman"/>
          <w:sz w:val="24"/>
          <w:szCs w:val="24"/>
          <w:lang w:val="nn-NO"/>
        </w:rPr>
      </w:pPr>
      <w:r w:rsidRPr="00281334">
        <w:rPr>
          <w:rFonts w:ascii="Times New Roman" w:hAnsi="Times New Roman" w:cs="Times New Roman"/>
          <w:sz w:val="24"/>
          <w:szCs w:val="24"/>
          <w:lang w:val="nn-NO"/>
        </w:rPr>
        <w:t>Anne Lise Bratteng, 2</w:t>
      </w:r>
      <w:r w:rsidR="001F3398" w:rsidRPr="00281334">
        <w:rPr>
          <w:rFonts w:ascii="Times New Roman" w:hAnsi="Times New Roman" w:cs="Times New Roman"/>
          <w:sz w:val="24"/>
          <w:szCs w:val="24"/>
          <w:lang w:val="nn-NO"/>
        </w:rPr>
        <w:t xml:space="preserve">. vararepresentant </w:t>
      </w:r>
    </w:p>
    <w:p w:rsidR="00772468" w:rsidRPr="00281334" w:rsidRDefault="00772468" w:rsidP="00CF2EE4">
      <w:pPr>
        <w:pStyle w:val="Ingenmellomrom"/>
        <w:rPr>
          <w:rFonts w:ascii="Times New Roman" w:hAnsi="Times New Roman" w:cs="Times New Roman"/>
          <w:sz w:val="24"/>
          <w:szCs w:val="24"/>
          <w:lang w:val="nn-NO"/>
        </w:rPr>
      </w:pPr>
    </w:p>
    <w:p w:rsidR="006264C9" w:rsidRPr="00281334" w:rsidRDefault="00AE70E5" w:rsidP="00CF2EE4">
      <w:pPr>
        <w:pStyle w:val="Ingenmellomrom"/>
        <w:rPr>
          <w:rFonts w:ascii="Times New Roman" w:hAnsi="Times New Roman" w:cs="Times New Roman"/>
          <w:b/>
          <w:sz w:val="24"/>
          <w:szCs w:val="24"/>
          <w:lang w:val="nn-NO"/>
        </w:rPr>
      </w:pPr>
      <w:r w:rsidRPr="00281334">
        <w:rPr>
          <w:rFonts w:ascii="Times New Roman" w:hAnsi="Times New Roman" w:cs="Times New Roman"/>
          <w:b/>
          <w:sz w:val="24"/>
          <w:szCs w:val="24"/>
          <w:lang w:val="nn-NO"/>
        </w:rPr>
        <w:t>Fra 1. oktober 2019:</w:t>
      </w:r>
    </w:p>
    <w:p w:rsidR="00AE70E5" w:rsidRPr="00281334" w:rsidRDefault="00AE70E5" w:rsidP="00AE70E5">
      <w:pPr>
        <w:pStyle w:val="Ingenmellomrom"/>
        <w:rPr>
          <w:rFonts w:ascii="Times New Roman" w:hAnsi="Times New Roman" w:cs="Times New Roman"/>
          <w:sz w:val="24"/>
          <w:szCs w:val="24"/>
          <w:lang w:val="nn-NO"/>
        </w:rPr>
      </w:pPr>
      <w:r w:rsidRPr="00281334">
        <w:rPr>
          <w:rFonts w:ascii="Times New Roman" w:hAnsi="Times New Roman" w:cs="Times New Roman"/>
          <w:sz w:val="24"/>
          <w:szCs w:val="24"/>
          <w:lang w:val="nn-NO"/>
        </w:rPr>
        <w:t>Kjell Jørgen Fjeld, leder</w:t>
      </w:r>
    </w:p>
    <w:p w:rsidR="00AE70E5" w:rsidRPr="00281334" w:rsidRDefault="00AE70E5" w:rsidP="00AE70E5">
      <w:pPr>
        <w:pStyle w:val="Ingenmellomrom"/>
        <w:rPr>
          <w:rFonts w:ascii="Times New Roman" w:hAnsi="Times New Roman" w:cs="Times New Roman"/>
          <w:sz w:val="24"/>
          <w:szCs w:val="24"/>
          <w:lang w:val="nn-NO"/>
        </w:rPr>
      </w:pPr>
      <w:r w:rsidRPr="00281334">
        <w:rPr>
          <w:rFonts w:ascii="Times New Roman" w:hAnsi="Times New Roman" w:cs="Times New Roman"/>
          <w:sz w:val="24"/>
          <w:szCs w:val="24"/>
          <w:lang w:val="nn-NO"/>
        </w:rPr>
        <w:t>Magnhild Claudius, nestleder</w:t>
      </w:r>
    </w:p>
    <w:p w:rsidR="00AE70E5" w:rsidRPr="00281334" w:rsidRDefault="00AE70E5" w:rsidP="00AE70E5">
      <w:pPr>
        <w:pStyle w:val="Ingenmellomrom"/>
        <w:rPr>
          <w:rFonts w:ascii="Times New Roman" w:hAnsi="Times New Roman" w:cs="Times New Roman"/>
          <w:sz w:val="24"/>
          <w:szCs w:val="24"/>
          <w:lang w:val="nn-NO"/>
        </w:rPr>
      </w:pPr>
      <w:r w:rsidRPr="00281334">
        <w:rPr>
          <w:rFonts w:ascii="Times New Roman" w:hAnsi="Times New Roman" w:cs="Times New Roman"/>
          <w:sz w:val="24"/>
          <w:szCs w:val="24"/>
          <w:lang w:val="nn-NO"/>
        </w:rPr>
        <w:t>Grethe Nysveen Bjørnødegård, sekretær</w:t>
      </w:r>
    </w:p>
    <w:p w:rsidR="00AE70E5" w:rsidRPr="00281334" w:rsidRDefault="00AE70E5" w:rsidP="00AE70E5">
      <w:pPr>
        <w:pStyle w:val="Ingenmellomrom"/>
        <w:rPr>
          <w:rFonts w:ascii="Times New Roman" w:hAnsi="Times New Roman" w:cs="Times New Roman"/>
          <w:sz w:val="24"/>
          <w:szCs w:val="24"/>
          <w:lang w:val="nn-NO"/>
        </w:rPr>
      </w:pPr>
      <w:r w:rsidRPr="00281334">
        <w:rPr>
          <w:rFonts w:ascii="Times New Roman" w:hAnsi="Times New Roman" w:cs="Times New Roman"/>
          <w:sz w:val="24"/>
          <w:szCs w:val="24"/>
          <w:lang w:val="nn-NO"/>
        </w:rPr>
        <w:t>Torill Stubbene, kasserer</w:t>
      </w:r>
    </w:p>
    <w:p w:rsidR="00AE70E5" w:rsidRPr="00281334" w:rsidRDefault="00AE70E5" w:rsidP="00AE70E5">
      <w:pPr>
        <w:pStyle w:val="Ingenmellomrom"/>
        <w:rPr>
          <w:rFonts w:ascii="Times New Roman" w:hAnsi="Times New Roman" w:cs="Times New Roman"/>
          <w:sz w:val="24"/>
          <w:szCs w:val="24"/>
          <w:lang w:val="nn-NO"/>
        </w:rPr>
      </w:pPr>
      <w:r w:rsidRPr="00281334">
        <w:rPr>
          <w:rFonts w:ascii="Times New Roman" w:hAnsi="Times New Roman" w:cs="Times New Roman"/>
          <w:sz w:val="24"/>
          <w:szCs w:val="24"/>
          <w:lang w:val="nn-NO"/>
        </w:rPr>
        <w:t>Sokneprest Marit Slettum</w:t>
      </w:r>
    </w:p>
    <w:p w:rsidR="00AE70E5" w:rsidRPr="00281334" w:rsidRDefault="00AE70E5" w:rsidP="00AE70E5">
      <w:pPr>
        <w:pStyle w:val="Ingenmellomrom"/>
        <w:rPr>
          <w:rFonts w:ascii="Times New Roman" w:hAnsi="Times New Roman" w:cs="Times New Roman"/>
          <w:sz w:val="24"/>
          <w:szCs w:val="24"/>
          <w:lang w:val="nn-NO"/>
        </w:rPr>
      </w:pPr>
      <w:r w:rsidRPr="00281334">
        <w:rPr>
          <w:rFonts w:ascii="Times New Roman" w:hAnsi="Times New Roman" w:cs="Times New Roman"/>
          <w:sz w:val="24"/>
          <w:szCs w:val="24"/>
          <w:lang w:val="nn-NO"/>
        </w:rPr>
        <w:t>Ronald Kyrre Rasmussen</w:t>
      </w:r>
    </w:p>
    <w:p w:rsidR="00AE70E5" w:rsidRPr="00281334" w:rsidRDefault="00AE70E5" w:rsidP="00AE70E5">
      <w:pPr>
        <w:pStyle w:val="Ingenmellomrom"/>
        <w:rPr>
          <w:rFonts w:ascii="Times New Roman" w:hAnsi="Times New Roman" w:cs="Times New Roman"/>
          <w:sz w:val="24"/>
          <w:szCs w:val="24"/>
          <w:lang w:val="nn-NO"/>
        </w:rPr>
      </w:pPr>
      <w:r w:rsidRPr="00281334">
        <w:rPr>
          <w:rFonts w:ascii="Times New Roman" w:hAnsi="Times New Roman" w:cs="Times New Roman"/>
          <w:sz w:val="24"/>
          <w:szCs w:val="24"/>
          <w:lang w:val="nn-NO"/>
        </w:rPr>
        <w:t>Ingun Kompen</w:t>
      </w:r>
    </w:p>
    <w:p w:rsidR="00AE70E5" w:rsidRPr="00281334" w:rsidRDefault="00AE70E5" w:rsidP="00AE70E5">
      <w:pPr>
        <w:pStyle w:val="Ingenmellomrom"/>
        <w:rPr>
          <w:rFonts w:ascii="Times New Roman" w:hAnsi="Times New Roman" w:cs="Times New Roman"/>
          <w:sz w:val="24"/>
          <w:szCs w:val="24"/>
          <w:lang w:val="nn-NO"/>
        </w:rPr>
      </w:pPr>
    </w:p>
    <w:p w:rsidR="00AE70E5" w:rsidRPr="00281334" w:rsidRDefault="00AE70E5" w:rsidP="00AE70E5">
      <w:pPr>
        <w:pStyle w:val="Ingenmellomrom"/>
        <w:rPr>
          <w:rFonts w:ascii="Times New Roman" w:hAnsi="Times New Roman" w:cs="Times New Roman"/>
          <w:sz w:val="24"/>
          <w:szCs w:val="24"/>
          <w:lang w:val="nn-NO"/>
        </w:rPr>
      </w:pPr>
      <w:r w:rsidRPr="00281334">
        <w:rPr>
          <w:rFonts w:ascii="Times New Roman" w:hAnsi="Times New Roman" w:cs="Times New Roman"/>
          <w:sz w:val="24"/>
          <w:szCs w:val="24"/>
          <w:lang w:val="nn-NO"/>
        </w:rPr>
        <w:t xml:space="preserve">Svein Erik Slåttsveen, 1. vararepresentant </w:t>
      </w:r>
    </w:p>
    <w:p w:rsidR="00AE70E5" w:rsidRPr="00281334" w:rsidRDefault="00AE70E5" w:rsidP="00AE70E5">
      <w:pPr>
        <w:pStyle w:val="Ingenmellomrom"/>
        <w:rPr>
          <w:rFonts w:ascii="Times New Roman" w:hAnsi="Times New Roman" w:cs="Times New Roman"/>
          <w:sz w:val="24"/>
          <w:szCs w:val="24"/>
          <w:lang w:val="nn-NO"/>
        </w:rPr>
      </w:pPr>
      <w:r w:rsidRPr="00281334">
        <w:rPr>
          <w:rFonts w:ascii="Times New Roman" w:hAnsi="Times New Roman" w:cs="Times New Roman"/>
          <w:sz w:val="24"/>
          <w:szCs w:val="24"/>
          <w:lang w:val="nn-NO"/>
        </w:rPr>
        <w:t xml:space="preserve">Turid Fossen Nysveen, 2. vararepresentant </w:t>
      </w:r>
    </w:p>
    <w:p w:rsidR="00AE70E5" w:rsidRPr="00281334" w:rsidRDefault="00AE70E5" w:rsidP="00CF2EE4">
      <w:pPr>
        <w:pStyle w:val="Ingenmellomrom"/>
        <w:rPr>
          <w:rFonts w:ascii="Times New Roman" w:hAnsi="Times New Roman" w:cs="Times New Roman"/>
          <w:sz w:val="24"/>
          <w:szCs w:val="24"/>
          <w:lang w:val="nn-NO"/>
        </w:rPr>
      </w:pPr>
    </w:p>
    <w:p w:rsidR="004A2F8E" w:rsidRPr="00281334" w:rsidRDefault="004A2F8E" w:rsidP="00CF2EE4">
      <w:pPr>
        <w:pStyle w:val="Ingenmellomrom"/>
        <w:rPr>
          <w:rFonts w:ascii="Times New Roman" w:hAnsi="Times New Roman" w:cs="Times New Roman"/>
          <w:b/>
          <w:sz w:val="24"/>
          <w:szCs w:val="24"/>
          <w:u w:val="single"/>
          <w:lang w:val="nn-NO"/>
        </w:rPr>
      </w:pPr>
      <w:r w:rsidRPr="00281334">
        <w:rPr>
          <w:rFonts w:ascii="Times New Roman" w:hAnsi="Times New Roman" w:cs="Times New Roman"/>
          <w:b/>
          <w:sz w:val="24"/>
          <w:szCs w:val="24"/>
          <w:u w:val="single"/>
          <w:lang w:val="nn-NO"/>
        </w:rPr>
        <w:t>Aktivitet</w:t>
      </w:r>
    </w:p>
    <w:p w:rsidR="00A96D4C" w:rsidRPr="00281334" w:rsidRDefault="00A96D4C" w:rsidP="00CF2EE4">
      <w:pPr>
        <w:pStyle w:val="Ingenmellomrom"/>
        <w:rPr>
          <w:rFonts w:ascii="Times New Roman" w:hAnsi="Times New Roman" w:cs="Times New Roman"/>
          <w:sz w:val="24"/>
          <w:szCs w:val="24"/>
          <w:lang w:val="nn-NO"/>
        </w:rPr>
      </w:pPr>
    </w:p>
    <w:p w:rsidR="00CF2EE4" w:rsidRPr="00281334" w:rsidRDefault="00CF2EE4" w:rsidP="00CF2EE4">
      <w:pPr>
        <w:pStyle w:val="Ingenmellomrom"/>
        <w:rPr>
          <w:rFonts w:ascii="Times New Roman" w:hAnsi="Times New Roman" w:cs="Times New Roman"/>
          <w:sz w:val="24"/>
          <w:szCs w:val="24"/>
          <w:lang w:val="nn-NO"/>
        </w:rPr>
      </w:pPr>
      <w:r w:rsidRPr="00281334">
        <w:rPr>
          <w:rFonts w:ascii="Times New Roman" w:hAnsi="Times New Roman" w:cs="Times New Roman"/>
          <w:sz w:val="24"/>
          <w:szCs w:val="24"/>
          <w:lang w:val="nn-NO"/>
        </w:rPr>
        <w:t xml:space="preserve">Det </w:t>
      </w:r>
      <w:r w:rsidR="00E26C50" w:rsidRPr="00281334">
        <w:rPr>
          <w:rFonts w:ascii="Times New Roman" w:hAnsi="Times New Roman" w:cs="Times New Roman"/>
          <w:sz w:val="24"/>
          <w:szCs w:val="24"/>
          <w:lang w:val="nn-NO"/>
        </w:rPr>
        <w:t>er</w:t>
      </w:r>
      <w:r w:rsidRPr="00281334">
        <w:rPr>
          <w:rFonts w:ascii="Times New Roman" w:hAnsi="Times New Roman" w:cs="Times New Roman"/>
          <w:sz w:val="24"/>
          <w:szCs w:val="24"/>
          <w:lang w:val="nn-NO"/>
        </w:rPr>
        <w:t xml:space="preserve"> avholdt</w:t>
      </w:r>
      <w:r w:rsidR="00AE70E5" w:rsidRPr="00281334">
        <w:rPr>
          <w:rFonts w:ascii="Times New Roman" w:hAnsi="Times New Roman" w:cs="Times New Roman"/>
          <w:sz w:val="24"/>
          <w:szCs w:val="24"/>
          <w:lang w:val="nn-NO"/>
        </w:rPr>
        <w:t xml:space="preserve"> 10</w:t>
      </w:r>
      <w:r w:rsidR="00266643" w:rsidRPr="00281334">
        <w:rPr>
          <w:rFonts w:ascii="Times New Roman" w:hAnsi="Times New Roman" w:cs="Times New Roman"/>
          <w:sz w:val="24"/>
          <w:szCs w:val="24"/>
          <w:lang w:val="nn-NO"/>
        </w:rPr>
        <w:t xml:space="preserve"> </w:t>
      </w:r>
      <w:r w:rsidRPr="00281334">
        <w:rPr>
          <w:rFonts w:ascii="Times New Roman" w:hAnsi="Times New Roman" w:cs="Times New Roman"/>
          <w:sz w:val="24"/>
          <w:szCs w:val="24"/>
          <w:lang w:val="nn-NO"/>
        </w:rPr>
        <w:t xml:space="preserve">møter og behandlet </w:t>
      </w:r>
      <w:r w:rsidR="00AE70E5" w:rsidRPr="00281334">
        <w:rPr>
          <w:rFonts w:ascii="Times New Roman" w:hAnsi="Times New Roman" w:cs="Times New Roman"/>
          <w:sz w:val="24"/>
          <w:szCs w:val="24"/>
          <w:lang w:val="nn-NO"/>
        </w:rPr>
        <w:t>47</w:t>
      </w:r>
      <w:r w:rsidRPr="00281334">
        <w:rPr>
          <w:rFonts w:ascii="Times New Roman" w:hAnsi="Times New Roman" w:cs="Times New Roman"/>
          <w:sz w:val="24"/>
          <w:szCs w:val="24"/>
          <w:lang w:val="nn-NO"/>
        </w:rPr>
        <w:t xml:space="preserve"> saker i </w:t>
      </w:r>
      <w:r w:rsidR="00C07BB5" w:rsidRPr="00281334">
        <w:rPr>
          <w:rFonts w:ascii="Times New Roman" w:hAnsi="Times New Roman" w:cs="Times New Roman"/>
          <w:sz w:val="24"/>
          <w:szCs w:val="24"/>
          <w:lang w:val="nn-NO"/>
        </w:rPr>
        <w:t>Bruflat sokn, avdeling Nordre Lenningen</w:t>
      </w:r>
      <w:r w:rsidR="001F4ED3" w:rsidRPr="00281334">
        <w:rPr>
          <w:rFonts w:ascii="Times New Roman" w:hAnsi="Times New Roman" w:cs="Times New Roman"/>
          <w:sz w:val="24"/>
          <w:szCs w:val="24"/>
          <w:lang w:val="nn-NO"/>
        </w:rPr>
        <w:t xml:space="preserve">, </w:t>
      </w:r>
      <w:r w:rsidR="00B10EB8" w:rsidRPr="00281334">
        <w:rPr>
          <w:rFonts w:ascii="Times New Roman" w:hAnsi="Times New Roman" w:cs="Times New Roman"/>
          <w:sz w:val="24"/>
          <w:szCs w:val="24"/>
          <w:lang w:val="nn-NO"/>
        </w:rPr>
        <w:t>i tillegg til</w:t>
      </w:r>
      <w:r w:rsidR="001F4ED3" w:rsidRPr="00281334">
        <w:rPr>
          <w:rFonts w:ascii="Times New Roman" w:hAnsi="Times New Roman" w:cs="Times New Roman"/>
          <w:sz w:val="24"/>
          <w:szCs w:val="24"/>
          <w:lang w:val="nn-NO"/>
        </w:rPr>
        <w:t xml:space="preserve"> o</w:t>
      </w:r>
      <w:r w:rsidR="0093447C" w:rsidRPr="00281334">
        <w:rPr>
          <w:rFonts w:ascii="Times New Roman" w:hAnsi="Times New Roman" w:cs="Times New Roman"/>
          <w:sz w:val="24"/>
          <w:szCs w:val="24"/>
          <w:lang w:val="nn-NO"/>
        </w:rPr>
        <w:t>rienteringer og drøftinger</w:t>
      </w:r>
      <w:r w:rsidR="00C07BB5" w:rsidRPr="00281334">
        <w:rPr>
          <w:rFonts w:ascii="Times New Roman" w:hAnsi="Times New Roman" w:cs="Times New Roman"/>
          <w:sz w:val="24"/>
          <w:szCs w:val="24"/>
          <w:lang w:val="nn-NO"/>
        </w:rPr>
        <w:t>.</w:t>
      </w:r>
      <w:r w:rsidR="00F64026" w:rsidRPr="00281334">
        <w:rPr>
          <w:rFonts w:ascii="Times New Roman" w:hAnsi="Times New Roman" w:cs="Times New Roman"/>
          <w:sz w:val="24"/>
          <w:szCs w:val="24"/>
          <w:lang w:val="nn-NO"/>
        </w:rPr>
        <w:t xml:space="preserve"> </w:t>
      </w:r>
    </w:p>
    <w:p w:rsidR="00CF2EE4" w:rsidRPr="00281334" w:rsidRDefault="00CF2EE4" w:rsidP="00CF2EE4">
      <w:pPr>
        <w:pStyle w:val="Ingenmellomrom"/>
        <w:rPr>
          <w:rFonts w:ascii="Times New Roman" w:hAnsi="Times New Roman" w:cs="Times New Roman"/>
          <w:sz w:val="24"/>
          <w:szCs w:val="24"/>
          <w:lang w:val="nn-NO"/>
        </w:rPr>
      </w:pPr>
    </w:p>
    <w:p w:rsidR="00AE70E5" w:rsidRPr="00AB5928" w:rsidRDefault="004A2F8E" w:rsidP="00A47717">
      <w:pPr>
        <w:autoSpaceDE w:val="0"/>
        <w:autoSpaceDN w:val="0"/>
        <w:spacing w:after="0" w:line="240" w:lineRule="auto"/>
        <w:rPr>
          <w:rFonts w:ascii="Times New Roman" w:eastAsia="Times New Roman" w:hAnsi="Times New Roman" w:cs="Times New Roman"/>
          <w:sz w:val="24"/>
          <w:szCs w:val="24"/>
          <w:lang w:eastAsia="nb-NO"/>
        </w:rPr>
      </w:pPr>
      <w:r w:rsidRPr="00AB5928">
        <w:rPr>
          <w:rFonts w:ascii="Times New Roman" w:eastAsia="Times New Roman" w:hAnsi="Times New Roman" w:cs="Times New Roman"/>
          <w:sz w:val="24"/>
          <w:szCs w:val="24"/>
          <w:lang w:eastAsia="nb-NO"/>
        </w:rPr>
        <w:t>Aktiviteten i Bruflat sokn, avde</w:t>
      </w:r>
      <w:r w:rsidR="004467C5" w:rsidRPr="00AB5928">
        <w:rPr>
          <w:rFonts w:ascii="Times New Roman" w:eastAsia="Times New Roman" w:hAnsi="Times New Roman" w:cs="Times New Roman"/>
          <w:sz w:val="24"/>
          <w:szCs w:val="24"/>
          <w:lang w:eastAsia="nb-NO"/>
        </w:rPr>
        <w:t>ling Nordre Lenningen har i 201</w:t>
      </w:r>
      <w:r w:rsidR="00AE70E5" w:rsidRPr="00AB5928">
        <w:rPr>
          <w:rFonts w:ascii="Times New Roman" w:eastAsia="Times New Roman" w:hAnsi="Times New Roman" w:cs="Times New Roman"/>
          <w:sz w:val="24"/>
          <w:szCs w:val="24"/>
          <w:lang w:eastAsia="nb-NO"/>
        </w:rPr>
        <w:t>9</w:t>
      </w:r>
      <w:r w:rsidR="004467C5" w:rsidRPr="00AB5928">
        <w:rPr>
          <w:rFonts w:ascii="Times New Roman" w:eastAsia="Times New Roman" w:hAnsi="Times New Roman" w:cs="Times New Roman"/>
          <w:sz w:val="24"/>
          <w:szCs w:val="24"/>
          <w:lang w:eastAsia="nb-NO"/>
        </w:rPr>
        <w:t xml:space="preserve"> hovedsakelig han</w:t>
      </w:r>
      <w:r w:rsidR="00AE70E5" w:rsidRPr="00AB5928">
        <w:rPr>
          <w:rFonts w:ascii="Times New Roman" w:eastAsia="Times New Roman" w:hAnsi="Times New Roman" w:cs="Times New Roman"/>
          <w:sz w:val="24"/>
          <w:szCs w:val="24"/>
          <w:lang w:eastAsia="nb-NO"/>
        </w:rPr>
        <w:t>dle</w:t>
      </w:r>
      <w:r w:rsidR="00342A40" w:rsidRPr="00AB5928">
        <w:rPr>
          <w:rFonts w:ascii="Times New Roman" w:eastAsia="Times New Roman" w:hAnsi="Times New Roman" w:cs="Times New Roman"/>
          <w:sz w:val="24"/>
          <w:szCs w:val="24"/>
          <w:lang w:eastAsia="nb-NO"/>
        </w:rPr>
        <w:t>t om oppfølging av skattesak, oppfølging av</w:t>
      </w:r>
      <w:r w:rsidR="00D72CAB" w:rsidRPr="00AB5928">
        <w:rPr>
          <w:rFonts w:ascii="Times New Roman" w:eastAsia="Times New Roman" w:hAnsi="Times New Roman" w:cs="Times New Roman"/>
          <w:sz w:val="24"/>
          <w:szCs w:val="24"/>
          <w:lang w:eastAsia="nb-NO"/>
        </w:rPr>
        <w:t xml:space="preserve"> de lokale utbyggernes </w:t>
      </w:r>
      <w:r w:rsidR="000E386B" w:rsidRPr="00AB5928">
        <w:rPr>
          <w:rFonts w:ascii="Times New Roman" w:eastAsia="Times New Roman" w:hAnsi="Times New Roman" w:cs="Times New Roman"/>
          <w:sz w:val="24"/>
          <w:szCs w:val="24"/>
          <w:lang w:eastAsia="nb-NO"/>
        </w:rPr>
        <w:t>virksomhet</w:t>
      </w:r>
      <w:r w:rsidR="00342A40" w:rsidRPr="00AB5928">
        <w:rPr>
          <w:rFonts w:ascii="Times New Roman" w:eastAsia="Times New Roman" w:hAnsi="Times New Roman" w:cs="Times New Roman"/>
          <w:sz w:val="24"/>
          <w:szCs w:val="24"/>
          <w:lang w:eastAsia="nb-NO"/>
        </w:rPr>
        <w:t xml:space="preserve"> og r</w:t>
      </w:r>
      <w:r w:rsidR="00F6657E" w:rsidRPr="00AB5928">
        <w:rPr>
          <w:rFonts w:ascii="Times New Roman" w:eastAsia="Times New Roman" w:hAnsi="Times New Roman" w:cs="Times New Roman"/>
          <w:sz w:val="24"/>
          <w:szCs w:val="24"/>
          <w:lang w:eastAsia="nb-NO"/>
        </w:rPr>
        <w:t>estaurering av seterhus</w:t>
      </w:r>
      <w:r w:rsidR="00D72CAB" w:rsidRPr="00AB5928">
        <w:rPr>
          <w:rFonts w:ascii="Times New Roman" w:eastAsia="Times New Roman" w:hAnsi="Times New Roman" w:cs="Times New Roman"/>
          <w:sz w:val="24"/>
          <w:szCs w:val="24"/>
          <w:lang w:eastAsia="nb-NO"/>
        </w:rPr>
        <w:t>et på Nordre Lenni</w:t>
      </w:r>
      <w:r w:rsidR="00342A40" w:rsidRPr="00AB5928">
        <w:rPr>
          <w:rFonts w:ascii="Times New Roman" w:eastAsia="Times New Roman" w:hAnsi="Times New Roman" w:cs="Times New Roman"/>
          <w:sz w:val="24"/>
          <w:szCs w:val="24"/>
          <w:lang w:eastAsia="nb-NO"/>
        </w:rPr>
        <w:t xml:space="preserve">ngen. </w:t>
      </w:r>
      <w:r w:rsidR="000E386B" w:rsidRPr="00AB5928">
        <w:rPr>
          <w:rFonts w:ascii="Times New Roman" w:eastAsia="Times New Roman" w:hAnsi="Times New Roman" w:cs="Times New Roman"/>
          <w:sz w:val="24"/>
          <w:szCs w:val="24"/>
          <w:lang w:eastAsia="nb-NO"/>
        </w:rPr>
        <w:t>Det er</w:t>
      </w:r>
      <w:r w:rsidR="00F6657E" w:rsidRPr="00AB5928">
        <w:rPr>
          <w:rFonts w:ascii="Times New Roman" w:eastAsia="Times New Roman" w:hAnsi="Times New Roman" w:cs="Times New Roman"/>
          <w:sz w:val="24"/>
          <w:szCs w:val="24"/>
          <w:lang w:eastAsia="nb-NO"/>
        </w:rPr>
        <w:t xml:space="preserve"> </w:t>
      </w:r>
      <w:r w:rsidR="00222D5F" w:rsidRPr="00AB5928">
        <w:rPr>
          <w:rFonts w:ascii="Times New Roman" w:eastAsia="Times New Roman" w:hAnsi="Times New Roman" w:cs="Times New Roman"/>
          <w:sz w:val="24"/>
          <w:szCs w:val="24"/>
          <w:lang w:eastAsia="nb-NO"/>
        </w:rPr>
        <w:t xml:space="preserve">bygget en ny transformator for å </w:t>
      </w:r>
      <w:r w:rsidR="009820A8">
        <w:rPr>
          <w:rFonts w:ascii="Times New Roman" w:eastAsia="Times New Roman" w:hAnsi="Times New Roman" w:cs="Times New Roman"/>
          <w:sz w:val="24"/>
          <w:szCs w:val="24"/>
          <w:lang w:eastAsia="nb-NO"/>
        </w:rPr>
        <w:t xml:space="preserve">føre frem strøm til seterhuset og gjeterhytta til Hesteavlslaget. </w:t>
      </w:r>
    </w:p>
    <w:p w:rsidR="00AE70E5" w:rsidRPr="00AB5928" w:rsidRDefault="00AE70E5" w:rsidP="00A47717">
      <w:pPr>
        <w:autoSpaceDE w:val="0"/>
        <w:autoSpaceDN w:val="0"/>
        <w:spacing w:after="0" w:line="240" w:lineRule="auto"/>
        <w:rPr>
          <w:rFonts w:ascii="Times New Roman" w:eastAsia="Times New Roman" w:hAnsi="Times New Roman" w:cs="Times New Roman"/>
          <w:sz w:val="24"/>
          <w:szCs w:val="24"/>
          <w:lang w:eastAsia="nb-NO"/>
        </w:rPr>
      </w:pPr>
    </w:p>
    <w:p w:rsidR="00D72CAB" w:rsidRPr="00AB5928" w:rsidRDefault="00F6657E" w:rsidP="00A47717">
      <w:pPr>
        <w:autoSpaceDE w:val="0"/>
        <w:autoSpaceDN w:val="0"/>
        <w:spacing w:after="0" w:line="240" w:lineRule="auto"/>
        <w:rPr>
          <w:rFonts w:ascii="Times New Roman" w:eastAsia="Times New Roman" w:hAnsi="Times New Roman" w:cs="Times New Roman"/>
          <w:sz w:val="24"/>
          <w:szCs w:val="24"/>
          <w:lang w:eastAsia="nb-NO"/>
        </w:rPr>
      </w:pPr>
      <w:r w:rsidRPr="00AB5928">
        <w:rPr>
          <w:rFonts w:ascii="Times New Roman" w:eastAsia="Times New Roman" w:hAnsi="Times New Roman" w:cs="Times New Roman"/>
          <w:sz w:val="24"/>
          <w:szCs w:val="24"/>
          <w:lang w:eastAsia="nb-NO"/>
        </w:rPr>
        <w:t>Bruflat sokn, avdeling Nordre Lenningen ha</w:t>
      </w:r>
      <w:r w:rsidR="00342A40" w:rsidRPr="00AB5928">
        <w:rPr>
          <w:rFonts w:ascii="Times New Roman" w:eastAsia="Times New Roman" w:hAnsi="Times New Roman" w:cs="Times New Roman"/>
          <w:sz w:val="24"/>
          <w:szCs w:val="24"/>
          <w:lang w:eastAsia="nb-NO"/>
        </w:rPr>
        <w:t>r samarbeidet med Eiendomsadvokaten i Valdres i spørsmål om salg av gamle festetomter og diverse spørsmål rundt forvaltning av eiendommen Nordre Lenningen. Samt</w:t>
      </w:r>
      <w:r w:rsidRPr="00AB5928">
        <w:rPr>
          <w:rFonts w:ascii="Times New Roman" w:eastAsia="Times New Roman" w:hAnsi="Times New Roman" w:cs="Times New Roman"/>
          <w:sz w:val="24"/>
          <w:szCs w:val="24"/>
          <w:lang w:eastAsia="nb-NO"/>
        </w:rPr>
        <w:t xml:space="preserve"> f</w:t>
      </w:r>
      <w:r w:rsidR="00D72CAB" w:rsidRPr="00AB5928">
        <w:rPr>
          <w:rFonts w:ascii="Times New Roman" w:eastAsia="Times New Roman" w:hAnsi="Times New Roman" w:cs="Times New Roman"/>
          <w:sz w:val="24"/>
          <w:szCs w:val="24"/>
          <w:lang w:eastAsia="nb-NO"/>
        </w:rPr>
        <w:t>ul</w:t>
      </w:r>
      <w:r w:rsidR="00342A40" w:rsidRPr="00AB5928">
        <w:rPr>
          <w:rFonts w:ascii="Times New Roman" w:eastAsia="Times New Roman" w:hAnsi="Times New Roman" w:cs="Times New Roman"/>
          <w:sz w:val="24"/>
          <w:szCs w:val="24"/>
          <w:lang w:eastAsia="nb-NO"/>
        </w:rPr>
        <w:t xml:space="preserve">gt opp forskjellige henvendelser </w:t>
      </w:r>
      <w:r w:rsidR="00D72CAB" w:rsidRPr="00AB5928">
        <w:rPr>
          <w:rFonts w:ascii="Times New Roman" w:eastAsia="Times New Roman" w:hAnsi="Times New Roman" w:cs="Times New Roman"/>
          <w:sz w:val="24"/>
          <w:szCs w:val="24"/>
          <w:lang w:eastAsia="nb-NO"/>
        </w:rPr>
        <w:t>fra eksisterende og nye hytteeiere</w:t>
      </w:r>
      <w:r w:rsidR="005C0469" w:rsidRPr="00AB5928">
        <w:rPr>
          <w:rFonts w:ascii="Times New Roman" w:eastAsia="Times New Roman" w:hAnsi="Times New Roman" w:cs="Times New Roman"/>
          <w:sz w:val="24"/>
          <w:szCs w:val="24"/>
          <w:lang w:eastAsia="nb-NO"/>
        </w:rPr>
        <w:t>.</w:t>
      </w:r>
      <w:r w:rsidR="00D72CAB" w:rsidRPr="00AB5928">
        <w:rPr>
          <w:rFonts w:ascii="Times New Roman" w:eastAsia="Times New Roman" w:hAnsi="Times New Roman" w:cs="Times New Roman"/>
          <w:sz w:val="24"/>
          <w:szCs w:val="24"/>
          <w:lang w:eastAsia="nb-NO"/>
        </w:rPr>
        <w:t xml:space="preserve"> </w:t>
      </w:r>
    </w:p>
    <w:p w:rsidR="00D72CAB" w:rsidRPr="00AB5928" w:rsidRDefault="00D72CAB" w:rsidP="00A47717">
      <w:pPr>
        <w:autoSpaceDE w:val="0"/>
        <w:autoSpaceDN w:val="0"/>
        <w:spacing w:after="0" w:line="240" w:lineRule="auto"/>
        <w:rPr>
          <w:rFonts w:ascii="Times New Roman" w:eastAsia="Times New Roman" w:hAnsi="Times New Roman" w:cs="Times New Roman"/>
          <w:sz w:val="24"/>
          <w:szCs w:val="24"/>
          <w:lang w:eastAsia="nb-NO"/>
        </w:rPr>
      </w:pPr>
    </w:p>
    <w:p w:rsidR="005C182B" w:rsidRPr="00AB5928" w:rsidRDefault="00586866" w:rsidP="00C84EE3">
      <w:pPr>
        <w:autoSpaceDE w:val="0"/>
        <w:autoSpaceDN w:val="0"/>
        <w:spacing w:after="0" w:line="240" w:lineRule="auto"/>
        <w:rPr>
          <w:rFonts w:ascii="Times New Roman" w:eastAsia="Times New Roman" w:hAnsi="Times New Roman" w:cs="Times New Roman"/>
          <w:sz w:val="24"/>
          <w:szCs w:val="24"/>
          <w:lang w:eastAsia="nb-NO"/>
        </w:rPr>
      </w:pPr>
      <w:r w:rsidRPr="00AB5928">
        <w:rPr>
          <w:rFonts w:ascii="Times New Roman" w:eastAsia="Times New Roman" w:hAnsi="Times New Roman" w:cs="Times New Roman"/>
          <w:sz w:val="24"/>
          <w:szCs w:val="24"/>
          <w:lang w:eastAsia="nb-NO"/>
        </w:rPr>
        <w:t xml:space="preserve">Plan </w:t>
      </w:r>
      <w:r w:rsidR="00F6657E" w:rsidRPr="00AB5928">
        <w:rPr>
          <w:rFonts w:ascii="Times New Roman" w:eastAsia="Times New Roman" w:hAnsi="Times New Roman" w:cs="Times New Roman"/>
          <w:sz w:val="24"/>
          <w:szCs w:val="24"/>
          <w:lang w:eastAsia="nb-NO"/>
        </w:rPr>
        <w:t>og Oppmåling Valdres AS</w:t>
      </w:r>
      <w:r w:rsidRPr="00AB5928">
        <w:rPr>
          <w:rFonts w:ascii="Times New Roman" w:eastAsia="Times New Roman" w:hAnsi="Times New Roman" w:cs="Times New Roman"/>
          <w:sz w:val="24"/>
          <w:szCs w:val="24"/>
          <w:lang w:eastAsia="nb-NO"/>
        </w:rPr>
        <w:t xml:space="preserve"> (POV) har bistått Bruflat sokn</w:t>
      </w:r>
      <w:r w:rsidR="00D72CAB" w:rsidRPr="00AB5928">
        <w:rPr>
          <w:rFonts w:ascii="Times New Roman" w:eastAsia="Times New Roman" w:hAnsi="Times New Roman" w:cs="Times New Roman"/>
          <w:sz w:val="24"/>
          <w:szCs w:val="24"/>
          <w:lang w:eastAsia="nb-NO"/>
        </w:rPr>
        <w:t xml:space="preserve"> </w:t>
      </w:r>
      <w:r w:rsidR="00342A40" w:rsidRPr="00AB5928">
        <w:rPr>
          <w:rFonts w:ascii="Times New Roman" w:eastAsia="Times New Roman" w:hAnsi="Times New Roman" w:cs="Times New Roman"/>
          <w:sz w:val="24"/>
          <w:szCs w:val="24"/>
          <w:lang w:eastAsia="nb-NO"/>
        </w:rPr>
        <w:t xml:space="preserve">i </w:t>
      </w:r>
      <w:r w:rsidR="00F6657E" w:rsidRPr="00AB5928">
        <w:rPr>
          <w:rFonts w:ascii="Times New Roman" w:eastAsia="Times New Roman" w:hAnsi="Times New Roman" w:cs="Times New Roman"/>
          <w:sz w:val="24"/>
          <w:szCs w:val="24"/>
          <w:lang w:eastAsia="nb-NO"/>
        </w:rPr>
        <w:t>oppfølging av reguleringsplanarbeidet for Lenningen 1 (Regla</w:t>
      </w:r>
      <w:r w:rsidR="00D72CAB" w:rsidRPr="00AB5928">
        <w:rPr>
          <w:rFonts w:ascii="Times New Roman" w:eastAsia="Times New Roman" w:hAnsi="Times New Roman" w:cs="Times New Roman"/>
          <w:sz w:val="24"/>
          <w:szCs w:val="24"/>
          <w:lang w:eastAsia="nb-NO"/>
        </w:rPr>
        <w:t>/ Lortetjern</w:t>
      </w:r>
      <w:r w:rsidR="00F6657E" w:rsidRPr="00AB5928">
        <w:rPr>
          <w:rFonts w:ascii="Times New Roman" w:eastAsia="Times New Roman" w:hAnsi="Times New Roman" w:cs="Times New Roman"/>
          <w:sz w:val="24"/>
          <w:szCs w:val="24"/>
          <w:lang w:eastAsia="nb-NO"/>
        </w:rPr>
        <w:t>)</w:t>
      </w:r>
      <w:r w:rsidR="00D72CAB" w:rsidRPr="00AB5928">
        <w:rPr>
          <w:rFonts w:ascii="Times New Roman" w:eastAsia="Times New Roman" w:hAnsi="Times New Roman" w:cs="Times New Roman"/>
          <w:sz w:val="24"/>
          <w:szCs w:val="24"/>
          <w:lang w:eastAsia="nb-NO"/>
        </w:rPr>
        <w:t xml:space="preserve">. </w:t>
      </w:r>
    </w:p>
    <w:p w:rsidR="00D72CAB" w:rsidRPr="00AB5928" w:rsidRDefault="00D72CAB" w:rsidP="00C84EE3">
      <w:pPr>
        <w:autoSpaceDE w:val="0"/>
        <w:autoSpaceDN w:val="0"/>
        <w:spacing w:after="0" w:line="240" w:lineRule="auto"/>
        <w:rPr>
          <w:rFonts w:ascii="Times New Roman" w:eastAsia="Times New Roman" w:hAnsi="Times New Roman" w:cs="Times New Roman"/>
          <w:sz w:val="24"/>
          <w:szCs w:val="24"/>
          <w:lang w:eastAsia="nb-NO"/>
        </w:rPr>
      </w:pPr>
    </w:p>
    <w:p w:rsidR="00AC2685" w:rsidRPr="00AB5928" w:rsidRDefault="005C182B" w:rsidP="00C84EE3">
      <w:pPr>
        <w:autoSpaceDE w:val="0"/>
        <w:autoSpaceDN w:val="0"/>
        <w:spacing w:after="0" w:line="240" w:lineRule="auto"/>
        <w:rPr>
          <w:rFonts w:ascii="Times New Roman" w:eastAsia="Times New Roman" w:hAnsi="Times New Roman" w:cs="Times New Roman"/>
          <w:sz w:val="24"/>
          <w:szCs w:val="24"/>
          <w:lang w:eastAsia="nb-NO"/>
        </w:rPr>
      </w:pPr>
      <w:r w:rsidRPr="00AB5928">
        <w:rPr>
          <w:rFonts w:ascii="Times New Roman" w:eastAsia="Times New Roman" w:hAnsi="Times New Roman" w:cs="Times New Roman"/>
          <w:sz w:val="24"/>
          <w:szCs w:val="24"/>
          <w:lang w:eastAsia="nb-NO"/>
        </w:rPr>
        <w:t xml:space="preserve">Bruflat Sokn er medlem i Etnedal Utvikling, som er </w:t>
      </w:r>
      <w:r w:rsidR="006264C9" w:rsidRPr="00AB5928">
        <w:rPr>
          <w:rFonts w:ascii="Times New Roman" w:eastAsia="Times New Roman" w:hAnsi="Times New Roman" w:cs="Times New Roman"/>
          <w:sz w:val="24"/>
          <w:szCs w:val="24"/>
          <w:lang w:eastAsia="nb-NO"/>
        </w:rPr>
        <w:t xml:space="preserve">et lokallag under </w:t>
      </w:r>
      <w:proofErr w:type="spellStart"/>
      <w:r w:rsidR="00342A40" w:rsidRPr="00AB5928">
        <w:rPr>
          <w:rFonts w:ascii="Times New Roman" w:eastAsia="Times New Roman" w:hAnsi="Times New Roman" w:cs="Times New Roman"/>
          <w:sz w:val="24"/>
          <w:szCs w:val="24"/>
          <w:lang w:eastAsia="nb-NO"/>
        </w:rPr>
        <w:t>V</w:t>
      </w:r>
      <w:r w:rsidR="006264C9" w:rsidRPr="00AB5928">
        <w:rPr>
          <w:rFonts w:ascii="Times New Roman" w:eastAsia="Times New Roman" w:hAnsi="Times New Roman" w:cs="Times New Roman"/>
          <w:sz w:val="24"/>
          <w:szCs w:val="24"/>
          <w:lang w:eastAsia="nb-NO"/>
        </w:rPr>
        <w:t>isit</w:t>
      </w:r>
      <w:proofErr w:type="spellEnd"/>
      <w:r w:rsidR="006264C9" w:rsidRPr="00AB5928">
        <w:rPr>
          <w:rFonts w:ascii="Times New Roman" w:eastAsia="Times New Roman" w:hAnsi="Times New Roman" w:cs="Times New Roman"/>
          <w:sz w:val="24"/>
          <w:szCs w:val="24"/>
          <w:lang w:eastAsia="nb-NO"/>
        </w:rPr>
        <w:t xml:space="preserve"> Valdres. </w:t>
      </w:r>
      <w:r w:rsidRPr="00AB5928">
        <w:rPr>
          <w:rFonts w:ascii="Times New Roman" w:eastAsia="Times New Roman" w:hAnsi="Times New Roman" w:cs="Times New Roman"/>
          <w:sz w:val="24"/>
          <w:szCs w:val="24"/>
          <w:lang w:eastAsia="nb-NO"/>
        </w:rPr>
        <w:t xml:space="preserve">Selv om Bruflat Sokn, avdeling Nordre Lenningen selv ikke utøver næring, </w:t>
      </w:r>
      <w:r w:rsidR="000027F6" w:rsidRPr="00AB5928">
        <w:rPr>
          <w:rFonts w:ascii="Times New Roman" w:eastAsia="Times New Roman" w:hAnsi="Times New Roman" w:cs="Times New Roman"/>
          <w:sz w:val="24"/>
          <w:szCs w:val="24"/>
          <w:lang w:eastAsia="nb-NO"/>
        </w:rPr>
        <w:t>er soknet som grunneier i et satsningsområde for hytteutbygging,</w:t>
      </w:r>
      <w:r w:rsidRPr="00AB5928">
        <w:rPr>
          <w:rFonts w:ascii="Times New Roman" w:eastAsia="Times New Roman" w:hAnsi="Times New Roman" w:cs="Times New Roman"/>
          <w:sz w:val="24"/>
          <w:szCs w:val="24"/>
          <w:lang w:eastAsia="nb-NO"/>
        </w:rPr>
        <w:t xml:space="preserve"> likevel en viktig bidragsyter til den lokale </w:t>
      </w:r>
    </w:p>
    <w:p w:rsidR="00AC2685" w:rsidRPr="00AB5928" w:rsidRDefault="00AC2685" w:rsidP="00C84EE3">
      <w:pPr>
        <w:autoSpaceDE w:val="0"/>
        <w:autoSpaceDN w:val="0"/>
        <w:spacing w:after="0" w:line="240" w:lineRule="auto"/>
        <w:rPr>
          <w:rFonts w:ascii="Times New Roman" w:eastAsia="Times New Roman" w:hAnsi="Times New Roman" w:cs="Times New Roman"/>
          <w:sz w:val="24"/>
          <w:szCs w:val="24"/>
          <w:lang w:eastAsia="nb-NO"/>
        </w:rPr>
      </w:pPr>
    </w:p>
    <w:p w:rsidR="005C182B" w:rsidRPr="00AB5928" w:rsidRDefault="005C182B" w:rsidP="00C84EE3">
      <w:pPr>
        <w:autoSpaceDE w:val="0"/>
        <w:autoSpaceDN w:val="0"/>
        <w:spacing w:after="0" w:line="240" w:lineRule="auto"/>
        <w:rPr>
          <w:rFonts w:ascii="Times New Roman" w:eastAsia="Times New Roman" w:hAnsi="Times New Roman" w:cs="Times New Roman"/>
          <w:color w:val="FF0000"/>
          <w:sz w:val="24"/>
          <w:szCs w:val="24"/>
          <w:lang w:eastAsia="nb-NO"/>
        </w:rPr>
      </w:pPr>
      <w:proofErr w:type="gramStart"/>
      <w:r w:rsidRPr="00AB5928">
        <w:rPr>
          <w:rFonts w:ascii="Times New Roman" w:eastAsia="Times New Roman" w:hAnsi="Times New Roman" w:cs="Times New Roman"/>
          <w:sz w:val="24"/>
          <w:szCs w:val="24"/>
          <w:lang w:eastAsia="nb-NO"/>
        </w:rPr>
        <w:t>næringsutviklingen</w:t>
      </w:r>
      <w:proofErr w:type="gramEnd"/>
      <w:r w:rsidRPr="00AB5928">
        <w:rPr>
          <w:rFonts w:ascii="Times New Roman" w:eastAsia="Times New Roman" w:hAnsi="Times New Roman" w:cs="Times New Roman"/>
          <w:sz w:val="24"/>
          <w:szCs w:val="24"/>
          <w:lang w:eastAsia="nb-NO"/>
        </w:rPr>
        <w:t xml:space="preserve">. </w:t>
      </w:r>
      <w:r w:rsidR="00F6657E" w:rsidRPr="00A626B0">
        <w:rPr>
          <w:rFonts w:ascii="Times New Roman" w:eastAsia="Times New Roman" w:hAnsi="Times New Roman" w:cs="Times New Roman"/>
          <w:sz w:val="24"/>
          <w:szCs w:val="24"/>
          <w:lang w:eastAsia="nb-NO"/>
        </w:rPr>
        <w:t>Det har ikke vært avholdt møter i E</w:t>
      </w:r>
      <w:r w:rsidR="00D72CAB" w:rsidRPr="00A626B0">
        <w:rPr>
          <w:rFonts w:ascii="Times New Roman" w:eastAsia="Times New Roman" w:hAnsi="Times New Roman" w:cs="Times New Roman"/>
          <w:sz w:val="24"/>
          <w:szCs w:val="24"/>
          <w:lang w:eastAsia="nb-NO"/>
        </w:rPr>
        <w:t>tnedal Utvikling i løpet av 2019 som Bruflat sokn har deltatt på</w:t>
      </w:r>
      <w:r w:rsidR="00A626B0" w:rsidRPr="00A626B0">
        <w:rPr>
          <w:rFonts w:ascii="Times New Roman" w:eastAsia="Times New Roman" w:hAnsi="Times New Roman" w:cs="Times New Roman"/>
          <w:sz w:val="24"/>
          <w:szCs w:val="24"/>
          <w:lang w:eastAsia="nb-NO"/>
        </w:rPr>
        <w:t>.</w:t>
      </w:r>
    </w:p>
    <w:p w:rsidR="001F3398" w:rsidRPr="00AB5928" w:rsidRDefault="001F3398" w:rsidP="00C84EE3">
      <w:pPr>
        <w:autoSpaceDE w:val="0"/>
        <w:autoSpaceDN w:val="0"/>
        <w:spacing w:after="0" w:line="240" w:lineRule="auto"/>
        <w:rPr>
          <w:rFonts w:ascii="Times New Roman" w:eastAsia="Times New Roman" w:hAnsi="Times New Roman" w:cs="Times New Roman"/>
          <w:sz w:val="24"/>
          <w:szCs w:val="24"/>
          <w:lang w:eastAsia="nb-NO"/>
        </w:rPr>
      </w:pPr>
    </w:p>
    <w:p w:rsidR="00F83890" w:rsidRPr="00AB5928" w:rsidRDefault="004B5940" w:rsidP="00AD0487">
      <w:pPr>
        <w:autoSpaceDE w:val="0"/>
        <w:autoSpaceDN w:val="0"/>
        <w:spacing w:after="0" w:line="240" w:lineRule="auto"/>
        <w:rPr>
          <w:rFonts w:ascii="Times New Roman" w:eastAsia="Times New Roman" w:hAnsi="Times New Roman" w:cs="Times New Roman"/>
          <w:sz w:val="24"/>
          <w:szCs w:val="24"/>
          <w:lang w:eastAsia="nb-NO"/>
        </w:rPr>
      </w:pPr>
      <w:r w:rsidRPr="00AB5928">
        <w:rPr>
          <w:rFonts w:ascii="Times New Roman" w:eastAsia="Times New Roman" w:hAnsi="Times New Roman" w:cs="Times New Roman"/>
          <w:sz w:val="24"/>
          <w:szCs w:val="24"/>
          <w:lang w:eastAsia="nb-NO"/>
        </w:rPr>
        <w:t>Bruflat Sokn deltar i Grunneiersamarbeidet på Lenningen. Grunneiersamarbeidet genererer en god del inntekter til Lenningen Løypelag, og besørger enkelte fellestiltak</w:t>
      </w:r>
      <w:r w:rsidR="001F3398" w:rsidRPr="00AB5928">
        <w:rPr>
          <w:rFonts w:ascii="Times New Roman" w:eastAsia="Times New Roman" w:hAnsi="Times New Roman" w:cs="Times New Roman"/>
          <w:sz w:val="24"/>
          <w:szCs w:val="24"/>
          <w:lang w:eastAsia="nb-NO"/>
        </w:rPr>
        <w:t xml:space="preserve"> i området</w:t>
      </w:r>
      <w:r w:rsidRPr="00AB5928">
        <w:rPr>
          <w:rFonts w:ascii="Times New Roman" w:eastAsia="Times New Roman" w:hAnsi="Times New Roman" w:cs="Times New Roman"/>
          <w:sz w:val="24"/>
          <w:szCs w:val="24"/>
          <w:lang w:eastAsia="nb-NO"/>
        </w:rPr>
        <w:t xml:space="preserve">. </w:t>
      </w:r>
      <w:r w:rsidR="00F6657E" w:rsidRPr="00AB5928">
        <w:rPr>
          <w:rFonts w:ascii="Times New Roman" w:eastAsia="Times New Roman" w:hAnsi="Times New Roman" w:cs="Times New Roman"/>
          <w:sz w:val="24"/>
          <w:szCs w:val="24"/>
          <w:lang w:eastAsia="nb-NO"/>
        </w:rPr>
        <w:t xml:space="preserve">Bruflat sokn fører regnskap </w:t>
      </w:r>
      <w:proofErr w:type="spellStart"/>
      <w:r w:rsidR="00F6657E" w:rsidRPr="00AB5928">
        <w:rPr>
          <w:rFonts w:ascii="Times New Roman" w:eastAsia="Times New Roman" w:hAnsi="Times New Roman" w:cs="Times New Roman"/>
          <w:sz w:val="24"/>
          <w:szCs w:val="24"/>
          <w:lang w:eastAsia="nb-NO"/>
        </w:rPr>
        <w:t>pva</w:t>
      </w:r>
      <w:proofErr w:type="spellEnd"/>
      <w:r w:rsidR="00F6657E" w:rsidRPr="00AB5928">
        <w:rPr>
          <w:rFonts w:ascii="Times New Roman" w:eastAsia="Times New Roman" w:hAnsi="Times New Roman" w:cs="Times New Roman"/>
          <w:sz w:val="24"/>
          <w:szCs w:val="24"/>
          <w:lang w:eastAsia="nb-NO"/>
        </w:rPr>
        <w:t>. Grunneiersamarbeidet, og følger opp med kjøp av andeler på vegne av den enkelte grunneier overfor Lenningen Løypelag.</w:t>
      </w:r>
      <w:r w:rsidR="00586866" w:rsidRPr="00AB5928">
        <w:rPr>
          <w:rFonts w:ascii="Times New Roman" w:eastAsia="Times New Roman" w:hAnsi="Times New Roman" w:cs="Times New Roman"/>
          <w:sz w:val="24"/>
          <w:szCs w:val="24"/>
          <w:lang w:eastAsia="nb-NO"/>
        </w:rPr>
        <w:t xml:space="preserve"> </w:t>
      </w:r>
    </w:p>
    <w:p w:rsidR="00B15648" w:rsidRPr="00AB5928" w:rsidRDefault="00B15648" w:rsidP="00AD0487">
      <w:pPr>
        <w:autoSpaceDE w:val="0"/>
        <w:autoSpaceDN w:val="0"/>
        <w:spacing w:after="0" w:line="240" w:lineRule="auto"/>
        <w:rPr>
          <w:rFonts w:ascii="Times New Roman" w:eastAsia="Times New Roman" w:hAnsi="Times New Roman" w:cs="Times New Roman"/>
          <w:sz w:val="24"/>
          <w:szCs w:val="24"/>
          <w:lang w:eastAsia="nb-NO"/>
        </w:rPr>
      </w:pPr>
    </w:p>
    <w:p w:rsidR="00AD0487" w:rsidRPr="00AB5928" w:rsidRDefault="00AD0487" w:rsidP="00AD0487">
      <w:pPr>
        <w:autoSpaceDE w:val="0"/>
        <w:autoSpaceDN w:val="0"/>
        <w:spacing w:after="0" w:line="240" w:lineRule="auto"/>
        <w:rPr>
          <w:rFonts w:ascii="Times New Roman" w:eastAsia="Times New Roman" w:hAnsi="Times New Roman" w:cs="Times New Roman"/>
          <w:sz w:val="24"/>
          <w:szCs w:val="24"/>
          <w:lang w:eastAsia="nb-NO"/>
        </w:rPr>
      </w:pPr>
      <w:r w:rsidRPr="00AB5928">
        <w:rPr>
          <w:rFonts w:ascii="Times New Roman" w:eastAsia="Times New Roman" w:hAnsi="Times New Roman" w:cs="Times New Roman"/>
          <w:sz w:val="24"/>
          <w:szCs w:val="24"/>
          <w:lang w:eastAsia="nb-NO"/>
        </w:rPr>
        <w:t>Bruflat sok</w:t>
      </w:r>
      <w:r w:rsidR="00D72CAB" w:rsidRPr="00AB5928">
        <w:rPr>
          <w:rFonts w:ascii="Times New Roman" w:eastAsia="Times New Roman" w:hAnsi="Times New Roman" w:cs="Times New Roman"/>
          <w:sz w:val="24"/>
          <w:szCs w:val="24"/>
          <w:lang w:eastAsia="nb-NO"/>
        </w:rPr>
        <w:t>n, avdel</w:t>
      </w:r>
      <w:r w:rsidR="007A18DC" w:rsidRPr="00AB5928">
        <w:rPr>
          <w:rFonts w:ascii="Times New Roman" w:eastAsia="Times New Roman" w:hAnsi="Times New Roman" w:cs="Times New Roman"/>
          <w:sz w:val="24"/>
          <w:szCs w:val="24"/>
          <w:lang w:eastAsia="nb-NO"/>
        </w:rPr>
        <w:t>ing Nordre Lenningen hadde frem</w:t>
      </w:r>
      <w:r w:rsidR="00D72CAB" w:rsidRPr="00AB5928">
        <w:rPr>
          <w:rFonts w:ascii="Times New Roman" w:eastAsia="Times New Roman" w:hAnsi="Times New Roman" w:cs="Times New Roman"/>
          <w:sz w:val="24"/>
          <w:szCs w:val="24"/>
          <w:lang w:eastAsia="nb-NO"/>
        </w:rPr>
        <w:t xml:space="preserve"> til 1.1</w:t>
      </w:r>
      <w:r w:rsidR="00C83175" w:rsidRPr="00AB5928">
        <w:rPr>
          <w:rFonts w:ascii="Times New Roman" w:eastAsia="Times New Roman" w:hAnsi="Times New Roman" w:cs="Times New Roman"/>
          <w:sz w:val="24"/>
          <w:szCs w:val="24"/>
          <w:lang w:eastAsia="nb-NO"/>
        </w:rPr>
        <w:t>0</w:t>
      </w:r>
      <w:r w:rsidR="00D72CAB" w:rsidRPr="00AB5928">
        <w:rPr>
          <w:rFonts w:ascii="Times New Roman" w:eastAsia="Times New Roman" w:hAnsi="Times New Roman" w:cs="Times New Roman"/>
          <w:sz w:val="24"/>
          <w:szCs w:val="24"/>
          <w:lang w:eastAsia="nb-NO"/>
        </w:rPr>
        <w:t>.2019</w:t>
      </w:r>
      <w:r w:rsidR="00F83890" w:rsidRPr="00AB5928">
        <w:rPr>
          <w:rFonts w:ascii="Times New Roman" w:eastAsia="Times New Roman" w:hAnsi="Times New Roman" w:cs="Times New Roman"/>
          <w:sz w:val="24"/>
          <w:szCs w:val="24"/>
          <w:lang w:eastAsia="nb-NO"/>
        </w:rPr>
        <w:t xml:space="preserve"> </w:t>
      </w:r>
      <w:r w:rsidRPr="00AB5928">
        <w:rPr>
          <w:rFonts w:ascii="Times New Roman" w:eastAsia="Times New Roman" w:hAnsi="Times New Roman" w:cs="Times New Roman"/>
          <w:sz w:val="24"/>
          <w:szCs w:val="24"/>
          <w:lang w:eastAsia="nb-NO"/>
        </w:rPr>
        <w:t>saksbehandle</w:t>
      </w:r>
      <w:r w:rsidR="00F83890" w:rsidRPr="00AB5928">
        <w:rPr>
          <w:rFonts w:ascii="Times New Roman" w:eastAsia="Times New Roman" w:hAnsi="Times New Roman" w:cs="Times New Roman"/>
          <w:sz w:val="24"/>
          <w:szCs w:val="24"/>
          <w:lang w:eastAsia="nb-NO"/>
        </w:rPr>
        <w:t>r</w:t>
      </w:r>
      <w:r w:rsidRPr="00AB5928">
        <w:rPr>
          <w:rFonts w:ascii="Times New Roman" w:eastAsia="Times New Roman" w:hAnsi="Times New Roman" w:cs="Times New Roman"/>
          <w:sz w:val="24"/>
          <w:szCs w:val="24"/>
          <w:lang w:eastAsia="nb-NO"/>
        </w:rPr>
        <w:t xml:space="preserve"> ansatt i </w:t>
      </w:r>
      <w:r w:rsidR="00D72CAB" w:rsidRPr="00AB5928">
        <w:rPr>
          <w:rFonts w:ascii="Times New Roman" w:eastAsia="Times New Roman" w:hAnsi="Times New Roman" w:cs="Times New Roman"/>
          <w:sz w:val="24"/>
          <w:szCs w:val="24"/>
          <w:lang w:eastAsia="nb-NO"/>
        </w:rPr>
        <w:t>50 % stilling. Saksbehandler var</w:t>
      </w:r>
      <w:r w:rsidRPr="00AB5928">
        <w:rPr>
          <w:rFonts w:ascii="Times New Roman" w:eastAsia="Times New Roman" w:hAnsi="Times New Roman" w:cs="Times New Roman"/>
          <w:sz w:val="24"/>
          <w:szCs w:val="24"/>
          <w:lang w:eastAsia="nb-NO"/>
        </w:rPr>
        <w:t xml:space="preserve"> formelt ansatt i Etnedal </w:t>
      </w:r>
      <w:proofErr w:type="spellStart"/>
      <w:r w:rsidRPr="00AB5928">
        <w:rPr>
          <w:rFonts w:ascii="Times New Roman" w:eastAsia="Times New Roman" w:hAnsi="Times New Roman" w:cs="Times New Roman"/>
          <w:sz w:val="24"/>
          <w:szCs w:val="24"/>
          <w:lang w:eastAsia="nb-NO"/>
        </w:rPr>
        <w:t>kyrkjelege</w:t>
      </w:r>
      <w:proofErr w:type="spellEnd"/>
      <w:r w:rsidRPr="00AB5928">
        <w:rPr>
          <w:rFonts w:ascii="Times New Roman" w:eastAsia="Times New Roman" w:hAnsi="Times New Roman" w:cs="Times New Roman"/>
          <w:sz w:val="24"/>
          <w:szCs w:val="24"/>
          <w:lang w:eastAsia="nb-NO"/>
        </w:rPr>
        <w:t xml:space="preserve"> fellesråd, med kirkevergen som </w:t>
      </w:r>
      <w:r w:rsidRPr="00A626B0">
        <w:rPr>
          <w:rFonts w:ascii="Times New Roman" w:eastAsia="Times New Roman" w:hAnsi="Times New Roman" w:cs="Times New Roman"/>
          <w:sz w:val="24"/>
          <w:szCs w:val="24"/>
          <w:lang w:eastAsia="nb-NO"/>
        </w:rPr>
        <w:t>nærmeste overord</w:t>
      </w:r>
      <w:r w:rsidR="00AB5928" w:rsidRPr="00A626B0">
        <w:rPr>
          <w:rFonts w:ascii="Times New Roman" w:eastAsia="Times New Roman" w:hAnsi="Times New Roman" w:cs="Times New Roman"/>
          <w:sz w:val="24"/>
          <w:szCs w:val="24"/>
          <w:lang w:eastAsia="nb-NO"/>
        </w:rPr>
        <w:t>n</w:t>
      </w:r>
      <w:r w:rsidRPr="00A626B0">
        <w:rPr>
          <w:rFonts w:ascii="Times New Roman" w:eastAsia="Times New Roman" w:hAnsi="Times New Roman" w:cs="Times New Roman"/>
          <w:sz w:val="24"/>
          <w:szCs w:val="24"/>
          <w:lang w:eastAsia="nb-NO"/>
        </w:rPr>
        <w:t>et, men slik at stillingen</w:t>
      </w:r>
      <w:r w:rsidR="007A18DC" w:rsidRPr="00A626B0">
        <w:rPr>
          <w:rFonts w:ascii="Times New Roman" w:eastAsia="Times New Roman" w:hAnsi="Times New Roman" w:cs="Times New Roman"/>
          <w:sz w:val="24"/>
          <w:szCs w:val="24"/>
          <w:lang w:eastAsia="nb-NO"/>
        </w:rPr>
        <w:t xml:space="preserve"> ble finansiert </w:t>
      </w:r>
      <w:r w:rsidRPr="00A626B0">
        <w:rPr>
          <w:rFonts w:ascii="Times New Roman" w:eastAsia="Times New Roman" w:hAnsi="Times New Roman" w:cs="Times New Roman"/>
          <w:sz w:val="24"/>
          <w:szCs w:val="24"/>
          <w:lang w:eastAsia="nb-NO"/>
        </w:rPr>
        <w:t xml:space="preserve">med lønnstilskudd fra Bruflat sokn. </w:t>
      </w:r>
      <w:r w:rsidR="00AB5928" w:rsidRPr="00A626B0">
        <w:rPr>
          <w:rFonts w:ascii="Times New Roman" w:eastAsia="Times New Roman" w:hAnsi="Times New Roman" w:cs="Times New Roman"/>
          <w:sz w:val="24"/>
          <w:szCs w:val="24"/>
          <w:lang w:eastAsia="nb-NO"/>
        </w:rPr>
        <w:t>Fra 1.11</w:t>
      </w:r>
      <w:r w:rsidR="00D72CAB" w:rsidRPr="00A626B0">
        <w:rPr>
          <w:rFonts w:ascii="Times New Roman" w:eastAsia="Times New Roman" w:hAnsi="Times New Roman" w:cs="Times New Roman"/>
          <w:sz w:val="24"/>
          <w:szCs w:val="24"/>
          <w:lang w:eastAsia="nb-NO"/>
        </w:rPr>
        <w:t xml:space="preserve">.2019 </w:t>
      </w:r>
      <w:r w:rsidR="00D72CAB" w:rsidRPr="00AB5928">
        <w:rPr>
          <w:rFonts w:ascii="Times New Roman" w:eastAsia="Times New Roman" w:hAnsi="Times New Roman" w:cs="Times New Roman"/>
          <w:sz w:val="24"/>
          <w:szCs w:val="24"/>
          <w:lang w:eastAsia="nb-NO"/>
        </w:rPr>
        <w:t>fikk saksbehandler permisjon fra sin stilling</w:t>
      </w:r>
      <w:r w:rsidR="007A18DC" w:rsidRPr="00AB5928">
        <w:rPr>
          <w:rFonts w:ascii="Times New Roman" w:eastAsia="Times New Roman" w:hAnsi="Times New Roman" w:cs="Times New Roman"/>
          <w:sz w:val="24"/>
          <w:szCs w:val="24"/>
          <w:lang w:eastAsia="nb-NO"/>
        </w:rPr>
        <w:t xml:space="preserve"> grunnet politisk verv. K</w:t>
      </w:r>
      <w:r w:rsidR="00D72CAB" w:rsidRPr="00AB5928">
        <w:rPr>
          <w:rFonts w:ascii="Times New Roman" w:eastAsia="Times New Roman" w:hAnsi="Times New Roman" w:cs="Times New Roman"/>
          <w:sz w:val="24"/>
          <w:szCs w:val="24"/>
          <w:lang w:eastAsia="nb-NO"/>
        </w:rPr>
        <w:t>irkevergen har fra den tid fått økt sin stilling med 10%, og forsøker å løse de oppgaver Bruflat sokn trenger bistand med.</w:t>
      </w:r>
      <w:r w:rsidR="00AC2685" w:rsidRPr="00AB5928">
        <w:rPr>
          <w:rFonts w:ascii="Times New Roman" w:eastAsia="Times New Roman" w:hAnsi="Times New Roman" w:cs="Times New Roman"/>
          <w:sz w:val="24"/>
          <w:szCs w:val="24"/>
          <w:lang w:eastAsia="nb-NO"/>
        </w:rPr>
        <w:t xml:space="preserve"> </w:t>
      </w:r>
      <w:r w:rsidR="007A18DC" w:rsidRPr="00AB5928">
        <w:rPr>
          <w:rFonts w:ascii="Times New Roman" w:eastAsia="Times New Roman" w:hAnsi="Times New Roman" w:cs="Times New Roman"/>
          <w:sz w:val="24"/>
          <w:szCs w:val="24"/>
          <w:lang w:eastAsia="nb-NO"/>
        </w:rPr>
        <w:t>10% av kirkevergens stilling finansieres av Bruflat sokn.</w:t>
      </w:r>
    </w:p>
    <w:p w:rsidR="0051008B" w:rsidRPr="00AB5928" w:rsidRDefault="0051008B" w:rsidP="00C84EE3">
      <w:pPr>
        <w:autoSpaceDE w:val="0"/>
        <w:autoSpaceDN w:val="0"/>
        <w:spacing w:after="0" w:line="240" w:lineRule="auto"/>
        <w:rPr>
          <w:rFonts w:ascii="Times New Roman" w:eastAsia="Times New Roman" w:hAnsi="Times New Roman" w:cs="Times New Roman"/>
          <w:sz w:val="24"/>
          <w:szCs w:val="24"/>
          <w:u w:val="single"/>
          <w:lang w:eastAsia="nb-NO"/>
        </w:rPr>
      </w:pPr>
    </w:p>
    <w:p w:rsidR="0051008B" w:rsidRPr="00AB5928" w:rsidRDefault="0051008B" w:rsidP="005C0469">
      <w:pPr>
        <w:autoSpaceDE w:val="0"/>
        <w:autoSpaceDN w:val="0"/>
        <w:spacing w:after="0" w:line="240" w:lineRule="auto"/>
        <w:rPr>
          <w:rFonts w:ascii="Times New Roman" w:eastAsia="Times New Roman" w:hAnsi="Times New Roman" w:cs="Times New Roman"/>
          <w:b/>
          <w:sz w:val="24"/>
          <w:szCs w:val="24"/>
          <w:lang w:eastAsia="nb-NO"/>
        </w:rPr>
      </w:pPr>
      <w:r w:rsidRPr="00AB5928">
        <w:rPr>
          <w:rFonts w:ascii="Times New Roman" w:eastAsia="Times New Roman" w:hAnsi="Times New Roman" w:cs="Times New Roman"/>
          <w:b/>
          <w:sz w:val="24"/>
          <w:szCs w:val="24"/>
          <w:u w:val="single"/>
          <w:lang w:eastAsia="nb-NO"/>
        </w:rPr>
        <w:t>Eiendomsforvaltning</w:t>
      </w:r>
      <w:r w:rsidR="005E7BBD" w:rsidRPr="00AB5928">
        <w:rPr>
          <w:rFonts w:ascii="Times New Roman" w:eastAsia="Times New Roman" w:hAnsi="Times New Roman" w:cs="Times New Roman"/>
          <w:b/>
          <w:sz w:val="24"/>
          <w:szCs w:val="24"/>
          <w:u w:val="single"/>
          <w:lang w:eastAsia="nb-NO"/>
        </w:rPr>
        <w:t>, Nordre Lenningen</w:t>
      </w:r>
      <w:r w:rsidRPr="00AB5928">
        <w:rPr>
          <w:rFonts w:ascii="Times New Roman" w:eastAsia="Times New Roman" w:hAnsi="Times New Roman" w:cs="Times New Roman"/>
          <w:b/>
          <w:sz w:val="24"/>
          <w:szCs w:val="24"/>
          <w:lang w:eastAsia="nb-NO"/>
        </w:rPr>
        <w:t xml:space="preserve"> </w:t>
      </w:r>
    </w:p>
    <w:p w:rsidR="00582C2E" w:rsidRPr="00AB5928" w:rsidRDefault="00582C2E" w:rsidP="00C84EE3">
      <w:pPr>
        <w:autoSpaceDE w:val="0"/>
        <w:autoSpaceDN w:val="0"/>
        <w:spacing w:after="0" w:line="240" w:lineRule="auto"/>
        <w:rPr>
          <w:rFonts w:ascii="Times New Roman" w:eastAsia="Times New Roman" w:hAnsi="Times New Roman" w:cs="Times New Roman"/>
          <w:sz w:val="24"/>
          <w:szCs w:val="24"/>
          <w:lang w:eastAsia="nb-NO"/>
        </w:rPr>
      </w:pPr>
    </w:p>
    <w:p w:rsidR="0051008B" w:rsidRPr="00AB5928" w:rsidRDefault="005E7BBD" w:rsidP="005C0469">
      <w:pPr>
        <w:autoSpaceDE w:val="0"/>
        <w:autoSpaceDN w:val="0"/>
        <w:spacing w:after="0" w:line="240" w:lineRule="auto"/>
        <w:rPr>
          <w:rFonts w:ascii="Times New Roman" w:eastAsia="Times New Roman" w:hAnsi="Times New Roman" w:cs="Times New Roman"/>
          <w:sz w:val="24"/>
          <w:szCs w:val="24"/>
          <w:lang w:eastAsia="nb-NO"/>
        </w:rPr>
      </w:pPr>
      <w:r w:rsidRPr="00AB5928">
        <w:rPr>
          <w:rFonts w:ascii="Times New Roman" w:eastAsia="Times New Roman" w:hAnsi="Times New Roman" w:cs="Times New Roman"/>
          <w:sz w:val="24"/>
          <w:szCs w:val="24"/>
          <w:u w:val="single"/>
          <w:lang w:eastAsia="nb-NO"/>
        </w:rPr>
        <w:t>S</w:t>
      </w:r>
      <w:r w:rsidR="00F360F6" w:rsidRPr="00AB5928">
        <w:rPr>
          <w:rFonts w:ascii="Times New Roman" w:eastAsia="Times New Roman" w:hAnsi="Times New Roman" w:cs="Times New Roman"/>
          <w:sz w:val="24"/>
          <w:szCs w:val="24"/>
          <w:u w:val="single"/>
          <w:lang w:eastAsia="nb-NO"/>
        </w:rPr>
        <w:t>e</w:t>
      </w:r>
      <w:r w:rsidR="0051008B" w:rsidRPr="00AB5928">
        <w:rPr>
          <w:rFonts w:ascii="Times New Roman" w:eastAsia="Times New Roman" w:hAnsi="Times New Roman" w:cs="Times New Roman"/>
          <w:sz w:val="24"/>
          <w:szCs w:val="24"/>
          <w:u w:val="single"/>
          <w:lang w:eastAsia="nb-NO"/>
        </w:rPr>
        <w:t>terhus</w:t>
      </w:r>
      <w:r w:rsidRPr="00AB5928">
        <w:rPr>
          <w:rFonts w:ascii="Times New Roman" w:eastAsia="Times New Roman" w:hAnsi="Times New Roman" w:cs="Times New Roman"/>
          <w:sz w:val="24"/>
          <w:szCs w:val="24"/>
          <w:u w:val="single"/>
          <w:lang w:eastAsia="nb-NO"/>
        </w:rPr>
        <w:t>et</w:t>
      </w:r>
      <w:r w:rsidR="0051008B" w:rsidRPr="00AB5928">
        <w:rPr>
          <w:rFonts w:ascii="Times New Roman" w:eastAsia="Times New Roman" w:hAnsi="Times New Roman" w:cs="Times New Roman"/>
          <w:sz w:val="24"/>
          <w:szCs w:val="24"/>
          <w:lang w:eastAsia="nb-NO"/>
        </w:rPr>
        <w:t>:</w:t>
      </w:r>
    </w:p>
    <w:p w:rsidR="0051008B" w:rsidRPr="00AB5928" w:rsidRDefault="009A3564" w:rsidP="0051008B">
      <w:pPr>
        <w:autoSpaceDE w:val="0"/>
        <w:autoSpaceDN w:val="0"/>
        <w:spacing w:after="0" w:line="240" w:lineRule="auto"/>
        <w:rPr>
          <w:rFonts w:ascii="Times New Roman" w:eastAsia="Times New Roman" w:hAnsi="Times New Roman" w:cs="Times New Roman"/>
          <w:b/>
          <w:sz w:val="24"/>
          <w:szCs w:val="24"/>
          <w:lang w:eastAsia="nb-NO"/>
        </w:rPr>
      </w:pPr>
      <w:r w:rsidRPr="00AB5928">
        <w:rPr>
          <w:rFonts w:ascii="Times New Roman" w:eastAsia="Times New Roman" w:hAnsi="Times New Roman" w:cs="Times New Roman"/>
          <w:b/>
          <w:sz w:val="24"/>
          <w:szCs w:val="24"/>
          <w:lang w:eastAsia="nb-NO"/>
        </w:rPr>
        <w:tab/>
      </w:r>
    </w:p>
    <w:p w:rsidR="003B0889" w:rsidRPr="00AB5928" w:rsidRDefault="00342A40" w:rsidP="005C0469">
      <w:pPr>
        <w:autoSpaceDE w:val="0"/>
        <w:autoSpaceDN w:val="0"/>
        <w:spacing w:after="0" w:line="240" w:lineRule="auto"/>
        <w:rPr>
          <w:rFonts w:ascii="Times New Roman" w:eastAsia="Times New Roman" w:hAnsi="Times New Roman" w:cs="Times New Roman"/>
          <w:sz w:val="24"/>
          <w:szCs w:val="24"/>
          <w:lang w:eastAsia="nb-NO"/>
        </w:rPr>
      </w:pPr>
      <w:r w:rsidRPr="00AB5928">
        <w:rPr>
          <w:rFonts w:ascii="Times New Roman" w:eastAsia="Times New Roman" w:hAnsi="Times New Roman" w:cs="Times New Roman"/>
          <w:sz w:val="24"/>
          <w:szCs w:val="24"/>
          <w:lang w:eastAsia="nb-NO"/>
        </w:rPr>
        <w:t>I 2019 ble det vedtatt en prosjektplan for arbeidet med restaureringen i av Nordre Lenningen</w:t>
      </w:r>
      <w:r w:rsidR="006B5444" w:rsidRPr="00AB5928">
        <w:rPr>
          <w:rFonts w:ascii="Times New Roman" w:eastAsia="Times New Roman" w:hAnsi="Times New Roman" w:cs="Times New Roman"/>
          <w:sz w:val="24"/>
          <w:szCs w:val="24"/>
          <w:lang w:eastAsia="nb-NO"/>
        </w:rPr>
        <w:t xml:space="preserve"> se</w:t>
      </w:r>
      <w:r w:rsidR="0007737B" w:rsidRPr="00AB5928">
        <w:rPr>
          <w:rFonts w:ascii="Times New Roman" w:eastAsia="Times New Roman" w:hAnsi="Times New Roman" w:cs="Times New Roman"/>
          <w:sz w:val="24"/>
          <w:szCs w:val="24"/>
          <w:lang w:eastAsia="nb-NO"/>
        </w:rPr>
        <w:t>terhus</w:t>
      </w:r>
      <w:r w:rsidRPr="00AB5928">
        <w:rPr>
          <w:rFonts w:ascii="Times New Roman" w:eastAsia="Times New Roman" w:hAnsi="Times New Roman" w:cs="Times New Roman"/>
          <w:sz w:val="24"/>
          <w:szCs w:val="24"/>
          <w:lang w:eastAsia="nb-NO"/>
        </w:rPr>
        <w:t>. Prosjekteier er Bruflat sokneråd og prosjektleder er Kjell Jørgen Fjeld.</w:t>
      </w:r>
      <w:r w:rsidR="00AB5928">
        <w:rPr>
          <w:rFonts w:ascii="Times New Roman" w:eastAsia="Times New Roman" w:hAnsi="Times New Roman" w:cs="Times New Roman"/>
          <w:sz w:val="24"/>
          <w:szCs w:val="24"/>
          <w:lang w:eastAsia="nb-NO"/>
        </w:rPr>
        <w:t xml:space="preserve"> </w:t>
      </w:r>
      <w:r w:rsidR="00AB5928" w:rsidRPr="00A626B0">
        <w:rPr>
          <w:rFonts w:ascii="Times New Roman" w:eastAsia="Times New Roman" w:hAnsi="Times New Roman" w:cs="Times New Roman"/>
          <w:sz w:val="24"/>
          <w:szCs w:val="24"/>
          <w:lang w:eastAsia="nb-NO"/>
        </w:rPr>
        <w:t>Byggekomiteen bestående av Kjell Jørgen Fjeld, Ole Bergene og Marit Slettum</w:t>
      </w:r>
      <w:r w:rsidRPr="00A626B0">
        <w:rPr>
          <w:rFonts w:ascii="Times New Roman" w:eastAsia="Times New Roman" w:hAnsi="Times New Roman" w:cs="Times New Roman"/>
          <w:sz w:val="24"/>
          <w:szCs w:val="24"/>
          <w:lang w:eastAsia="nb-NO"/>
        </w:rPr>
        <w:t xml:space="preserve"> </w:t>
      </w:r>
      <w:r w:rsidR="00AB5928" w:rsidRPr="00A626B0">
        <w:rPr>
          <w:rFonts w:ascii="Times New Roman" w:eastAsia="Times New Roman" w:hAnsi="Times New Roman" w:cs="Times New Roman"/>
          <w:sz w:val="24"/>
          <w:szCs w:val="24"/>
          <w:lang w:eastAsia="nb-NO"/>
        </w:rPr>
        <w:t xml:space="preserve">har gjort arbeidet med planlegging og involvering. </w:t>
      </w:r>
      <w:proofErr w:type="spellStart"/>
      <w:r w:rsidRPr="00A626B0">
        <w:rPr>
          <w:rFonts w:ascii="Times New Roman" w:eastAsia="Times New Roman" w:hAnsi="Times New Roman" w:cs="Times New Roman"/>
          <w:sz w:val="24"/>
          <w:szCs w:val="24"/>
          <w:lang w:eastAsia="nb-NO"/>
        </w:rPr>
        <w:t>Husstyret</w:t>
      </w:r>
      <w:proofErr w:type="spellEnd"/>
      <w:r w:rsidRPr="00A626B0">
        <w:rPr>
          <w:rFonts w:ascii="Times New Roman" w:eastAsia="Times New Roman" w:hAnsi="Times New Roman" w:cs="Times New Roman"/>
          <w:sz w:val="24"/>
          <w:szCs w:val="24"/>
          <w:lang w:eastAsia="nb-NO"/>
        </w:rPr>
        <w:t xml:space="preserve"> </w:t>
      </w:r>
      <w:r w:rsidR="00AB5928" w:rsidRPr="00A626B0">
        <w:rPr>
          <w:rFonts w:ascii="Times New Roman" w:eastAsia="Times New Roman" w:hAnsi="Times New Roman" w:cs="Times New Roman"/>
          <w:sz w:val="24"/>
          <w:szCs w:val="24"/>
          <w:lang w:eastAsia="nb-NO"/>
        </w:rPr>
        <w:t xml:space="preserve">med </w:t>
      </w:r>
      <w:r w:rsidR="0007737B" w:rsidRPr="00A626B0">
        <w:rPr>
          <w:rFonts w:ascii="Times New Roman" w:eastAsia="Times New Roman" w:hAnsi="Times New Roman" w:cs="Times New Roman"/>
          <w:sz w:val="24"/>
          <w:szCs w:val="24"/>
          <w:lang w:eastAsia="nb-NO"/>
        </w:rPr>
        <w:t xml:space="preserve">leder Anne Marit </w:t>
      </w:r>
      <w:proofErr w:type="spellStart"/>
      <w:r w:rsidR="0007737B" w:rsidRPr="00A626B0">
        <w:rPr>
          <w:rFonts w:ascii="Times New Roman" w:eastAsia="Times New Roman" w:hAnsi="Times New Roman" w:cs="Times New Roman"/>
          <w:sz w:val="24"/>
          <w:szCs w:val="24"/>
          <w:lang w:eastAsia="nb-NO"/>
        </w:rPr>
        <w:t>Stensæter</w:t>
      </w:r>
      <w:proofErr w:type="spellEnd"/>
      <w:r w:rsidR="0007737B" w:rsidRPr="00A626B0">
        <w:rPr>
          <w:rFonts w:ascii="Times New Roman" w:eastAsia="Times New Roman" w:hAnsi="Times New Roman" w:cs="Times New Roman"/>
          <w:sz w:val="24"/>
          <w:szCs w:val="24"/>
          <w:lang w:eastAsia="nb-NO"/>
        </w:rPr>
        <w:t xml:space="preserve">, Ragnhild </w:t>
      </w:r>
      <w:proofErr w:type="spellStart"/>
      <w:r w:rsidR="0007737B" w:rsidRPr="00A626B0">
        <w:rPr>
          <w:rFonts w:ascii="Times New Roman" w:eastAsia="Times New Roman" w:hAnsi="Times New Roman" w:cs="Times New Roman"/>
          <w:sz w:val="24"/>
          <w:szCs w:val="24"/>
          <w:lang w:eastAsia="nb-NO"/>
        </w:rPr>
        <w:t>Fagernæs</w:t>
      </w:r>
      <w:proofErr w:type="spellEnd"/>
      <w:r w:rsidR="0007737B" w:rsidRPr="00A626B0">
        <w:rPr>
          <w:rFonts w:ascii="Times New Roman" w:eastAsia="Times New Roman" w:hAnsi="Times New Roman" w:cs="Times New Roman"/>
          <w:sz w:val="24"/>
          <w:szCs w:val="24"/>
          <w:lang w:eastAsia="nb-NO"/>
        </w:rPr>
        <w:t>, Mette Bergene og Kåre Espeseth</w:t>
      </w:r>
      <w:r w:rsidRPr="00A626B0">
        <w:rPr>
          <w:rFonts w:ascii="Times New Roman" w:eastAsia="Times New Roman" w:hAnsi="Times New Roman" w:cs="Times New Roman"/>
          <w:sz w:val="24"/>
          <w:szCs w:val="24"/>
          <w:lang w:eastAsia="nb-NO"/>
        </w:rPr>
        <w:t xml:space="preserve"> </w:t>
      </w:r>
      <w:r w:rsidR="00AB5928" w:rsidRPr="00A626B0">
        <w:rPr>
          <w:rFonts w:ascii="Times New Roman" w:eastAsia="Times New Roman" w:hAnsi="Times New Roman" w:cs="Times New Roman"/>
          <w:sz w:val="24"/>
          <w:szCs w:val="24"/>
          <w:lang w:eastAsia="nb-NO"/>
        </w:rPr>
        <w:t>ble konsultert om</w:t>
      </w:r>
      <w:r w:rsidRPr="00A626B0">
        <w:rPr>
          <w:rFonts w:ascii="Times New Roman" w:eastAsia="Times New Roman" w:hAnsi="Times New Roman" w:cs="Times New Roman"/>
          <w:sz w:val="24"/>
          <w:szCs w:val="24"/>
          <w:lang w:eastAsia="nb-NO"/>
        </w:rPr>
        <w:t xml:space="preserve"> ved</w:t>
      </w:r>
      <w:r w:rsidR="00AB5928" w:rsidRPr="00A626B0">
        <w:rPr>
          <w:rFonts w:ascii="Times New Roman" w:eastAsia="Times New Roman" w:hAnsi="Times New Roman" w:cs="Times New Roman"/>
          <w:sz w:val="24"/>
          <w:szCs w:val="24"/>
          <w:lang w:eastAsia="nb-NO"/>
        </w:rPr>
        <w:t xml:space="preserve">taket av prosjektplan. </w:t>
      </w:r>
      <w:r w:rsidR="003B0889" w:rsidRPr="00A626B0">
        <w:rPr>
          <w:rFonts w:ascii="Times New Roman" w:eastAsia="Times New Roman" w:hAnsi="Times New Roman" w:cs="Times New Roman"/>
          <w:sz w:val="24"/>
          <w:szCs w:val="24"/>
          <w:lang w:eastAsia="nb-NO"/>
        </w:rPr>
        <w:t>D</w:t>
      </w:r>
      <w:r w:rsidR="002379A2" w:rsidRPr="00A626B0">
        <w:rPr>
          <w:rFonts w:ascii="Times New Roman" w:eastAsia="Times New Roman" w:hAnsi="Times New Roman" w:cs="Times New Roman"/>
          <w:sz w:val="24"/>
          <w:szCs w:val="24"/>
          <w:lang w:eastAsia="nb-NO"/>
        </w:rPr>
        <w:t xml:space="preserve">e </w:t>
      </w:r>
      <w:r w:rsidR="002379A2" w:rsidRPr="00AB5928">
        <w:rPr>
          <w:rFonts w:ascii="Times New Roman" w:eastAsia="Times New Roman" w:hAnsi="Times New Roman" w:cs="Times New Roman"/>
          <w:sz w:val="24"/>
          <w:szCs w:val="24"/>
          <w:lang w:eastAsia="nb-NO"/>
        </w:rPr>
        <w:t>planlagte arbeidene</w:t>
      </w:r>
      <w:r w:rsidR="003B0889" w:rsidRPr="00AB5928">
        <w:rPr>
          <w:rFonts w:ascii="Times New Roman" w:eastAsia="Times New Roman" w:hAnsi="Times New Roman" w:cs="Times New Roman"/>
          <w:sz w:val="24"/>
          <w:szCs w:val="24"/>
          <w:lang w:eastAsia="nb-NO"/>
        </w:rPr>
        <w:t xml:space="preserve"> som er gjennomført i 2019 er </w:t>
      </w:r>
      <w:r w:rsidR="002379A2" w:rsidRPr="00AB5928">
        <w:rPr>
          <w:rFonts w:ascii="Times New Roman" w:eastAsia="Times New Roman" w:hAnsi="Times New Roman" w:cs="Times New Roman"/>
          <w:sz w:val="24"/>
          <w:szCs w:val="24"/>
          <w:lang w:eastAsia="nb-NO"/>
        </w:rPr>
        <w:t>etablering av innlagt vann og avløp, tilbygg med bad</w:t>
      </w:r>
      <w:r w:rsidR="00586866" w:rsidRPr="00AB5928">
        <w:rPr>
          <w:rFonts w:ascii="Times New Roman" w:eastAsia="Times New Roman" w:hAnsi="Times New Roman" w:cs="Times New Roman"/>
          <w:sz w:val="24"/>
          <w:szCs w:val="24"/>
          <w:lang w:eastAsia="nb-NO"/>
        </w:rPr>
        <w:t>erom</w:t>
      </w:r>
      <w:r w:rsidR="005E7BBD" w:rsidRPr="00AB5928">
        <w:rPr>
          <w:rFonts w:ascii="Times New Roman" w:eastAsia="Times New Roman" w:hAnsi="Times New Roman" w:cs="Times New Roman"/>
          <w:sz w:val="24"/>
          <w:szCs w:val="24"/>
          <w:lang w:eastAsia="nb-NO"/>
        </w:rPr>
        <w:t xml:space="preserve"> og</w:t>
      </w:r>
      <w:r w:rsidR="00586866" w:rsidRPr="00AB5928">
        <w:rPr>
          <w:rFonts w:ascii="Times New Roman" w:eastAsia="Times New Roman" w:hAnsi="Times New Roman" w:cs="Times New Roman"/>
          <w:sz w:val="24"/>
          <w:szCs w:val="24"/>
          <w:lang w:eastAsia="nb-NO"/>
        </w:rPr>
        <w:t xml:space="preserve"> </w:t>
      </w:r>
      <w:r w:rsidR="002379A2" w:rsidRPr="00AB5928">
        <w:rPr>
          <w:rFonts w:ascii="Times New Roman" w:eastAsia="Times New Roman" w:hAnsi="Times New Roman" w:cs="Times New Roman"/>
          <w:sz w:val="24"/>
          <w:szCs w:val="24"/>
          <w:lang w:eastAsia="nb-NO"/>
        </w:rPr>
        <w:t>skifte av tak</w:t>
      </w:r>
      <w:r w:rsidR="005E7BBD" w:rsidRPr="00AB5928">
        <w:rPr>
          <w:rFonts w:ascii="Times New Roman" w:eastAsia="Times New Roman" w:hAnsi="Times New Roman" w:cs="Times New Roman"/>
          <w:sz w:val="24"/>
          <w:szCs w:val="24"/>
          <w:lang w:eastAsia="nb-NO"/>
        </w:rPr>
        <w:t>.</w:t>
      </w:r>
    </w:p>
    <w:p w:rsidR="003B0889" w:rsidRPr="00AB5928" w:rsidRDefault="003B0889" w:rsidP="005C0469">
      <w:pPr>
        <w:autoSpaceDE w:val="0"/>
        <w:autoSpaceDN w:val="0"/>
        <w:spacing w:after="0" w:line="240" w:lineRule="auto"/>
        <w:rPr>
          <w:rFonts w:ascii="Times New Roman" w:eastAsia="Times New Roman" w:hAnsi="Times New Roman" w:cs="Times New Roman"/>
          <w:sz w:val="24"/>
          <w:szCs w:val="24"/>
          <w:lang w:eastAsia="nb-NO"/>
        </w:rPr>
      </w:pPr>
    </w:p>
    <w:p w:rsidR="00E87216" w:rsidRPr="00AB5928" w:rsidRDefault="005E7BBD" w:rsidP="005C0469">
      <w:pPr>
        <w:autoSpaceDE w:val="0"/>
        <w:autoSpaceDN w:val="0"/>
        <w:spacing w:after="0" w:line="240" w:lineRule="auto"/>
        <w:rPr>
          <w:rFonts w:ascii="Times New Roman" w:eastAsia="Times New Roman" w:hAnsi="Times New Roman" w:cs="Times New Roman"/>
          <w:sz w:val="24"/>
          <w:szCs w:val="24"/>
          <w:lang w:eastAsia="nb-NO"/>
        </w:rPr>
      </w:pPr>
      <w:r w:rsidRPr="00AB5928">
        <w:rPr>
          <w:rFonts w:ascii="Times New Roman" w:eastAsia="Times New Roman" w:hAnsi="Times New Roman" w:cs="Times New Roman"/>
          <w:sz w:val="24"/>
          <w:szCs w:val="24"/>
          <w:lang w:eastAsia="nb-NO"/>
        </w:rPr>
        <w:t xml:space="preserve">Gjenstående utvendig arbeid er installasjon av vinduer, samt skifte av ytterpanel. Innvendig arbeid som skal utføres er installasjon av elektrisk anlegg, nytt gulv på kjøkkenet og rørinstallasjoner, samt kjøkken- og </w:t>
      </w:r>
      <w:proofErr w:type="spellStart"/>
      <w:r w:rsidRPr="00AB5928">
        <w:rPr>
          <w:rFonts w:ascii="Times New Roman" w:eastAsia="Times New Roman" w:hAnsi="Times New Roman" w:cs="Times New Roman"/>
          <w:sz w:val="24"/>
          <w:szCs w:val="24"/>
          <w:lang w:eastAsia="nb-NO"/>
        </w:rPr>
        <w:t>baderomsinnredning</w:t>
      </w:r>
      <w:proofErr w:type="spellEnd"/>
      <w:r w:rsidRPr="00AB5928">
        <w:rPr>
          <w:rFonts w:ascii="Times New Roman" w:eastAsia="Times New Roman" w:hAnsi="Times New Roman" w:cs="Times New Roman"/>
          <w:sz w:val="24"/>
          <w:szCs w:val="24"/>
          <w:lang w:eastAsia="nb-NO"/>
        </w:rPr>
        <w:t xml:space="preserve">. </w:t>
      </w:r>
    </w:p>
    <w:p w:rsidR="00F03D73" w:rsidRPr="00AB5928" w:rsidRDefault="00F03D73" w:rsidP="0007737B">
      <w:pPr>
        <w:autoSpaceDE w:val="0"/>
        <w:autoSpaceDN w:val="0"/>
        <w:spacing w:after="0" w:line="240" w:lineRule="auto"/>
        <w:rPr>
          <w:rFonts w:ascii="Times New Roman" w:eastAsia="Times New Roman" w:hAnsi="Times New Roman" w:cs="Times New Roman"/>
          <w:sz w:val="24"/>
          <w:szCs w:val="24"/>
          <w:u w:val="single"/>
          <w:lang w:eastAsia="nb-NO"/>
        </w:rPr>
      </w:pPr>
    </w:p>
    <w:p w:rsidR="00F94A16" w:rsidRPr="00AB5928" w:rsidRDefault="00F94A16" w:rsidP="005C0469">
      <w:pPr>
        <w:autoSpaceDE w:val="0"/>
        <w:autoSpaceDN w:val="0"/>
        <w:spacing w:after="0" w:line="240" w:lineRule="auto"/>
        <w:rPr>
          <w:rFonts w:ascii="Times New Roman" w:eastAsia="Times New Roman" w:hAnsi="Times New Roman" w:cs="Times New Roman"/>
          <w:sz w:val="24"/>
          <w:szCs w:val="24"/>
          <w:lang w:eastAsia="nb-NO"/>
        </w:rPr>
      </w:pPr>
      <w:r w:rsidRPr="00AB5928">
        <w:rPr>
          <w:rFonts w:ascii="Times New Roman" w:eastAsia="Times New Roman" w:hAnsi="Times New Roman" w:cs="Times New Roman"/>
          <w:sz w:val="24"/>
          <w:szCs w:val="24"/>
          <w:u w:val="single"/>
          <w:lang w:eastAsia="nb-NO"/>
        </w:rPr>
        <w:t>Festetomter</w:t>
      </w:r>
      <w:r w:rsidRPr="00AB5928">
        <w:rPr>
          <w:rFonts w:ascii="Times New Roman" w:eastAsia="Times New Roman" w:hAnsi="Times New Roman" w:cs="Times New Roman"/>
          <w:sz w:val="24"/>
          <w:szCs w:val="24"/>
          <w:lang w:eastAsia="nb-NO"/>
        </w:rPr>
        <w:t>:</w:t>
      </w:r>
    </w:p>
    <w:p w:rsidR="00E236C2" w:rsidRPr="00AB5928" w:rsidRDefault="00E236C2" w:rsidP="00650F30">
      <w:pPr>
        <w:autoSpaceDE w:val="0"/>
        <w:autoSpaceDN w:val="0"/>
        <w:spacing w:after="0" w:line="240" w:lineRule="auto"/>
        <w:ind w:left="709"/>
        <w:rPr>
          <w:rFonts w:ascii="Times New Roman" w:eastAsia="Times New Roman" w:hAnsi="Times New Roman" w:cs="Times New Roman"/>
          <w:sz w:val="24"/>
          <w:szCs w:val="24"/>
          <w:lang w:eastAsia="nb-NO"/>
        </w:rPr>
      </w:pPr>
    </w:p>
    <w:p w:rsidR="00F94A16" w:rsidRPr="00AB5928" w:rsidRDefault="0072398E" w:rsidP="005C0469">
      <w:pPr>
        <w:autoSpaceDE w:val="0"/>
        <w:autoSpaceDN w:val="0"/>
        <w:spacing w:after="0" w:line="240" w:lineRule="auto"/>
        <w:rPr>
          <w:rFonts w:ascii="Times New Roman" w:eastAsia="Times New Roman" w:hAnsi="Times New Roman" w:cs="Times New Roman"/>
          <w:color w:val="FF0000"/>
          <w:sz w:val="24"/>
          <w:szCs w:val="24"/>
          <w:lang w:eastAsia="nb-NO"/>
        </w:rPr>
      </w:pPr>
      <w:r w:rsidRPr="00AB5928">
        <w:rPr>
          <w:rFonts w:ascii="Times New Roman" w:eastAsia="Times New Roman" w:hAnsi="Times New Roman" w:cs="Times New Roman"/>
          <w:sz w:val="24"/>
          <w:szCs w:val="24"/>
          <w:lang w:eastAsia="nb-NO"/>
        </w:rPr>
        <w:t>Det ble i 2019 sendt</w:t>
      </w:r>
      <w:r w:rsidR="00A51C68" w:rsidRPr="00AB5928">
        <w:rPr>
          <w:rFonts w:ascii="Times New Roman" w:eastAsia="Times New Roman" w:hAnsi="Times New Roman" w:cs="Times New Roman"/>
          <w:sz w:val="24"/>
          <w:szCs w:val="24"/>
          <w:lang w:eastAsia="nb-NO"/>
        </w:rPr>
        <w:t xml:space="preserve"> ut </w:t>
      </w:r>
      <w:r w:rsidRPr="00AB5928">
        <w:rPr>
          <w:rFonts w:ascii="Times New Roman" w:eastAsia="Times New Roman" w:hAnsi="Times New Roman" w:cs="Times New Roman"/>
          <w:sz w:val="24"/>
          <w:szCs w:val="24"/>
          <w:lang w:eastAsia="nb-NO"/>
        </w:rPr>
        <w:t xml:space="preserve">nytt </w:t>
      </w:r>
      <w:r w:rsidR="00A51C68" w:rsidRPr="00AB5928">
        <w:rPr>
          <w:rFonts w:ascii="Times New Roman" w:eastAsia="Times New Roman" w:hAnsi="Times New Roman" w:cs="Times New Roman"/>
          <w:sz w:val="24"/>
          <w:szCs w:val="24"/>
          <w:lang w:eastAsia="nb-NO"/>
        </w:rPr>
        <w:t>brev med tilbud om innløsnin</w:t>
      </w:r>
      <w:r w:rsidR="00A51C68" w:rsidRPr="00A626B0">
        <w:rPr>
          <w:rFonts w:ascii="Times New Roman" w:eastAsia="Times New Roman" w:hAnsi="Times New Roman" w:cs="Times New Roman"/>
          <w:sz w:val="24"/>
          <w:szCs w:val="24"/>
          <w:lang w:eastAsia="nb-NO"/>
        </w:rPr>
        <w:t xml:space="preserve">g til </w:t>
      </w:r>
      <w:r w:rsidR="00AB5928" w:rsidRPr="00A626B0">
        <w:rPr>
          <w:rFonts w:ascii="Times New Roman" w:eastAsia="Times New Roman" w:hAnsi="Times New Roman" w:cs="Times New Roman"/>
          <w:sz w:val="24"/>
          <w:szCs w:val="24"/>
          <w:lang w:eastAsia="nb-NO"/>
        </w:rPr>
        <w:t>hytteeiere</w:t>
      </w:r>
      <w:r w:rsidR="00A51C68" w:rsidRPr="00A626B0">
        <w:rPr>
          <w:rFonts w:ascii="Times New Roman" w:eastAsia="Times New Roman" w:hAnsi="Times New Roman" w:cs="Times New Roman"/>
          <w:sz w:val="24"/>
          <w:szCs w:val="24"/>
          <w:lang w:eastAsia="nb-NO"/>
        </w:rPr>
        <w:t xml:space="preserve"> </w:t>
      </w:r>
      <w:r w:rsidRPr="00A626B0">
        <w:rPr>
          <w:rFonts w:ascii="Times New Roman" w:eastAsia="Times New Roman" w:hAnsi="Times New Roman" w:cs="Times New Roman"/>
          <w:sz w:val="24"/>
          <w:szCs w:val="24"/>
          <w:lang w:eastAsia="nb-NO"/>
        </w:rPr>
        <w:t>med gjenstående festeavtal</w:t>
      </w:r>
      <w:r w:rsidR="00A51C68" w:rsidRPr="00A626B0">
        <w:rPr>
          <w:rFonts w:ascii="Times New Roman" w:eastAsia="Times New Roman" w:hAnsi="Times New Roman" w:cs="Times New Roman"/>
          <w:sz w:val="24"/>
          <w:szCs w:val="24"/>
          <w:lang w:eastAsia="nb-NO"/>
        </w:rPr>
        <w:t>e</w:t>
      </w:r>
      <w:r w:rsidR="007A18DC" w:rsidRPr="00A626B0">
        <w:rPr>
          <w:rFonts w:ascii="Times New Roman" w:eastAsia="Times New Roman" w:hAnsi="Times New Roman" w:cs="Times New Roman"/>
          <w:sz w:val="24"/>
          <w:szCs w:val="24"/>
          <w:lang w:eastAsia="nb-NO"/>
        </w:rPr>
        <w:t>r på Nordre Lenningen</w:t>
      </w:r>
      <w:r w:rsidR="00A51C68" w:rsidRPr="00A626B0">
        <w:rPr>
          <w:rFonts w:ascii="Times New Roman" w:eastAsia="Times New Roman" w:hAnsi="Times New Roman" w:cs="Times New Roman"/>
          <w:sz w:val="24"/>
          <w:szCs w:val="24"/>
          <w:lang w:eastAsia="nb-NO"/>
        </w:rPr>
        <w:t>.</w:t>
      </w:r>
      <w:r w:rsidRPr="00A626B0">
        <w:rPr>
          <w:rFonts w:ascii="Times New Roman" w:eastAsia="Times New Roman" w:hAnsi="Times New Roman" w:cs="Times New Roman"/>
          <w:sz w:val="24"/>
          <w:szCs w:val="24"/>
          <w:lang w:eastAsia="nb-NO"/>
        </w:rPr>
        <w:t xml:space="preserve"> </w:t>
      </w:r>
      <w:r w:rsidR="001A0A99" w:rsidRPr="00A626B0">
        <w:rPr>
          <w:rFonts w:ascii="Times New Roman" w:eastAsia="Times New Roman" w:hAnsi="Times New Roman" w:cs="Times New Roman"/>
          <w:sz w:val="24"/>
          <w:szCs w:val="24"/>
          <w:lang w:eastAsia="nb-NO"/>
        </w:rPr>
        <w:t>Eiendomsadvokaten i Valdres AS v/advokat Ragna Bang</w:t>
      </w:r>
      <w:r w:rsidRPr="00A626B0">
        <w:rPr>
          <w:rFonts w:ascii="Times New Roman" w:eastAsia="Times New Roman" w:hAnsi="Times New Roman" w:cs="Times New Roman"/>
          <w:sz w:val="24"/>
          <w:szCs w:val="24"/>
          <w:lang w:eastAsia="nb-NO"/>
        </w:rPr>
        <w:t xml:space="preserve"> </w:t>
      </w:r>
      <w:r w:rsidR="007A18DC" w:rsidRPr="00A626B0">
        <w:rPr>
          <w:rFonts w:ascii="Times New Roman" w:eastAsia="Times New Roman" w:hAnsi="Times New Roman" w:cs="Times New Roman"/>
          <w:sz w:val="24"/>
          <w:szCs w:val="24"/>
          <w:lang w:eastAsia="nb-NO"/>
        </w:rPr>
        <w:t xml:space="preserve">har bistått </w:t>
      </w:r>
      <w:r w:rsidRPr="00A626B0">
        <w:rPr>
          <w:rFonts w:ascii="Times New Roman" w:eastAsia="Times New Roman" w:hAnsi="Times New Roman" w:cs="Times New Roman"/>
          <w:sz w:val="24"/>
          <w:szCs w:val="24"/>
          <w:lang w:eastAsia="nb-NO"/>
        </w:rPr>
        <w:t>med dette arbeidet</w:t>
      </w:r>
      <w:r w:rsidR="001A0A99" w:rsidRPr="00A626B0">
        <w:rPr>
          <w:rFonts w:ascii="Times New Roman" w:eastAsia="Times New Roman" w:hAnsi="Times New Roman" w:cs="Times New Roman"/>
          <w:sz w:val="24"/>
          <w:szCs w:val="24"/>
          <w:lang w:eastAsia="nb-NO"/>
        </w:rPr>
        <w:t>.</w:t>
      </w:r>
      <w:r w:rsidRPr="00A626B0">
        <w:rPr>
          <w:rFonts w:ascii="Times New Roman" w:eastAsia="Times New Roman" w:hAnsi="Times New Roman" w:cs="Times New Roman"/>
          <w:sz w:val="24"/>
          <w:szCs w:val="24"/>
          <w:lang w:eastAsia="nb-NO"/>
        </w:rPr>
        <w:t xml:space="preserve"> Det førte til at fire</w:t>
      </w:r>
      <w:r w:rsidR="00AB5928" w:rsidRPr="00A626B0">
        <w:rPr>
          <w:rFonts w:ascii="Times New Roman" w:eastAsia="Times New Roman" w:hAnsi="Times New Roman" w:cs="Times New Roman"/>
          <w:sz w:val="24"/>
          <w:szCs w:val="24"/>
          <w:lang w:eastAsia="nb-NO"/>
        </w:rPr>
        <w:t xml:space="preserve"> </w:t>
      </w:r>
      <w:r w:rsidRPr="00A626B0">
        <w:rPr>
          <w:rFonts w:ascii="Times New Roman" w:eastAsia="Times New Roman" w:hAnsi="Times New Roman" w:cs="Times New Roman"/>
          <w:sz w:val="24"/>
          <w:szCs w:val="24"/>
          <w:lang w:eastAsia="nb-NO"/>
        </w:rPr>
        <w:t>festere av gamle festetomter</w:t>
      </w:r>
      <w:r w:rsidR="007A18DC" w:rsidRPr="00A626B0">
        <w:rPr>
          <w:rFonts w:ascii="Times New Roman" w:eastAsia="Times New Roman" w:hAnsi="Times New Roman" w:cs="Times New Roman"/>
          <w:sz w:val="24"/>
          <w:szCs w:val="24"/>
          <w:lang w:eastAsia="nb-NO"/>
        </w:rPr>
        <w:t xml:space="preserve"> inngikk </w:t>
      </w:r>
      <w:r w:rsidRPr="00A626B0">
        <w:rPr>
          <w:rFonts w:ascii="Times New Roman" w:eastAsia="Times New Roman" w:hAnsi="Times New Roman" w:cs="Times New Roman"/>
          <w:sz w:val="24"/>
          <w:szCs w:val="24"/>
          <w:lang w:eastAsia="nb-NO"/>
        </w:rPr>
        <w:t>avtale om innløsning i 2019.</w:t>
      </w:r>
      <w:r w:rsidR="007A18DC" w:rsidRPr="00A626B0">
        <w:rPr>
          <w:rFonts w:ascii="Times New Roman" w:eastAsia="Times New Roman" w:hAnsi="Times New Roman" w:cs="Times New Roman"/>
          <w:sz w:val="24"/>
          <w:szCs w:val="24"/>
          <w:lang w:eastAsia="nb-NO"/>
        </w:rPr>
        <w:t xml:space="preserve"> Oppgjøret vil komme</w:t>
      </w:r>
      <w:r w:rsidRPr="00A626B0">
        <w:rPr>
          <w:rFonts w:ascii="Times New Roman" w:eastAsia="Times New Roman" w:hAnsi="Times New Roman" w:cs="Times New Roman"/>
          <w:sz w:val="24"/>
          <w:szCs w:val="24"/>
          <w:lang w:eastAsia="nb-NO"/>
        </w:rPr>
        <w:t xml:space="preserve"> i 2020.  Det gjenstår per </w:t>
      </w:r>
      <w:r w:rsidR="007A18DC" w:rsidRPr="00A626B0">
        <w:rPr>
          <w:rFonts w:ascii="Times New Roman" w:eastAsia="Times New Roman" w:hAnsi="Times New Roman" w:cs="Times New Roman"/>
          <w:sz w:val="24"/>
          <w:szCs w:val="24"/>
          <w:lang w:eastAsia="nb-NO"/>
        </w:rPr>
        <w:t>31.12.</w:t>
      </w:r>
      <w:r w:rsidRPr="00A626B0">
        <w:rPr>
          <w:rFonts w:ascii="Times New Roman" w:eastAsia="Times New Roman" w:hAnsi="Times New Roman" w:cs="Times New Roman"/>
          <w:sz w:val="24"/>
          <w:szCs w:val="24"/>
          <w:lang w:eastAsia="nb-NO"/>
        </w:rPr>
        <w:t xml:space="preserve">2019 - 10 festeavtaler </w:t>
      </w:r>
      <w:r w:rsidR="00AB5928" w:rsidRPr="00A626B0">
        <w:rPr>
          <w:rFonts w:ascii="Times New Roman" w:eastAsia="Times New Roman" w:hAnsi="Times New Roman" w:cs="Times New Roman"/>
          <w:sz w:val="24"/>
          <w:szCs w:val="24"/>
          <w:lang w:eastAsia="nb-NO"/>
        </w:rPr>
        <w:t>på Nordre Lenningen (3 med private hytteeiere og 7 med næringsaktører/ ideelle organisasjoner).</w:t>
      </w:r>
    </w:p>
    <w:p w:rsidR="00121581" w:rsidRPr="00AB5928" w:rsidRDefault="00121581" w:rsidP="005C0469">
      <w:pPr>
        <w:autoSpaceDE w:val="0"/>
        <w:autoSpaceDN w:val="0"/>
        <w:spacing w:after="0" w:line="240" w:lineRule="auto"/>
        <w:rPr>
          <w:rFonts w:ascii="Times New Roman" w:eastAsia="Times New Roman" w:hAnsi="Times New Roman" w:cs="Times New Roman"/>
          <w:sz w:val="24"/>
          <w:szCs w:val="24"/>
          <w:lang w:eastAsia="nb-NO"/>
        </w:rPr>
      </w:pPr>
    </w:p>
    <w:p w:rsidR="000F382F" w:rsidRPr="00AB5928" w:rsidRDefault="000F382F" w:rsidP="00A32D0B">
      <w:pPr>
        <w:tabs>
          <w:tab w:val="left" w:pos="709"/>
          <w:tab w:val="left" w:pos="1276"/>
          <w:tab w:val="left" w:pos="1418"/>
        </w:tabs>
        <w:spacing w:after="0" w:line="240" w:lineRule="auto"/>
        <w:rPr>
          <w:rFonts w:ascii="Times New Roman" w:hAnsi="Times New Roman" w:cs="Times New Roman"/>
          <w:color w:val="000000"/>
          <w:sz w:val="24"/>
          <w:szCs w:val="24"/>
        </w:rPr>
      </w:pPr>
      <w:r w:rsidRPr="00AB5928">
        <w:rPr>
          <w:rFonts w:ascii="Times New Roman" w:hAnsi="Times New Roman" w:cs="Times New Roman"/>
          <w:color w:val="000000"/>
          <w:sz w:val="24"/>
          <w:szCs w:val="24"/>
        </w:rPr>
        <w:t xml:space="preserve">Det ble i 2019 fattet et administrativt vedtak fra Etnedal kommune på søknad om seksjonering av eiendom 151/1/79 fra Lasse </w:t>
      </w:r>
      <w:proofErr w:type="spellStart"/>
      <w:r w:rsidRPr="00AB5928">
        <w:rPr>
          <w:rFonts w:ascii="Times New Roman" w:hAnsi="Times New Roman" w:cs="Times New Roman"/>
          <w:color w:val="000000"/>
          <w:sz w:val="24"/>
          <w:szCs w:val="24"/>
        </w:rPr>
        <w:t>Edvinsen</w:t>
      </w:r>
      <w:proofErr w:type="spellEnd"/>
      <w:r w:rsidRPr="00AB5928">
        <w:rPr>
          <w:rFonts w:ascii="Times New Roman" w:hAnsi="Times New Roman" w:cs="Times New Roman"/>
          <w:color w:val="000000"/>
          <w:sz w:val="24"/>
          <w:szCs w:val="24"/>
        </w:rPr>
        <w:t xml:space="preserve"> (fester av næringsareal på Nordre Lenningen). </w:t>
      </w:r>
      <w:r w:rsidRPr="00AB5928">
        <w:rPr>
          <w:rFonts w:ascii="Times New Roman" w:hAnsi="Times New Roman" w:cs="Times New Roman"/>
          <w:i/>
          <w:color w:val="000000"/>
          <w:sz w:val="24"/>
          <w:szCs w:val="24"/>
        </w:rPr>
        <w:t>Vedtak: I medhold av lov om eierseksjoner §13, og gjeldene delegeringsreglement, godkjennes søknad om seksjonering av eiendommen 151/1/79. Vedtaket forutsetter at de enkelte seksjonene ikke benyttes i strid med arealformålet i gjeldende reguleringsplan.</w:t>
      </w:r>
    </w:p>
    <w:p w:rsidR="00A32D0B" w:rsidRPr="00AB5928" w:rsidRDefault="00A32D0B" w:rsidP="00A32D0B">
      <w:pPr>
        <w:tabs>
          <w:tab w:val="left" w:pos="709"/>
          <w:tab w:val="left" w:pos="1276"/>
          <w:tab w:val="left" w:pos="1418"/>
        </w:tabs>
        <w:spacing w:after="0" w:line="240" w:lineRule="auto"/>
        <w:rPr>
          <w:rFonts w:ascii="Times New Roman" w:hAnsi="Times New Roman" w:cs="Times New Roman"/>
          <w:color w:val="000000"/>
          <w:sz w:val="24"/>
          <w:szCs w:val="24"/>
        </w:rPr>
      </w:pPr>
    </w:p>
    <w:p w:rsidR="00121581" w:rsidRPr="00AB5928" w:rsidRDefault="000F382F" w:rsidP="00A32D0B">
      <w:pPr>
        <w:tabs>
          <w:tab w:val="left" w:pos="709"/>
          <w:tab w:val="left" w:pos="1276"/>
          <w:tab w:val="left" w:pos="1418"/>
        </w:tabs>
        <w:spacing w:after="0" w:line="240" w:lineRule="auto"/>
        <w:rPr>
          <w:rFonts w:ascii="Times New Roman" w:hAnsi="Times New Roman" w:cs="Times New Roman"/>
          <w:color w:val="000000"/>
          <w:sz w:val="24"/>
          <w:szCs w:val="24"/>
        </w:rPr>
      </w:pPr>
      <w:r w:rsidRPr="00AB5928">
        <w:rPr>
          <w:rFonts w:ascii="Times New Roman" w:hAnsi="Times New Roman" w:cs="Times New Roman"/>
          <w:color w:val="000000"/>
          <w:sz w:val="24"/>
          <w:szCs w:val="24"/>
        </w:rPr>
        <w:t>Bruflat sokn ønsker fortsatt at dette skal være næringsareal og vil ovenfor fester presisere at det ikke tillatelses at seksjon 3-8 benyttes eller selges til «vanlig» fritidsformål. Soknet ønsk</w:t>
      </w:r>
      <w:r w:rsidR="00A32D0B" w:rsidRPr="00AB5928">
        <w:rPr>
          <w:rFonts w:ascii="Times New Roman" w:hAnsi="Times New Roman" w:cs="Times New Roman"/>
          <w:color w:val="000000"/>
          <w:sz w:val="24"/>
          <w:szCs w:val="24"/>
        </w:rPr>
        <w:t>er videre dialog med fester om utnyttelse av arealet.</w:t>
      </w:r>
    </w:p>
    <w:p w:rsidR="0007737B" w:rsidRPr="00AB5928" w:rsidRDefault="0007737B" w:rsidP="00650F30">
      <w:pPr>
        <w:autoSpaceDE w:val="0"/>
        <w:autoSpaceDN w:val="0"/>
        <w:spacing w:after="0" w:line="240" w:lineRule="auto"/>
        <w:ind w:left="709"/>
        <w:rPr>
          <w:rFonts w:ascii="Times New Roman" w:eastAsia="Times New Roman" w:hAnsi="Times New Roman" w:cs="Times New Roman"/>
          <w:sz w:val="24"/>
          <w:szCs w:val="24"/>
          <w:lang w:eastAsia="nb-NO"/>
        </w:rPr>
      </w:pPr>
    </w:p>
    <w:p w:rsidR="001D7975" w:rsidRDefault="001D7975" w:rsidP="005C0469">
      <w:pPr>
        <w:autoSpaceDE w:val="0"/>
        <w:autoSpaceDN w:val="0"/>
        <w:spacing w:after="0" w:line="240" w:lineRule="auto"/>
        <w:rPr>
          <w:rFonts w:ascii="Times New Roman" w:eastAsia="Times New Roman" w:hAnsi="Times New Roman" w:cs="Times New Roman"/>
          <w:sz w:val="24"/>
          <w:szCs w:val="24"/>
          <w:u w:val="single"/>
          <w:lang w:eastAsia="nb-NO"/>
        </w:rPr>
      </w:pPr>
    </w:p>
    <w:p w:rsidR="0007737B" w:rsidRPr="00AB5928" w:rsidRDefault="0007737B" w:rsidP="005C0469">
      <w:pPr>
        <w:autoSpaceDE w:val="0"/>
        <w:autoSpaceDN w:val="0"/>
        <w:spacing w:after="0" w:line="240" w:lineRule="auto"/>
        <w:rPr>
          <w:rFonts w:ascii="Times New Roman" w:eastAsia="Times New Roman" w:hAnsi="Times New Roman" w:cs="Times New Roman"/>
          <w:sz w:val="24"/>
          <w:szCs w:val="24"/>
          <w:u w:val="single"/>
          <w:lang w:eastAsia="nb-NO"/>
        </w:rPr>
      </w:pPr>
      <w:r w:rsidRPr="00AB5928">
        <w:rPr>
          <w:rFonts w:ascii="Times New Roman" w:eastAsia="Times New Roman" w:hAnsi="Times New Roman" w:cs="Times New Roman"/>
          <w:sz w:val="24"/>
          <w:szCs w:val="24"/>
          <w:u w:val="single"/>
          <w:lang w:eastAsia="nb-NO"/>
        </w:rPr>
        <w:t>Beite- og jaktrettigheter:</w:t>
      </w:r>
    </w:p>
    <w:p w:rsidR="0007737B" w:rsidRPr="00AB5928" w:rsidRDefault="0007737B" w:rsidP="0007737B">
      <w:pPr>
        <w:autoSpaceDE w:val="0"/>
        <w:autoSpaceDN w:val="0"/>
        <w:spacing w:after="0" w:line="240" w:lineRule="auto"/>
        <w:ind w:left="709"/>
        <w:rPr>
          <w:rFonts w:ascii="Times New Roman" w:eastAsia="Times New Roman" w:hAnsi="Times New Roman" w:cs="Times New Roman"/>
          <w:sz w:val="24"/>
          <w:szCs w:val="24"/>
          <w:u w:val="single"/>
          <w:lang w:eastAsia="nb-NO"/>
        </w:rPr>
      </w:pPr>
    </w:p>
    <w:p w:rsidR="005E3C97" w:rsidRPr="00AB5928" w:rsidRDefault="005E3C97" w:rsidP="005C0469">
      <w:pPr>
        <w:autoSpaceDE w:val="0"/>
        <w:autoSpaceDN w:val="0"/>
        <w:spacing w:after="0" w:line="240" w:lineRule="auto"/>
        <w:rPr>
          <w:rFonts w:ascii="Times New Roman" w:eastAsia="Times New Roman" w:hAnsi="Times New Roman" w:cs="Times New Roman"/>
          <w:sz w:val="24"/>
          <w:szCs w:val="24"/>
          <w:lang w:eastAsia="nb-NO"/>
        </w:rPr>
      </w:pPr>
      <w:r w:rsidRPr="00AB5928">
        <w:rPr>
          <w:rFonts w:ascii="Times New Roman" w:eastAsia="Times New Roman" w:hAnsi="Times New Roman" w:cs="Times New Roman"/>
          <w:sz w:val="24"/>
          <w:szCs w:val="24"/>
          <w:lang w:eastAsia="nb-NO"/>
        </w:rPr>
        <w:t>Det ble i 2019 inngått ny jordleieavtale med b</w:t>
      </w:r>
      <w:r w:rsidR="0007737B" w:rsidRPr="00AB5928">
        <w:rPr>
          <w:rFonts w:ascii="Times New Roman" w:eastAsia="Times New Roman" w:hAnsi="Times New Roman" w:cs="Times New Roman"/>
          <w:sz w:val="24"/>
          <w:szCs w:val="24"/>
          <w:lang w:eastAsia="nb-NO"/>
        </w:rPr>
        <w:t>eiterettigheter på Nordre Lenningen</w:t>
      </w:r>
      <w:r w:rsidRPr="00AB5928">
        <w:rPr>
          <w:rFonts w:ascii="Times New Roman" w:eastAsia="Times New Roman" w:hAnsi="Times New Roman" w:cs="Times New Roman"/>
          <w:sz w:val="24"/>
          <w:szCs w:val="24"/>
          <w:lang w:eastAsia="nb-NO"/>
        </w:rPr>
        <w:t>,</w:t>
      </w:r>
      <w:r w:rsidR="0007737B" w:rsidRPr="00AB5928">
        <w:rPr>
          <w:rFonts w:ascii="Times New Roman" w:eastAsia="Times New Roman" w:hAnsi="Times New Roman" w:cs="Times New Roman"/>
          <w:sz w:val="24"/>
          <w:szCs w:val="24"/>
          <w:lang w:eastAsia="nb-NO"/>
        </w:rPr>
        <w:t xml:space="preserve"> </w:t>
      </w:r>
      <w:r w:rsidRPr="00AB5928">
        <w:rPr>
          <w:rFonts w:ascii="Times New Roman" w:eastAsia="Times New Roman" w:hAnsi="Times New Roman" w:cs="Times New Roman"/>
          <w:sz w:val="24"/>
          <w:szCs w:val="24"/>
          <w:lang w:eastAsia="nb-NO"/>
        </w:rPr>
        <w:t>mellom Etnedal Hesteavlslag og Bruflat sokn. Avtalens varighet er på</w:t>
      </w:r>
      <w:r w:rsidR="00DE241D" w:rsidRPr="00AB5928">
        <w:rPr>
          <w:rFonts w:ascii="Times New Roman" w:eastAsia="Times New Roman" w:hAnsi="Times New Roman" w:cs="Times New Roman"/>
          <w:sz w:val="24"/>
          <w:szCs w:val="24"/>
          <w:lang w:eastAsia="nb-NO"/>
        </w:rPr>
        <w:t xml:space="preserve"> fem år, o</w:t>
      </w:r>
      <w:r w:rsidRPr="00AB5928">
        <w:rPr>
          <w:rFonts w:ascii="Times New Roman" w:eastAsia="Times New Roman" w:hAnsi="Times New Roman" w:cs="Times New Roman"/>
          <w:sz w:val="24"/>
          <w:szCs w:val="24"/>
          <w:lang w:eastAsia="nb-NO"/>
        </w:rPr>
        <w:t>g tillater framleie etter</w:t>
      </w:r>
      <w:r w:rsidR="00DE241D" w:rsidRPr="00AB5928">
        <w:rPr>
          <w:rFonts w:ascii="Times New Roman" w:eastAsia="Times New Roman" w:hAnsi="Times New Roman" w:cs="Times New Roman"/>
          <w:sz w:val="24"/>
          <w:szCs w:val="24"/>
          <w:lang w:eastAsia="nb-NO"/>
        </w:rPr>
        <w:t xml:space="preserve"> </w:t>
      </w:r>
      <w:r w:rsidR="00F56660" w:rsidRPr="00AB5928">
        <w:rPr>
          <w:rFonts w:ascii="Times New Roman" w:eastAsia="Times New Roman" w:hAnsi="Times New Roman" w:cs="Times New Roman"/>
          <w:sz w:val="24"/>
          <w:szCs w:val="24"/>
          <w:lang w:eastAsia="nb-NO"/>
        </w:rPr>
        <w:t xml:space="preserve">særskilt </w:t>
      </w:r>
      <w:r w:rsidRPr="00AB5928">
        <w:rPr>
          <w:rFonts w:ascii="Times New Roman" w:eastAsia="Times New Roman" w:hAnsi="Times New Roman" w:cs="Times New Roman"/>
          <w:sz w:val="24"/>
          <w:szCs w:val="24"/>
          <w:lang w:eastAsia="nb-NO"/>
        </w:rPr>
        <w:t xml:space="preserve">samtykke </w:t>
      </w:r>
      <w:r w:rsidR="00DE241D" w:rsidRPr="00AB5928">
        <w:rPr>
          <w:rFonts w:ascii="Times New Roman" w:eastAsia="Times New Roman" w:hAnsi="Times New Roman" w:cs="Times New Roman"/>
          <w:sz w:val="24"/>
          <w:szCs w:val="24"/>
          <w:lang w:eastAsia="nb-NO"/>
        </w:rPr>
        <w:t xml:space="preserve">av soknerådet. </w:t>
      </w:r>
      <w:r w:rsidRPr="00AB5928">
        <w:rPr>
          <w:rFonts w:ascii="Times New Roman" w:eastAsia="Times New Roman" w:hAnsi="Times New Roman" w:cs="Times New Roman"/>
          <w:sz w:val="24"/>
          <w:szCs w:val="24"/>
          <w:lang w:eastAsia="nb-NO"/>
        </w:rPr>
        <w:t>Leieprisen er satt til kr.</w:t>
      </w:r>
      <w:r w:rsidR="007A18DC" w:rsidRPr="00AB5928">
        <w:rPr>
          <w:rFonts w:ascii="Times New Roman" w:eastAsia="Times New Roman" w:hAnsi="Times New Roman" w:cs="Times New Roman"/>
          <w:sz w:val="24"/>
          <w:szCs w:val="24"/>
          <w:lang w:eastAsia="nb-NO"/>
        </w:rPr>
        <w:t xml:space="preserve"> 400,- pr. hest pr. sesong, </w:t>
      </w:r>
      <w:r w:rsidR="00B01493" w:rsidRPr="00AB5928">
        <w:rPr>
          <w:rFonts w:ascii="Times New Roman" w:eastAsia="Times New Roman" w:hAnsi="Times New Roman" w:cs="Times New Roman"/>
          <w:sz w:val="24"/>
          <w:szCs w:val="24"/>
          <w:lang w:eastAsia="nb-NO"/>
        </w:rPr>
        <w:t>og</w:t>
      </w:r>
      <w:r w:rsidRPr="00AB5928">
        <w:rPr>
          <w:rFonts w:ascii="Times New Roman" w:eastAsia="Times New Roman" w:hAnsi="Times New Roman" w:cs="Times New Roman"/>
          <w:sz w:val="24"/>
          <w:szCs w:val="24"/>
          <w:lang w:eastAsia="nb-NO"/>
        </w:rPr>
        <w:t xml:space="preserve"> en minimums le</w:t>
      </w:r>
      <w:r w:rsidR="005E7BBD" w:rsidRPr="00AB5928">
        <w:rPr>
          <w:rFonts w:ascii="Times New Roman" w:eastAsia="Times New Roman" w:hAnsi="Times New Roman" w:cs="Times New Roman"/>
          <w:sz w:val="24"/>
          <w:szCs w:val="24"/>
          <w:lang w:eastAsia="nb-NO"/>
        </w:rPr>
        <w:t>iepris på kr. 5000,- pr. sesong ved bruk av beitet.</w:t>
      </w:r>
    </w:p>
    <w:p w:rsidR="005C0469" w:rsidRPr="00AB5928" w:rsidRDefault="005C0469" w:rsidP="005C0469">
      <w:pPr>
        <w:autoSpaceDE w:val="0"/>
        <w:autoSpaceDN w:val="0"/>
        <w:spacing w:after="0" w:line="240" w:lineRule="auto"/>
        <w:rPr>
          <w:rFonts w:ascii="Times New Roman" w:eastAsia="Times New Roman" w:hAnsi="Times New Roman" w:cs="Times New Roman"/>
          <w:sz w:val="24"/>
          <w:szCs w:val="24"/>
          <w:lang w:eastAsia="nb-NO"/>
        </w:rPr>
      </w:pPr>
    </w:p>
    <w:p w:rsidR="0007737B" w:rsidRPr="00AB5928" w:rsidRDefault="0007737B" w:rsidP="005C0469">
      <w:pPr>
        <w:autoSpaceDE w:val="0"/>
        <w:autoSpaceDN w:val="0"/>
        <w:spacing w:after="0" w:line="240" w:lineRule="auto"/>
        <w:rPr>
          <w:rFonts w:ascii="Times New Roman" w:eastAsia="Times New Roman" w:hAnsi="Times New Roman" w:cs="Times New Roman"/>
          <w:sz w:val="24"/>
          <w:szCs w:val="24"/>
          <w:lang w:eastAsia="nb-NO"/>
        </w:rPr>
      </w:pPr>
      <w:r w:rsidRPr="00AB5928">
        <w:rPr>
          <w:rFonts w:ascii="Times New Roman" w:eastAsia="Times New Roman" w:hAnsi="Times New Roman" w:cs="Times New Roman"/>
          <w:sz w:val="24"/>
          <w:szCs w:val="24"/>
          <w:lang w:eastAsia="nb-NO"/>
        </w:rPr>
        <w:t xml:space="preserve">Jaktrettigheter administreres av Ton og </w:t>
      </w:r>
      <w:proofErr w:type="spellStart"/>
      <w:r w:rsidRPr="00AB5928">
        <w:rPr>
          <w:rFonts w:ascii="Times New Roman" w:eastAsia="Times New Roman" w:hAnsi="Times New Roman" w:cs="Times New Roman"/>
          <w:sz w:val="24"/>
          <w:szCs w:val="24"/>
          <w:lang w:eastAsia="nb-NO"/>
        </w:rPr>
        <w:t>Leningen</w:t>
      </w:r>
      <w:proofErr w:type="spellEnd"/>
      <w:r w:rsidRPr="00AB5928">
        <w:rPr>
          <w:rFonts w:ascii="Times New Roman" w:eastAsia="Times New Roman" w:hAnsi="Times New Roman" w:cs="Times New Roman"/>
          <w:sz w:val="24"/>
          <w:szCs w:val="24"/>
          <w:lang w:eastAsia="nb-NO"/>
        </w:rPr>
        <w:t xml:space="preserve"> Utmarkslag, og genere</w:t>
      </w:r>
      <w:r w:rsidR="009E1019" w:rsidRPr="00AB5928">
        <w:rPr>
          <w:rFonts w:ascii="Times New Roman" w:eastAsia="Times New Roman" w:hAnsi="Times New Roman" w:cs="Times New Roman"/>
          <w:sz w:val="24"/>
          <w:szCs w:val="24"/>
          <w:lang w:eastAsia="nb-NO"/>
        </w:rPr>
        <w:t>rer inntekter til Bruflat sokn.</w:t>
      </w:r>
    </w:p>
    <w:p w:rsidR="00134104" w:rsidRPr="00AB5928" w:rsidRDefault="00134104" w:rsidP="005C0469">
      <w:pPr>
        <w:autoSpaceDE w:val="0"/>
        <w:autoSpaceDN w:val="0"/>
        <w:spacing w:after="0" w:line="240" w:lineRule="auto"/>
        <w:rPr>
          <w:rFonts w:ascii="Times New Roman" w:eastAsia="Times New Roman" w:hAnsi="Times New Roman" w:cs="Times New Roman"/>
          <w:sz w:val="24"/>
          <w:szCs w:val="24"/>
          <w:lang w:eastAsia="nb-NO"/>
        </w:rPr>
      </w:pPr>
    </w:p>
    <w:p w:rsidR="0051008B" w:rsidRPr="00AB5928" w:rsidRDefault="00AC2685" w:rsidP="005C0469">
      <w:pPr>
        <w:autoSpaceDE w:val="0"/>
        <w:autoSpaceDN w:val="0"/>
        <w:spacing w:after="0" w:line="240" w:lineRule="auto"/>
        <w:rPr>
          <w:rFonts w:ascii="Times New Roman" w:eastAsia="Times New Roman" w:hAnsi="Times New Roman" w:cs="Times New Roman"/>
          <w:sz w:val="24"/>
          <w:szCs w:val="24"/>
          <w:u w:val="single"/>
          <w:lang w:eastAsia="nb-NO"/>
        </w:rPr>
      </w:pPr>
      <w:r w:rsidRPr="00AB5928">
        <w:rPr>
          <w:rFonts w:ascii="Times New Roman" w:eastAsia="Times New Roman" w:hAnsi="Times New Roman" w:cs="Times New Roman"/>
          <w:sz w:val="24"/>
          <w:szCs w:val="24"/>
          <w:u w:val="single"/>
          <w:lang w:eastAsia="nb-NO"/>
        </w:rPr>
        <w:t>Eksisterende f</w:t>
      </w:r>
      <w:r w:rsidR="005E7BBD" w:rsidRPr="00AB5928">
        <w:rPr>
          <w:rFonts w:ascii="Times New Roman" w:eastAsia="Times New Roman" w:hAnsi="Times New Roman" w:cs="Times New Roman"/>
          <w:sz w:val="24"/>
          <w:szCs w:val="24"/>
          <w:u w:val="single"/>
          <w:lang w:eastAsia="nb-NO"/>
        </w:rPr>
        <w:t>ritidstomter</w:t>
      </w:r>
      <w:r w:rsidR="0007737B" w:rsidRPr="00AB5928">
        <w:rPr>
          <w:rFonts w:ascii="Times New Roman" w:eastAsia="Times New Roman" w:hAnsi="Times New Roman" w:cs="Times New Roman"/>
          <w:sz w:val="24"/>
          <w:szCs w:val="24"/>
          <w:u w:val="single"/>
          <w:lang w:eastAsia="nb-NO"/>
        </w:rPr>
        <w:t>:</w:t>
      </w:r>
    </w:p>
    <w:p w:rsidR="00A32D0B" w:rsidRPr="00AB5928" w:rsidRDefault="00A32D0B" w:rsidP="005C0469">
      <w:pPr>
        <w:autoSpaceDE w:val="0"/>
        <w:autoSpaceDN w:val="0"/>
        <w:spacing w:after="0" w:line="240" w:lineRule="auto"/>
        <w:rPr>
          <w:rFonts w:ascii="Times New Roman" w:eastAsia="Times New Roman" w:hAnsi="Times New Roman" w:cs="Times New Roman"/>
          <w:sz w:val="24"/>
          <w:szCs w:val="24"/>
          <w:u w:val="single"/>
          <w:lang w:eastAsia="nb-NO"/>
        </w:rPr>
      </w:pPr>
    </w:p>
    <w:p w:rsidR="005E7BBD" w:rsidRPr="00AB5928" w:rsidRDefault="005E7BBD" w:rsidP="005E7BBD">
      <w:pPr>
        <w:autoSpaceDE w:val="0"/>
        <w:autoSpaceDN w:val="0"/>
        <w:spacing w:after="0" w:line="240" w:lineRule="auto"/>
        <w:rPr>
          <w:rFonts w:ascii="Times New Roman" w:hAnsi="Times New Roman" w:cs="Times New Roman"/>
          <w:sz w:val="24"/>
          <w:szCs w:val="24"/>
        </w:rPr>
      </w:pPr>
      <w:r w:rsidRPr="00AB5928">
        <w:rPr>
          <w:rFonts w:ascii="Times New Roman" w:hAnsi="Times New Roman" w:cs="Times New Roman"/>
          <w:sz w:val="24"/>
          <w:szCs w:val="24"/>
        </w:rPr>
        <w:t>I 2019 ble</w:t>
      </w:r>
      <w:r w:rsidR="00A32D0B" w:rsidRPr="00AB5928">
        <w:rPr>
          <w:rFonts w:ascii="Times New Roman" w:hAnsi="Times New Roman" w:cs="Times New Roman"/>
          <w:sz w:val="24"/>
          <w:szCs w:val="24"/>
        </w:rPr>
        <w:t xml:space="preserve"> Oppland bygg og anlegg As</w:t>
      </w:r>
      <w:r w:rsidRPr="00AB5928">
        <w:rPr>
          <w:rFonts w:ascii="Times New Roman" w:hAnsi="Times New Roman" w:cs="Times New Roman"/>
          <w:sz w:val="24"/>
          <w:szCs w:val="24"/>
        </w:rPr>
        <w:t xml:space="preserve"> helt ferdig med utbygging av de 51 + 4 tomter </w:t>
      </w:r>
      <w:proofErr w:type="spellStart"/>
      <w:r w:rsidRPr="00AB5928">
        <w:rPr>
          <w:rFonts w:ascii="Times New Roman" w:hAnsi="Times New Roman" w:cs="Times New Roman"/>
          <w:sz w:val="24"/>
          <w:szCs w:val="24"/>
        </w:rPr>
        <w:t>jamf</w:t>
      </w:r>
      <w:proofErr w:type="spellEnd"/>
      <w:r w:rsidR="00AC2685" w:rsidRPr="00AB5928">
        <w:rPr>
          <w:rFonts w:ascii="Times New Roman" w:hAnsi="Times New Roman" w:cs="Times New Roman"/>
          <w:sz w:val="24"/>
          <w:szCs w:val="24"/>
        </w:rPr>
        <w:t>.</w:t>
      </w:r>
      <w:r w:rsidRPr="00AB5928">
        <w:rPr>
          <w:rFonts w:ascii="Times New Roman" w:hAnsi="Times New Roman" w:cs="Times New Roman"/>
          <w:sz w:val="24"/>
          <w:szCs w:val="24"/>
        </w:rPr>
        <w:t xml:space="preserve"> </w:t>
      </w:r>
      <w:proofErr w:type="gramStart"/>
      <w:r w:rsidRPr="00AB5928">
        <w:rPr>
          <w:rFonts w:ascii="Times New Roman" w:hAnsi="Times New Roman" w:cs="Times New Roman"/>
          <w:sz w:val="24"/>
          <w:szCs w:val="24"/>
        </w:rPr>
        <w:t>tidligere</w:t>
      </w:r>
      <w:proofErr w:type="gramEnd"/>
      <w:r w:rsidRPr="00AB5928">
        <w:rPr>
          <w:rFonts w:ascii="Times New Roman" w:hAnsi="Times New Roman" w:cs="Times New Roman"/>
          <w:sz w:val="24"/>
          <w:szCs w:val="24"/>
        </w:rPr>
        <w:t xml:space="preserve"> avtaler </w:t>
      </w:r>
      <w:r w:rsidR="00A32D0B" w:rsidRPr="00AB5928">
        <w:rPr>
          <w:rFonts w:ascii="Times New Roman" w:hAnsi="Times New Roman" w:cs="Times New Roman"/>
          <w:sz w:val="24"/>
          <w:szCs w:val="24"/>
        </w:rPr>
        <w:t>med</w:t>
      </w:r>
      <w:r w:rsidRPr="00AB5928">
        <w:rPr>
          <w:rFonts w:ascii="Times New Roman" w:hAnsi="Times New Roman" w:cs="Times New Roman"/>
          <w:sz w:val="24"/>
          <w:szCs w:val="24"/>
        </w:rPr>
        <w:t xml:space="preserve"> Bruflat sokn på Nordre Lenningen. Alle </w:t>
      </w:r>
      <w:proofErr w:type="spellStart"/>
      <w:r w:rsidRPr="00AB5928">
        <w:rPr>
          <w:rFonts w:ascii="Times New Roman" w:hAnsi="Times New Roman" w:cs="Times New Roman"/>
          <w:sz w:val="24"/>
          <w:szCs w:val="24"/>
        </w:rPr>
        <w:t>OBA`s</w:t>
      </w:r>
      <w:proofErr w:type="spellEnd"/>
      <w:r w:rsidRPr="00AB5928">
        <w:rPr>
          <w:rFonts w:ascii="Times New Roman" w:hAnsi="Times New Roman" w:cs="Times New Roman"/>
          <w:sz w:val="24"/>
          <w:szCs w:val="24"/>
        </w:rPr>
        <w:t xml:space="preserve"> tomter er videresolgt og oppgjør er mottatt av soknet.</w:t>
      </w:r>
    </w:p>
    <w:p w:rsidR="005E7BBD" w:rsidRPr="00AB5928" w:rsidRDefault="005E7BBD" w:rsidP="005C0469">
      <w:pPr>
        <w:autoSpaceDE w:val="0"/>
        <w:autoSpaceDN w:val="0"/>
        <w:spacing w:after="0" w:line="240" w:lineRule="auto"/>
        <w:rPr>
          <w:rFonts w:ascii="Times New Roman" w:eastAsia="Times New Roman" w:hAnsi="Times New Roman" w:cs="Times New Roman"/>
          <w:sz w:val="24"/>
          <w:szCs w:val="24"/>
          <w:u w:val="single"/>
          <w:lang w:eastAsia="nb-NO"/>
        </w:rPr>
      </w:pPr>
    </w:p>
    <w:p w:rsidR="00134104" w:rsidRDefault="00DE08B3" w:rsidP="005C0469">
      <w:pPr>
        <w:autoSpaceDE w:val="0"/>
        <w:autoSpaceDN w:val="0"/>
        <w:spacing w:after="0" w:line="240" w:lineRule="auto"/>
        <w:rPr>
          <w:rFonts w:ascii="Times New Roman" w:eastAsia="Times New Roman" w:hAnsi="Times New Roman" w:cs="Times New Roman"/>
          <w:sz w:val="24"/>
          <w:szCs w:val="24"/>
          <w:lang w:eastAsia="nb-NO"/>
        </w:rPr>
      </w:pPr>
      <w:r w:rsidRPr="00AB5928">
        <w:rPr>
          <w:rFonts w:ascii="Times New Roman" w:eastAsia="Times New Roman" w:hAnsi="Times New Roman" w:cs="Times New Roman"/>
          <w:sz w:val="24"/>
          <w:szCs w:val="24"/>
          <w:lang w:eastAsia="nb-NO"/>
        </w:rPr>
        <w:t xml:space="preserve">Bruflat sokn </w:t>
      </w:r>
      <w:r w:rsidR="00D30F28" w:rsidRPr="00AB5928">
        <w:rPr>
          <w:rFonts w:ascii="Times New Roman" w:eastAsia="Times New Roman" w:hAnsi="Times New Roman" w:cs="Times New Roman"/>
          <w:sz w:val="24"/>
          <w:szCs w:val="24"/>
          <w:lang w:eastAsia="nb-NO"/>
        </w:rPr>
        <w:t>har</w:t>
      </w:r>
      <w:r w:rsidR="00D15161" w:rsidRPr="00AB5928">
        <w:rPr>
          <w:rFonts w:ascii="Times New Roman" w:eastAsia="Times New Roman" w:hAnsi="Times New Roman" w:cs="Times New Roman"/>
          <w:sz w:val="24"/>
          <w:szCs w:val="24"/>
          <w:lang w:eastAsia="nb-NO"/>
        </w:rPr>
        <w:t xml:space="preserve"> i forbindelse med utbygginge</w:t>
      </w:r>
      <w:r w:rsidR="00D30F28" w:rsidRPr="00AB5928">
        <w:rPr>
          <w:rFonts w:ascii="Times New Roman" w:eastAsia="Times New Roman" w:hAnsi="Times New Roman" w:cs="Times New Roman"/>
          <w:sz w:val="24"/>
          <w:szCs w:val="24"/>
          <w:lang w:eastAsia="nb-NO"/>
        </w:rPr>
        <w:t>n</w:t>
      </w:r>
      <w:r w:rsidRPr="00AB5928">
        <w:rPr>
          <w:rFonts w:ascii="Times New Roman" w:eastAsia="Times New Roman" w:hAnsi="Times New Roman" w:cs="Times New Roman"/>
          <w:sz w:val="24"/>
          <w:szCs w:val="24"/>
          <w:lang w:eastAsia="nb-NO"/>
        </w:rPr>
        <w:t xml:space="preserve"> på Nordre Lenningen</w:t>
      </w:r>
      <w:r w:rsidR="00D30F28" w:rsidRPr="00AB5928">
        <w:rPr>
          <w:rFonts w:ascii="Times New Roman" w:eastAsia="Times New Roman" w:hAnsi="Times New Roman" w:cs="Times New Roman"/>
          <w:sz w:val="24"/>
          <w:szCs w:val="24"/>
          <w:lang w:eastAsia="nb-NO"/>
        </w:rPr>
        <w:t xml:space="preserve"> </w:t>
      </w:r>
      <w:r w:rsidR="00710170" w:rsidRPr="00AB5928">
        <w:rPr>
          <w:rFonts w:ascii="Times New Roman" w:eastAsia="Times New Roman" w:hAnsi="Times New Roman" w:cs="Times New Roman"/>
          <w:sz w:val="24"/>
          <w:szCs w:val="24"/>
          <w:lang w:eastAsia="nb-NO"/>
        </w:rPr>
        <w:t>hatt</w:t>
      </w:r>
      <w:r w:rsidR="00D30F28" w:rsidRPr="00AB5928">
        <w:rPr>
          <w:rFonts w:ascii="Times New Roman" w:eastAsia="Times New Roman" w:hAnsi="Times New Roman" w:cs="Times New Roman"/>
          <w:sz w:val="24"/>
          <w:szCs w:val="24"/>
          <w:lang w:eastAsia="nb-NO"/>
        </w:rPr>
        <w:t xml:space="preserve"> </w:t>
      </w:r>
      <w:r w:rsidR="00D15161" w:rsidRPr="00AB5928">
        <w:rPr>
          <w:rFonts w:ascii="Times New Roman" w:eastAsia="Times New Roman" w:hAnsi="Times New Roman" w:cs="Times New Roman"/>
          <w:sz w:val="24"/>
          <w:szCs w:val="24"/>
          <w:lang w:eastAsia="nb-NO"/>
        </w:rPr>
        <w:t>14</w:t>
      </w:r>
      <w:r w:rsidR="00134104" w:rsidRPr="00AB5928">
        <w:rPr>
          <w:rFonts w:ascii="Times New Roman" w:eastAsia="Times New Roman" w:hAnsi="Times New Roman" w:cs="Times New Roman"/>
          <w:sz w:val="24"/>
          <w:szCs w:val="24"/>
          <w:lang w:eastAsia="nb-NO"/>
        </w:rPr>
        <w:t xml:space="preserve"> </w:t>
      </w:r>
      <w:r w:rsidR="00650F30" w:rsidRPr="00AB5928">
        <w:rPr>
          <w:rFonts w:ascii="Times New Roman" w:eastAsia="Times New Roman" w:hAnsi="Times New Roman" w:cs="Times New Roman"/>
          <w:sz w:val="24"/>
          <w:szCs w:val="24"/>
          <w:lang w:eastAsia="nb-NO"/>
        </w:rPr>
        <w:t xml:space="preserve">tomter </w:t>
      </w:r>
      <w:r w:rsidR="001C02F3" w:rsidRPr="00AB5928">
        <w:rPr>
          <w:rFonts w:ascii="Times New Roman" w:eastAsia="Times New Roman" w:hAnsi="Times New Roman" w:cs="Times New Roman"/>
          <w:sz w:val="24"/>
          <w:szCs w:val="24"/>
          <w:lang w:eastAsia="nb-NO"/>
        </w:rPr>
        <w:t>som</w:t>
      </w:r>
      <w:r w:rsidR="00D15161" w:rsidRPr="00AB5928">
        <w:rPr>
          <w:rFonts w:ascii="Times New Roman" w:eastAsia="Times New Roman" w:hAnsi="Times New Roman" w:cs="Times New Roman"/>
          <w:sz w:val="24"/>
          <w:szCs w:val="24"/>
          <w:lang w:eastAsia="nb-NO"/>
        </w:rPr>
        <w:t xml:space="preserve"> avhendes </w:t>
      </w:r>
      <w:r w:rsidR="001C02F3" w:rsidRPr="00AB5928">
        <w:rPr>
          <w:rFonts w:ascii="Times New Roman" w:eastAsia="Times New Roman" w:hAnsi="Times New Roman" w:cs="Times New Roman"/>
          <w:sz w:val="24"/>
          <w:szCs w:val="24"/>
          <w:lang w:eastAsia="nb-NO"/>
        </w:rPr>
        <w:t>direkte</w:t>
      </w:r>
      <w:r w:rsidR="00710170" w:rsidRPr="00AB5928">
        <w:rPr>
          <w:rFonts w:ascii="Times New Roman" w:eastAsia="Times New Roman" w:hAnsi="Times New Roman" w:cs="Times New Roman"/>
          <w:sz w:val="24"/>
          <w:szCs w:val="24"/>
          <w:lang w:eastAsia="nb-NO"/>
        </w:rPr>
        <w:t>, og med fortrinnsrett, til</w:t>
      </w:r>
      <w:r w:rsidR="00D15161" w:rsidRPr="00AB5928">
        <w:rPr>
          <w:rFonts w:ascii="Times New Roman" w:eastAsia="Times New Roman" w:hAnsi="Times New Roman" w:cs="Times New Roman"/>
          <w:sz w:val="24"/>
          <w:szCs w:val="24"/>
          <w:lang w:eastAsia="nb-NO"/>
        </w:rPr>
        <w:t xml:space="preserve"> lokalt næringsliv</w:t>
      </w:r>
      <w:r w:rsidR="004A557C" w:rsidRPr="00AB5928">
        <w:rPr>
          <w:rFonts w:ascii="Times New Roman" w:eastAsia="Times New Roman" w:hAnsi="Times New Roman" w:cs="Times New Roman"/>
          <w:sz w:val="24"/>
          <w:szCs w:val="24"/>
          <w:lang w:eastAsia="nb-NO"/>
        </w:rPr>
        <w:t>. Salget er på kreditt, det vil si at utbygger gjør opp for tomten først etter at den er videresolgt</w:t>
      </w:r>
      <w:r w:rsidR="006C2492" w:rsidRPr="00AB5928">
        <w:rPr>
          <w:rFonts w:ascii="Times New Roman" w:eastAsia="Times New Roman" w:hAnsi="Times New Roman" w:cs="Times New Roman"/>
          <w:sz w:val="24"/>
          <w:szCs w:val="24"/>
          <w:lang w:eastAsia="nb-NO"/>
        </w:rPr>
        <w:t xml:space="preserve">, men </w:t>
      </w:r>
      <w:r w:rsidR="006C2492" w:rsidRPr="00281334">
        <w:rPr>
          <w:rFonts w:ascii="Times New Roman" w:eastAsia="Times New Roman" w:hAnsi="Times New Roman" w:cs="Times New Roman"/>
          <w:sz w:val="24"/>
          <w:szCs w:val="24"/>
          <w:lang w:eastAsia="nb-NO"/>
        </w:rPr>
        <w:t xml:space="preserve">innen </w:t>
      </w:r>
      <w:r w:rsidR="00AB5928" w:rsidRPr="00281334">
        <w:rPr>
          <w:rFonts w:ascii="Times New Roman" w:eastAsia="Times New Roman" w:hAnsi="Times New Roman" w:cs="Times New Roman"/>
          <w:sz w:val="24"/>
          <w:szCs w:val="24"/>
          <w:lang w:eastAsia="nb-NO"/>
        </w:rPr>
        <w:t>4</w:t>
      </w:r>
      <w:r w:rsidR="006C2492" w:rsidRPr="00281334">
        <w:rPr>
          <w:rFonts w:ascii="Times New Roman" w:eastAsia="Times New Roman" w:hAnsi="Times New Roman" w:cs="Times New Roman"/>
          <w:sz w:val="24"/>
          <w:szCs w:val="24"/>
          <w:lang w:eastAsia="nb-NO"/>
        </w:rPr>
        <w:t xml:space="preserve"> år </w:t>
      </w:r>
      <w:r w:rsidR="006C2492" w:rsidRPr="00AB5928">
        <w:rPr>
          <w:rFonts w:ascii="Times New Roman" w:eastAsia="Times New Roman" w:hAnsi="Times New Roman" w:cs="Times New Roman"/>
          <w:sz w:val="24"/>
          <w:szCs w:val="24"/>
          <w:lang w:eastAsia="nb-NO"/>
        </w:rPr>
        <w:t>fra inngått kjøpekontrakt</w:t>
      </w:r>
      <w:r w:rsidR="00134104" w:rsidRPr="00AB5928">
        <w:rPr>
          <w:rFonts w:ascii="Times New Roman" w:eastAsia="Times New Roman" w:hAnsi="Times New Roman" w:cs="Times New Roman"/>
          <w:sz w:val="24"/>
          <w:szCs w:val="24"/>
          <w:lang w:eastAsia="nb-NO"/>
        </w:rPr>
        <w:t>:</w:t>
      </w:r>
    </w:p>
    <w:p w:rsidR="00D36A57" w:rsidRPr="00AB5928" w:rsidRDefault="00D36A57" w:rsidP="005C0469">
      <w:pPr>
        <w:autoSpaceDE w:val="0"/>
        <w:autoSpaceDN w:val="0"/>
        <w:spacing w:after="0" w:line="240" w:lineRule="auto"/>
        <w:rPr>
          <w:rFonts w:ascii="Times New Roman" w:eastAsia="Times New Roman" w:hAnsi="Times New Roman" w:cs="Times New Roman"/>
          <w:sz w:val="24"/>
          <w:szCs w:val="24"/>
          <w:lang w:eastAsia="nb-NO"/>
        </w:rPr>
      </w:pPr>
    </w:p>
    <w:p w:rsidR="000F382F" w:rsidRPr="00D36A57" w:rsidRDefault="00134104" w:rsidP="00D36A57">
      <w:pPr>
        <w:pStyle w:val="Listeavsnitt"/>
        <w:numPr>
          <w:ilvl w:val="0"/>
          <w:numId w:val="9"/>
        </w:numPr>
        <w:rPr>
          <w:rFonts w:ascii="Times New Roman" w:hAnsi="Times New Roman" w:cs="Times New Roman"/>
          <w:sz w:val="24"/>
        </w:rPr>
      </w:pPr>
      <w:r w:rsidRPr="00D36A57">
        <w:rPr>
          <w:rFonts w:ascii="Times New Roman" w:hAnsi="Times New Roman" w:cs="Times New Roman"/>
          <w:b/>
          <w:sz w:val="24"/>
        </w:rPr>
        <w:t xml:space="preserve">Helge Lundmoen Maskin </w:t>
      </w:r>
      <w:r w:rsidRPr="00D36A57">
        <w:rPr>
          <w:rFonts w:ascii="Times New Roman" w:hAnsi="Times New Roman" w:cs="Times New Roman"/>
          <w:sz w:val="24"/>
        </w:rPr>
        <w:t>har inngått kontra</w:t>
      </w:r>
      <w:bookmarkStart w:id="0" w:name="_GoBack"/>
      <w:bookmarkEnd w:id="0"/>
      <w:r w:rsidRPr="00D36A57">
        <w:rPr>
          <w:rFonts w:ascii="Times New Roman" w:hAnsi="Times New Roman" w:cs="Times New Roman"/>
          <w:sz w:val="24"/>
        </w:rPr>
        <w:t xml:space="preserve">kt om kjøp på </w:t>
      </w:r>
      <w:r w:rsidRPr="00D36A57">
        <w:rPr>
          <w:rFonts w:ascii="Times New Roman" w:hAnsi="Times New Roman" w:cs="Times New Roman"/>
          <w:b/>
          <w:sz w:val="24"/>
        </w:rPr>
        <w:t xml:space="preserve">tomt </w:t>
      </w:r>
      <w:proofErr w:type="gramStart"/>
      <w:r w:rsidRPr="00D36A57">
        <w:rPr>
          <w:rFonts w:ascii="Times New Roman" w:hAnsi="Times New Roman" w:cs="Times New Roman"/>
          <w:b/>
          <w:sz w:val="24"/>
        </w:rPr>
        <w:t>20</w:t>
      </w:r>
      <w:r w:rsidRPr="00D36A57">
        <w:rPr>
          <w:rFonts w:ascii="Times New Roman" w:hAnsi="Times New Roman" w:cs="Times New Roman"/>
          <w:sz w:val="24"/>
        </w:rPr>
        <w:t>:.</w:t>
      </w:r>
      <w:proofErr w:type="gramEnd"/>
      <w:r w:rsidRPr="00D36A57">
        <w:rPr>
          <w:rFonts w:ascii="Times New Roman" w:hAnsi="Times New Roman" w:cs="Times New Roman"/>
          <w:sz w:val="24"/>
        </w:rPr>
        <w:t xml:space="preserve"> </w:t>
      </w:r>
      <w:r w:rsidR="004A557C" w:rsidRPr="00D36A57">
        <w:rPr>
          <w:rFonts w:ascii="Times New Roman" w:hAnsi="Times New Roman" w:cs="Times New Roman"/>
          <w:sz w:val="24"/>
        </w:rPr>
        <w:t>Kjøpekontrakt inngått i 2018.</w:t>
      </w:r>
      <w:r w:rsidRPr="00D36A57">
        <w:rPr>
          <w:rFonts w:ascii="Times New Roman" w:hAnsi="Times New Roman" w:cs="Times New Roman"/>
          <w:sz w:val="24"/>
        </w:rPr>
        <w:t xml:space="preserve"> </w:t>
      </w:r>
      <w:r w:rsidR="004A557C" w:rsidRPr="00D36A57">
        <w:rPr>
          <w:rFonts w:ascii="Times New Roman" w:hAnsi="Times New Roman" w:cs="Times New Roman"/>
          <w:sz w:val="24"/>
        </w:rPr>
        <w:t xml:space="preserve">Per 31.12.2019 er den ikke videresolgt. </w:t>
      </w:r>
    </w:p>
    <w:p w:rsidR="000F382F" w:rsidRPr="00D36A57" w:rsidRDefault="00134104" w:rsidP="00D36A57">
      <w:pPr>
        <w:pStyle w:val="Listeavsnitt"/>
        <w:numPr>
          <w:ilvl w:val="0"/>
          <w:numId w:val="9"/>
        </w:numPr>
        <w:rPr>
          <w:rFonts w:ascii="Times New Roman" w:hAnsi="Times New Roman" w:cs="Times New Roman"/>
          <w:sz w:val="24"/>
        </w:rPr>
      </w:pPr>
      <w:r w:rsidRPr="00D36A57">
        <w:rPr>
          <w:rFonts w:ascii="Times New Roman" w:hAnsi="Times New Roman" w:cs="Times New Roman"/>
          <w:b/>
          <w:sz w:val="24"/>
        </w:rPr>
        <w:t xml:space="preserve">T. Thon </w:t>
      </w:r>
      <w:proofErr w:type="spellStart"/>
      <w:r w:rsidRPr="00D36A57">
        <w:rPr>
          <w:rFonts w:ascii="Times New Roman" w:hAnsi="Times New Roman" w:cs="Times New Roman"/>
          <w:b/>
          <w:sz w:val="24"/>
        </w:rPr>
        <w:t>Holding</w:t>
      </w:r>
      <w:proofErr w:type="spellEnd"/>
      <w:r w:rsidRPr="00D36A57">
        <w:rPr>
          <w:rFonts w:ascii="Times New Roman" w:hAnsi="Times New Roman" w:cs="Times New Roman"/>
          <w:sz w:val="24"/>
        </w:rPr>
        <w:t xml:space="preserve"> har inngått kontrakt om kjøp på tomtene 21, 22, 23, 24, 25 og 26</w:t>
      </w:r>
      <w:r w:rsidR="004A557C" w:rsidRPr="00D36A57">
        <w:rPr>
          <w:rFonts w:ascii="Times New Roman" w:hAnsi="Times New Roman" w:cs="Times New Roman"/>
          <w:sz w:val="24"/>
        </w:rPr>
        <w:t>.</w:t>
      </w:r>
      <w:r w:rsidRPr="00D36A57">
        <w:rPr>
          <w:rFonts w:ascii="Times New Roman" w:hAnsi="Times New Roman" w:cs="Times New Roman"/>
          <w:sz w:val="24"/>
        </w:rPr>
        <w:t xml:space="preserve"> </w:t>
      </w:r>
      <w:r w:rsidRPr="00D36A57">
        <w:rPr>
          <w:rFonts w:ascii="Times New Roman" w:hAnsi="Times New Roman" w:cs="Times New Roman"/>
          <w:b/>
          <w:sz w:val="24"/>
        </w:rPr>
        <w:t xml:space="preserve">Tomt 21: </w:t>
      </w:r>
      <w:r w:rsidRPr="00D36A57">
        <w:rPr>
          <w:rFonts w:ascii="Times New Roman" w:hAnsi="Times New Roman" w:cs="Times New Roman"/>
          <w:sz w:val="24"/>
        </w:rPr>
        <w:t xml:space="preserve">Kjøpekontrakt inngått i 2015. Videresolgt i 2018, oppgjør mottatt i 2018. </w:t>
      </w:r>
      <w:r w:rsidRPr="00D36A57">
        <w:rPr>
          <w:rFonts w:ascii="Times New Roman" w:hAnsi="Times New Roman" w:cs="Times New Roman"/>
          <w:b/>
          <w:sz w:val="24"/>
        </w:rPr>
        <w:t>Tomt 22:</w:t>
      </w:r>
      <w:r w:rsidRPr="00D36A57">
        <w:rPr>
          <w:rFonts w:ascii="Times New Roman" w:hAnsi="Times New Roman" w:cs="Times New Roman"/>
          <w:sz w:val="24"/>
        </w:rPr>
        <w:t xml:space="preserve"> Først inngått kontrakt i 2015, den ble hevet. Ny kjøpekontrakt inngått i 2019. </w:t>
      </w:r>
      <w:r w:rsidR="004A557C" w:rsidRPr="00D36A57">
        <w:rPr>
          <w:rFonts w:ascii="Times New Roman" w:hAnsi="Times New Roman" w:cs="Times New Roman"/>
          <w:sz w:val="24"/>
        </w:rPr>
        <w:t xml:space="preserve">Per 31.12.2019 er den ikke videresolgt. </w:t>
      </w:r>
      <w:r w:rsidRPr="00D36A57">
        <w:rPr>
          <w:rFonts w:ascii="Times New Roman" w:hAnsi="Times New Roman" w:cs="Times New Roman"/>
          <w:sz w:val="24"/>
        </w:rPr>
        <w:t xml:space="preserve"> </w:t>
      </w:r>
      <w:r w:rsidRPr="00D36A57">
        <w:rPr>
          <w:rFonts w:ascii="Times New Roman" w:hAnsi="Times New Roman" w:cs="Times New Roman"/>
          <w:b/>
          <w:sz w:val="24"/>
        </w:rPr>
        <w:t>Tomt 23:</w:t>
      </w:r>
      <w:r w:rsidRPr="00D36A57">
        <w:rPr>
          <w:rFonts w:ascii="Times New Roman" w:hAnsi="Times New Roman" w:cs="Times New Roman"/>
          <w:sz w:val="24"/>
        </w:rPr>
        <w:t xml:space="preserve"> Kjøpekontrakt inngått i 2015. Videresolgt i 2016, og oppgjør mottatt i 2016. </w:t>
      </w:r>
      <w:r w:rsidRPr="00D36A57">
        <w:rPr>
          <w:rFonts w:ascii="Times New Roman" w:hAnsi="Times New Roman" w:cs="Times New Roman"/>
          <w:b/>
          <w:sz w:val="24"/>
        </w:rPr>
        <w:t>Tomt 24:</w:t>
      </w:r>
      <w:r w:rsidRPr="00D36A57">
        <w:rPr>
          <w:rFonts w:ascii="Times New Roman" w:hAnsi="Times New Roman" w:cs="Times New Roman"/>
          <w:sz w:val="24"/>
        </w:rPr>
        <w:t xml:space="preserve"> Kjøpekontrakt inngått i 2015. Videresolgt i 2015, og oppgjør mottatt i 2015.</w:t>
      </w:r>
      <w:r w:rsidRPr="00D36A57">
        <w:rPr>
          <w:rFonts w:ascii="Times New Roman" w:hAnsi="Times New Roman" w:cs="Times New Roman"/>
          <w:b/>
          <w:sz w:val="24"/>
        </w:rPr>
        <w:t xml:space="preserve"> Tomt 25: </w:t>
      </w:r>
      <w:r w:rsidRPr="00D36A57">
        <w:rPr>
          <w:rFonts w:ascii="Times New Roman" w:hAnsi="Times New Roman" w:cs="Times New Roman"/>
          <w:sz w:val="24"/>
        </w:rPr>
        <w:t xml:space="preserve">Først inngått kontrakt i 2015, den ble hevet. Ny kjøpekontrakt inngått i 2019. </w:t>
      </w:r>
      <w:r w:rsidR="004A557C" w:rsidRPr="00D36A57">
        <w:rPr>
          <w:rFonts w:ascii="Times New Roman" w:hAnsi="Times New Roman" w:cs="Times New Roman"/>
          <w:sz w:val="24"/>
        </w:rPr>
        <w:t xml:space="preserve">Per 31.12.2019 er den ikke videresolgt. </w:t>
      </w:r>
      <w:r w:rsidR="004A557C" w:rsidRPr="00D36A57">
        <w:rPr>
          <w:rFonts w:ascii="Times New Roman" w:hAnsi="Times New Roman" w:cs="Times New Roman"/>
          <w:b/>
          <w:sz w:val="24"/>
        </w:rPr>
        <w:t>Tomt 26:</w:t>
      </w:r>
      <w:r w:rsidRPr="00D36A57">
        <w:rPr>
          <w:rFonts w:ascii="Times New Roman" w:hAnsi="Times New Roman" w:cs="Times New Roman"/>
          <w:b/>
          <w:sz w:val="24"/>
        </w:rPr>
        <w:t xml:space="preserve"> </w:t>
      </w:r>
      <w:r w:rsidRPr="00D36A57">
        <w:rPr>
          <w:rFonts w:ascii="Times New Roman" w:hAnsi="Times New Roman" w:cs="Times New Roman"/>
          <w:sz w:val="24"/>
        </w:rPr>
        <w:t xml:space="preserve">Først inngått kontrakt i 2015, den ble hevet. Ny kjøpekontrakt inngått i 2019. </w:t>
      </w:r>
      <w:r w:rsidR="004A557C" w:rsidRPr="00D36A57">
        <w:rPr>
          <w:rFonts w:ascii="Times New Roman" w:hAnsi="Times New Roman" w:cs="Times New Roman"/>
          <w:sz w:val="24"/>
        </w:rPr>
        <w:t xml:space="preserve">Per 31.12.2019 er den ikke videresolgt. </w:t>
      </w:r>
    </w:p>
    <w:p w:rsidR="000F382F" w:rsidRPr="00D36A57" w:rsidRDefault="00134104" w:rsidP="00D36A57">
      <w:pPr>
        <w:pStyle w:val="Listeavsnitt"/>
        <w:numPr>
          <w:ilvl w:val="0"/>
          <w:numId w:val="9"/>
        </w:numPr>
        <w:rPr>
          <w:rFonts w:ascii="Times New Roman" w:hAnsi="Times New Roman" w:cs="Times New Roman"/>
          <w:sz w:val="24"/>
        </w:rPr>
      </w:pPr>
      <w:r w:rsidRPr="00D36A57">
        <w:rPr>
          <w:rFonts w:ascii="Times New Roman" w:hAnsi="Times New Roman" w:cs="Times New Roman"/>
          <w:b/>
          <w:sz w:val="24"/>
        </w:rPr>
        <w:t>Oppland bygg- og anlegg</w:t>
      </w:r>
      <w:r w:rsidRPr="00D36A57">
        <w:rPr>
          <w:rFonts w:ascii="Times New Roman" w:hAnsi="Times New Roman" w:cs="Times New Roman"/>
          <w:sz w:val="24"/>
        </w:rPr>
        <w:t xml:space="preserve"> har inngått kontakt om k</w:t>
      </w:r>
      <w:r w:rsidR="004A557C" w:rsidRPr="00D36A57">
        <w:rPr>
          <w:rFonts w:ascii="Times New Roman" w:hAnsi="Times New Roman" w:cs="Times New Roman"/>
          <w:sz w:val="24"/>
        </w:rPr>
        <w:t xml:space="preserve">jøp på tomtene 56, 57, 60 og 61. </w:t>
      </w:r>
      <w:r w:rsidRPr="00D36A57">
        <w:rPr>
          <w:rFonts w:ascii="Times New Roman" w:hAnsi="Times New Roman" w:cs="Times New Roman"/>
          <w:b/>
          <w:sz w:val="24"/>
        </w:rPr>
        <w:t>Tomt 56:</w:t>
      </w:r>
      <w:r w:rsidRPr="00D36A57">
        <w:rPr>
          <w:rFonts w:ascii="Times New Roman" w:hAnsi="Times New Roman" w:cs="Times New Roman"/>
          <w:sz w:val="24"/>
        </w:rPr>
        <w:t xml:space="preserve"> Kjøpekontrakt inngått i 2018. Videresolgt i 2018, og oppgjør mottatt i 2018.</w:t>
      </w:r>
      <w:r w:rsidR="004A557C" w:rsidRPr="00D36A57">
        <w:rPr>
          <w:rFonts w:ascii="Times New Roman" w:hAnsi="Times New Roman" w:cs="Times New Roman"/>
          <w:sz w:val="24"/>
        </w:rPr>
        <w:t xml:space="preserve"> </w:t>
      </w:r>
      <w:r w:rsidR="004A557C" w:rsidRPr="00D36A57">
        <w:rPr>
          <w:rFonts w:ascii="Times New Roman" w:hAnsi="Times New Roman" w:cs="Times New Roman"/>
          <w:b/>
          <w:sz w:val="24"/>
        </w:rPr>
        <w:t>Tomt 57</w:t>
      </w:r>
      <w:r w:rsidR="004A557C" w:rsidRPr="00D36A57">
        <w:rPr>
          <w:rFonts w:ascii="Times New Roman" w:hAnsi="Times New Roman" w:cs="Times New Roman"/>
          <w:sz w:val="24"/>
        </w:rPr>
        <w:t xml:space="preserve">: Kjøpekontrakt inngått i 2018. Videresolgt i 2019, og oppgjør mottatt i 2019. </w:t>
      </w:r>
      <w:r w:rsidR="004A557C" w:rsidRPr="00D36A57">
        <w:rPr>
          <w:rFonts w:ascii="Times New Roman" w:hAnsi="Times New Roman" w:cs="Times New Roman"/>
          <w:b/>
          <w:sz w:val="24"/>
        </w:rPr>
        <w:t>Tomt 60:</w:t>
      </w:r>
      <w:r w:rsidR="004A557C" w:rsidRPr="00D36A57">
        <w:rPr>
          <w:rFonts w:ascii="Times New Roman" w:hAnsi="Times New Roman" w:cs="Times New Roman"/>
          <w:sz w:val="24"/>
        </w:rPr>
        <w:t xml:space="preserve"> Kjøpekontrakt inngått i 2018. Videresolgt i 2018, og oppgjør mottatt i 2018. </w:t>
      </w:r>
      <w:r w:rsidR="004A557C" w:rsidRPr="00D36A57">
        <w:rPr>
          <w:rFonts w:ascii="Times New Roman" w:hAnsi="Times New Roman" w:cs="Times New Roman"/>
          <w:b/>
          <w:sz w:val="24"/>
        </w:rPr>
        <w:t>Tomt 61:</w:t>
      </w:r>
      <w:r w:rsidR="004A557C" w:rsidRPr="00D36A57">
        <w:rPr>
          <w:rFonts w:ascii="Times New Roman" w:hAnsi="Times New Roman" w:cs="Times New Roman"/>
          <w:sz w:val="24"/>
        </w:rPr>
        <w:t xml:space="preserve"> Kjøpekontrakt inngått i 2018. Videresolgt i 2018, og oppgjør mottatt i 2018. </w:t>
      </w:r>
    </w:p>
    <w:p w:rsidR="000F382F" w:rsidRPr="00D36A57" w:rsidRDefault="00134104" w:rsidP="00D36A57">
      <w:pPr>
        <w:pStyle w:val="Listeavsnitt"/>
        <w:numPr>
          <w:ilvl w:val="0"/>
          <w:numId w:val="9"/>
        </w:numPr>
        <w:rPr>
          <w:rFonts w:ascii="Times New Roman" w:hAnsi="Times New Roman" w:cs="Times New Roman"/>
          <w:sz w:val="24"/>
        </w:rPr>
      </w:pPr>
      <w:r w:rsidRPr="00D36A57">
        <w:rPr>
          <w:rFonts w:ascii="Times New Roman" w:hAnsi="Times New Roman" w:cs="Times New Roman"/>
          <w:b/>
          <w:sz w:val="24"/>
        </w:rPr>
        <w:t>BHF Eiendom AS</w:t>
      </w:r>
      <w:r w:rsidRPr="00D36A57">
        <w:rPr>
          <w:rFonts w:ascii="Times New Roman" w:hAnsi="Times New Roman" w:cs="Times New Roman"/>
          <w:sz w:val="24"/>
        </w:rPr>
        <w:t xml:space="preserve"> har inngått kontrakt om kjøp på tomtene 58 og 59</w:t>
      </w:r>
      <w:r w:rsidR="004A557C" w:rsidRPr="00D36A57">
        <w:rPr>
          <w:rFonts w:ascii="Times New Roman" w:hAnsi="Times New Roman" w:cs="Times New Roman"/>
          <w:sz w:val="24"/>
        </w:rPr>
        <w:t xml:space="preserve">. </w:t>
      </w:r>
      <w:r w:rsidR="004A557C" w:rsidRPr="00D36A57">
        <w:rPr>
          <w:rFonts w:ascii="Times New Roman" w:hAnsi="Times New Roman" w:cs="Times New Roman"/>
          <w:b/>
          <w:sz w:val="24"/>
        </w:rPr>
        <w:t>Tomt 58:</w:t>
      </w:r>
      <w:r w:rsidR="004A557C" w:rsidRPr="00D36A57">
        <w:rPr>
          <w:rFonts w:ascii="Times New Roman" w:hAnsi="Times New Roman" w:cs="Times New Roman"/>
          <w:sz w:val="24"/>
        </w:rPr>
        <w:t xml:space="preserve"> Kjøpekontrakt inngått i 2017. Per 31.12.2019 er den ikke videresolgt. </w:t>
      </w:r>
      <w:r w:rsidR="004A557C" w:rsidRPr="00D36A57">
        <w:rPr>
          <w:rFonts w:ascii="Times New Roman" w:hAnsi="Times New Roman" w:cs="Times New Roman"/>
          <w:b/>
          <w:sz w:val="24"/>
        </w:rPr>
        <w:t>Tomt 59:</w:t>
      </w:r>
      <w:r w:rsidR="004A557C" w:rsidRPr="00D36A57">
        <w:rPr>
          <w:rFonts w:ascii="Times New Roman" w:hAnsi="Times New Roman" w:cs="Times New Roman"/>
          <w:sz w:val="24"/>
        </w:rPr>
        <w:t xml:space="preserve"> Kjøpekontrakt inngått i 2017. Per 31.12.2019 er den ikke videresolgt</w:t>
      </w:r>
      <w:r w:rsidR="000F382F" w:rsidRPr="00D36A57">
        <w:rPr>
          <w:rFonts w:ascii="Times New Roman" w:hAnsi="Times New Roman" w:cs="Times New Roman"/>
          <w:sz w:val="24"/>
        </w:rPr>
        <w:t xml:space="preserve">. </w:t>
      </w:r>
    </w:p>
    <w:p w:rsidR="00134104" w:rsidRPr="00D36A57" w:rsidRDefault="004A557C" w:rsidP="00D36A57">
      <w:pPr>
        <w:pStyle w:val="Listeavsnitt"/>
        <w:numPr>
          <w:ilvl w:val="0"/>
          <w:numId w:val="9"/>
        </w:numPr>
        <w:rPr>
          <w:rFonts w:ascii="Times New Roman" w:hAnsi="Times New Roman" w:cs="Times New Roman"/>
          <w:sz w:val="24"/>
        </w:rPr>
      </w:pPr>
      <w:proofErr w:type="spellStart"/>
      <w:r w:rsidRPr="00D36A57">
        <w:rPr>
          <w:rFonts w:ascii="Times New Roman" w:hAnsi="Times New Roman" w:cs="Times New Roman"/>
          <w:b/>
          <w:sz w:val="24"/>
        </w:rPr>
        <w:t>S</w:t>
      </w:r>
      <w:r w:rsidR="00134104" w:rsidRPr="00D36A57">
        <w:rPr>
          <w:rFonts w:ascii="Times New Roman" w:hAnsi="Times New Roman" w:cs="Times New Roman"/>
          <w:b/>
          <w:sz w:val="24"/>
        </w:rPr>
        <w:t>torengen</w:t>
      </w:r>
      <w:proofErr w:type="spellEnd"/>
      <w:r w:rsidR="00134104" w:rsidRPr="00D36A57">
        <w:rPr>
          <w:rFonts w:ascii="Times New Roman" w:hAnsi="Times New Roman" w:cs="Times New Roman"/>
          <w:b/>
          <w:sz w:val="24"/>
        </w:rPr>
        <w:t xml:space="preserve"> Ba- </w:t>
      </w:r>
      <w:proofErr w:type="spellStart"/>
      <w:r w:rsidR="00134104" w:rsidRPr="00D36A57">
        <w:rPr>
          <w:rFonts w:ascii="Times New Roman" w:hAnsi="Times New Roman" w:cs="Times New Roman"/>
          <w:b/>
          <w:sz w:val="24"/>
        </w:rPr>
        <w:t>Consult</w:t>
      </w:r>
      <w:proofErr w:type="spellEnd"/>
      <w:r w:rsidR="00134104" w:rsidRPr="00D36A57">
        <w:rPr>
          <w:rFonts w:ascii="Times New Roman" w:hAnsi="Times New Roman" w:cs="Times New Roman"/>
          <w:b/>
          <w:sz w:val="24"/>
        </w:rPr>
        <w:t xml:space="preserve"> AS</w:t>
      </w:r>
      <w:r w:rsidR="00134104" w:rsidRPr="00D36A57">
        <w:rPr>
          <w:rFonts w:ascii="Times New Roman" w:hAnsi="Times New Roman" w:cs="Times New Roman"/>
          <w:sz w:val="24"/>
        </w:rPr>
        <w:t xml:space="preserve"> har inngått kontrakt om kjøp på </w:t>
      </w:r>
      <w:r w:rsidR="00134104" w:rsidRPr="00D36A57">
        <w:rPr>
          <w:rFonts w:ascii="Times New Roman" w:hAnsi="Times New Roman" w:cs="Times New Roman"/>
          <w:b/>
          <w:sz w:val="24"/>
        </w:rPr>
        <w:t>tomt 62</w:t>
      </w:r>
      <w:r w:rsidRPr="00D36A57">
        <w:rPr>
          <w:rFonts w:ascii="Times New Roman" w:hAnsi="Times New Roman" w:cs="Times New Roman"/>
          <w:b/>
          <w:sz w:val="24"/>
        </w:rPr>
        <w:t>:</w:t>
      </w:r>
      <w:r w:rsidRPr="00D36A57">
        <w:rPr>
          <w:rFonts w:ascii="Times New Roman" w:hAnsi="Times New Roman" w:cs="Times New Roman"/>
          <w:sz w:val="24"/>
        </w:rPr>
        <w:t xml:space="preserve"> Kjøpekontrakt inngått i 2017. Per 31.12.2019 er den ikke videresolgt.</w:t>
      </w:r>
    </w:p>
    <w:p w:rsidR="004A557C" w:rsidRPr="00AB5928" w:rsidRDefault="004A557C" w:rsidP="004A557C">
      <w:pPr>
        <w:rPr>
          <w:rFonts w:ascii="Times New Roman" w:hAnsi="Times New Roman" w:cs="Times New Roman"/>
          <w:b/>
          <w:sz w:val="24"/>
        </w:rPr>
      </w:pPr>
      <w:r w:rsidRPr="00AB5928">
        <w:rPr>
          <w:rFonts w:ascii="Times New Roman" w:hAnsi="Times New Roman" w:cs="Times New Roman"/>
          <w:sz w:val="24"/>
        </w:rPr>
        <w:t>I 2019 har BS mottatt ett oppgjør etter videresalg av tomt 57</w:t>
      </w:r>
      <w:r w:rsidR="006C2492" w:rsidRPr="00AB5928">
        <w:rPr>
          <w:rFonts w:ascii="Times New Roman" w:hAnsi="Times New Roman" w:cs="Times New Roman"/>
          <w:sz w:val="24"/>
        </w:rPr>
        <w:t>. Per 31.12.2019 gjenstår oppgjør for 7 fritidstomter som ikke er videresolgt.</w:t>
      </w:r>
    </w:p>
    <w:p w:rsidR="00D36A57" w:rsidRDefault="00D36A57" w:rsidP="005C0469">
      <w:pPr>
        <w:autoSpaceDE w:val="0"/>
        <w:autoSpaceDN w:val="0"/>
        <w:spacing w:after="0" w:line="240" w:lineRule="auto"/>
        <w:rPr>
          <w:rFonts w:ascii="Times New Roman" w:hAnsi="Times New Roman" w:cs="Times New Roman"/>
          <w:sz w:val="24"/>
          <w:szCs w:val="24"/>
          <w:u w:val="single"/>
        </w:rPr>
      </w:pPr>
    </w:p>
    <w:p w:rsidR="00D36A57" w:rsidRDefault="00D36A57" w:rsidP="005C0469">
      <w:pPr>
        <w:autoSpaceDE w:val="0"/>
        <w:autoSpaceDN w:val="0"/>
        <w:spacing w:after="0" w:line="240" w:lineRule="auto"/>
        <w:rPr>
          <w:rFonts w:ascii="Times New Roman" w:hAnsi="Times New Roman" w:cs="Times New Roman"/>
          <w:sz w:val="24"/>
          <w:szCs w:val="24"/>
          <w:u w:val="single"/>
        </w:rPr>
      </w:pPr>
    </w:p>
    <w:p w:rsidR="005E7BBD" w:rsidRPr="00AB5928" w:rsidRDefault="00AC2685" w:rsidP="005C0469">
      <w:pPr>
        <w:autoSpaceDE w:val="0"/>
        <w:autoSpaceDN w:val="0"/>
        <w:spacing w:after="0" w:line="240" w:lineRule="auto"/>
        <w:rPr>
          <w:rFonts w:ascii="Times New Roman" w:hAnsi="Times New Roman" w:cs="Times New Roman"/>
          <w:sz w:val="24"/>
          <w:szCs w:val="24"/>
          <w:u w:val="single"/>
        </w:rPr>
      </w:pPr>
      <w:r w:rsidRPr="00AB5928">
        <w:rPr>
          <w:rFonts w:ascii="Times New Roman" w:hAnsi="Times New Roman" w:cs="Times New Roman"/>
          <w:sz w:val="24"/>
          <w:szCs w:val="24"/>
          <w:u w:val="single"/>
        </w:rPr>
        <w:t>Nye fritidstomter:</w:t>
      </w:r>
    </w:p>
    <w:p w:rsidR="00AC2685" w:rsidRPr="00AB5928" w:rsidRDefault="00AC2685" w:rsidP="005C0469">
      <w:pPr>
        <w:autoSpaceDE w:val="0"/>
        <w:autoSpaceDN w:val="0"/>
        <w:spacing w:after="0" w:line="240" w:lineRule="auto"/>
        <w:rPr>
          <w:rFonts w:ascii="Times New Roman" w:hAnsi="Times New Roman" w:cs="Times New Roman"/>
          <w:sz w:val="24"/>
          <w:szCs w:val="24"/>
          <w:u w:val="single"/>
        </w:rPr>
      </w:pPr>
    </w:p>
    <w:p w:rsidR="00AC2685" w:rsidRPr="00AB5928" w:rsidRDefault="00AC2685" w:rsidP="00AC2685">
      <w:pPr>
        <w:autoSpaceDE w:val="0"/>
        <w:autoSpaceDN w:val="0"/>
        <w:spacing w:after="0" w:line="240" w:lineRule="auto"/>
        <w:rPr>
          <w:rFonts w:ascii="Times New Roman" w:eastAsia="Times New Roman" w:hAnsi="Times New Roman" w:cs="Times New Roman"/>
          <w:sz w:val="24"/>
          <w:szCs w:val="24"/>
          <w:lang w:eastAsia="nb-NO"/>
        </w:rPr>
      </w:pPr>
      <w:r w:rsidRPr="00AB5928">
        <w:rPr>
          <w:rFonts w:ascii="Times New Roman" w:eastAsia="Times New Roman" w:hAnsi="Times New Roman" w:cs="Times New Roman"/>
          <w:sz w:val="24"/>
          <w:szCs w:val="24"/>
          <w:lang w:eastAsia="nb-NO"/>
        </w:rPr>
        <w:t xml:space="preserve">Ny reguleringsplan for Regla/ Lortetjern (Lenningen 1) legger opp til å fortette eksisterende hyttefelt med ca. 50 hytter. I den forbindelse er det avholdt et drøftingsmøte med </w:t>
      </w:r>
      <w:r w:rsidR="00D36A57">
        <w:rPr>
          <w:rFonts w:ascii="Times New Roman" w:eastAsia="Times New Roman" w:hAnsi="Times New Roman" w:cs="Times New Roman"/>
          <w:sz w:val="24"/>
          <w:szCs w:val="24"/>
          <w:lang w:eastAsia="nb-NO"/>
        </w:rPr>
        <w:t>r</w:t>
      </w:r>
      <w:r w:rsidRPr="00AB5928">
        <w:rPr>
          <w:rFonts w:ascii="Times New Roman" w:eastAsia="Times New Roman" w:hAnsi="Times New Roman" w:cs="Times New Roman"/>
          <w:sz w:val="24"/>
          <w:szCs w:val="24"/>
          <w:lang w:eastAsia="nb-NO"/>
        </w:rPr>
        <w:t>epresentanter fra Bruflat sokn, Plan og Oppmåling Valdres (POV) og Etnedal kommune i slutten av 2019 for videre fremdrift i reguleringsarbeidet.</w:t>
      </w:r>
    </w:p>
    <w:p w:rsidR="00AC2685" w:rsidRPr="00AB5928" w:rsidRDefault="00AC2685" w:rsidP="005C0469">
      <w:pPr>
        <w:autoSpaceDE w:val="0"/>
        <w:autoSpaceDN w:val="0"/>
        <w:spacing w:after="0" w:line="240" w:lineRule="auto"/>
        <w:rPr>
          <w:rFonts w:ascii="Times New Roman" w:hAnsi="Times New Roman" w:cs="Times New Roman"/>
          <w:sz w:val="24"/>
          <w:szCs w:val="24"/>
        </w:rPr>
      </w:pPr>
    </w:p>
    <w:p w:rsidR="005E7BBD" w:rsidRPr="00AB5928" w:rsidRDefault="005E7BBD" w:rsidP="005C0469">
      <w:pPr>
        <w:autoSpaceDE w:val="0"/>
        <w:autoSpaceDN w:val="0"/>
        <w:spacing w:after="0" w:line="240" w:lineRule="auto"/>
        <w:rPr>
          <w:rFonts w:ascii="Times New Roman" w:hAnsi="Times New Roman" w:cs="Times New Roman"/>
          <w:sz w:val="24"/>
          <w:szCs w:val="24"/>
          <w:u w:val="single"/>
        </w:rPr>
      </w:pPr>
      <w:r w:rsidRPr="00AB5928">
        <w:rPr>
          <w:rFonts w:ascii="Times New Roman" w:hAnsi="Times New Roman" w:cs="Times New Roman"/>
          <w:sz w:val="24"/>
          <w:szCs w:val="24"/>
          <w:u w:val="single"/>
        </w:rPr>
        <w:t>Vann – og avløpsplan:</w:t>
      </w:r>
    </w:p>
    <w:p w:rsidR="005E7BBD" w:rsidRPr="00AB5928" w:rsidRDefault="005E7BBD" w:rsidP="005C0469">
      <w:pPr>
        <w:autoSpaceDE w:val="0"/>
        <w:autoSpaceDN w:val="0"/>
        <w:spacing w:after="0" w:line="240" w:lineRule="auto"/>
        <w:rPr>
          <w:rFonts w:ascii="Times New Roman" w:hAnsi="Times New Roman" w:cs="Times New Roman"/>
          <w:sz w:val="24"/>
          <w:szCs w:val="24"/>
          <w:u w:val="single"/>
        </w:rPr>
      </w:pPr>
    </w:p>
    <w:p w:rsidR="00121581" w:rsidRPr="00AB5928" w:rsidRDefault="004A796D" w:rsidP="005C0469">
      <w:pPr>
        <w:autoSpaceDE w:val="0"/>
        <w:autoSpaceDN w:val="0"/>
        <w:spacing w:after="0" w:line="240" w:lineRule="auto"/>
        <w:rPr>
          <w:rFonts w:ascii="Times New Roman" w:eastAsia="Times New Roman" w:hAnsi="Times New Roman" w:cs="Times New Roman"/>
          <w:sz w:val="24"/>
          <w:szCs w:val="24"/>
          <w:lang w:eastAsia="nb-NO"/>
        </w:rPr>
      </w:pPr>
      <w:r w:rsidRPr="00AB5928">
        <w:rPr>
          <w:rFonts w:ascii="Times New Roman" w:eastAsia="Times New Roman" w:hAnsi="Times New Roman" w:cs="Times New Roman"/>
          <w:sz w:val="24"/>
          <w:szCs w:val="24"/>
          <w:lang w:eastAsia="nb-NO"/>
        </w:rPr>
        <w:t>Bruflat Sokn</w:t>
      </w:r>
      <w:r w:rsidR="00DE08B3" w:rsidRPr="00AB5928">
        <w:rPr>
          <w:rFonts w:ascii="Times New Roman" w:eastAsia="Times New Roman" w:hAnsi="Times New Roman" w:cs="Times New Roman"/>
          <w:sz w:val="24"/>
          <w:szCs w:val="24"/>
          <w:lang w:eastAsia="nb-NO"/>
        </w:rPr>
        <w:t xml:space="preserve"> har i løpet av 2019</w:t>
      </w:r>
      <w:r w:rsidRPr="00AB5928">
        <w:rPr>
          <w:rFonts w:ascii="Times New Roman" w:eastAsia="Times New Roman" w:hAnsi="Times New Roman" w:cs="Times New Roman"/>
          <w:sz w:val="24"/>
          <w:szCs w:val="24"/>
          <w:lang w:eastAsia="nb-NO"/>
        </w:rPr>
        <w:t xml:space="preserve"> </w:t>
      </w:r>
      <w:r w:rsidR="00DE08B3" w:rsidRPr="00AB5928">
        <w:rPr>
          <w:rFonts w:ascii="Times New Roman" w:eastAsia="Times New Roman" w:hAnsi="Times New Roman" w:cs="Times New Roman"/>
          <w:sz w:val="24"/>
          <w:szCs w:val="24"/>
          <w:lang w:eastAsia="nb-NO"/>
        </w:rPr>
        <w:t xml:space="preserve">fortsatt </w:t>
      </w:r>
      <w:r w:rsidRPr="00AB5928">
        <w:rPr>
          <w:rFonts w:ascii="Times New Roman" w:eastAsia="Times New Roman" w:hAnsi="Times New Roman" w:cs="Times New Roman"/>
          <w:sz w:val="24"/>
          <w:szCs w:val="24"/>
          <w:lang w:eastAsia="nb-NO"/>
        </w:rPr>
        <w:t xml:space="preserve">arbeidet </w:t>
      </w:r>
      <w:r w:rsidR="00493AE6" w:rsidRPr="00AB5928">
        <w:rPr>
          <w:rFonts w:ascii="Times New Roman" w:eastAsia="Times New Roman" w:hAnsi="Times New Roman" w:cs="Times New Roman"/>
          <w:sz w:val="24"/>
          <w:szCs w:val="24"/>
          <w:lang w:eastAsia="nb-NO"/>
        </w:rPr>
        <w:t>med plan</w:t>
      </w:r>
      <w:r w:rsidR="00A96D4C" w:rsidRPr="00AB5928">
        <w:rPr>
          <w:rFonts w:ascii="Times New Roman" w:eastAsia="Times New Roman" w:hAnsi="Times New Roman" w:cs="Times New Roman"/>
          <w:sz w:val="24"/>
          <w:szCs w:val="24"/>
          <w:lang w:eastAsia="nb-NO"/>
        </w:rPr>
        <w:t>legging av fremtidig utvikling på gnr. 151, bnr. 1 i Etnedal</w:t>
      </w:r>
      <w:r w:rsidR="00DE08B3" w:rsidRPr="00AB5928">
        <w:rPr>
          <w:rFonts w:ascii="Times New Roman" w:eastAsia="Times New Roman" w:hAnsi="Times New Roman" w:cs="Times New Roman"/>
          <w:sz w:val="24"/>
          <w:szCs w:val="24"/>
          <w:lang w:eastAsia="nb-NO"/>
        </w:rPr>
        <w:t xml:space="preserve">. </w:t>
      </w:r>
      <w:r w:rsidR="00A32D0B" w:rsidRPr="00AB5928">
        <w:rPr>
          <w:rFonts w:ascii="Times New Roman" w:eastAsia="Times New Roman" w:hAnsi="Times New Roman" w:cs="Times New Roman"/>
          <w:sz w:val="24"/>
          <w:szCs w:val="24"/>
          <w:lang w:eastAsia="nb-NO"/>
        </w:rPr>
        <w:t>Det ble</w:t>
      </w:r>
      <w:r w:rsidR="00121581" w:rsidRPr="00AB5928">
        <w:rPr>
          <w:rFonts w:ascii="Times New Roman" w:eastAsia="Times New Roman" w:hAnsi="Times New Roman" w:cs="Times New Roman"/>
          <w:sz w:val="24"/>
          <w:szCs w:val="24"/>
          <w:lang w:eastAsia="nb-NO"/>
        </w:rPr>
        <w:t xml:space="preserve"> avholdt drøftinger med </w:t>
      </w:r>
      <w:r w:rsidR="00493AE6" w:rsidRPr="00AB5928">
        <w:rPr>
          <w:rFonts w:ascii="Times New Roman" w:eastAsia="Times New Roman" w:hAnsi="Times New Roman" w:cs="Times New Roman"/>
          <w:sz w:val="24"/>
          <w:szCs w:val="24"/>
          <w:lang w:eastAsia="nb-NO"/>
        </w:rPr>
        <w:t>Etnedal kommune vedrørende planlagt overordnet vann- og avløpsplan for Lenningen</w:t>
      </w:r>
      <w:r w:rsidR="00121581" w:rsidRPr="00AB5928">
        <w:rPr>
          <w:rFonts w:ascii="Times New Roman" w:eastAsia="Times New Roman" w:hAnsi="Times New Roman" w:cs="Times New Roman"/>
          <w:sz w:val="24"/>
          <w:szCs w:val="24"/>
          <w:lang w:eastAsia="nb-NO"/>
        </w:rPr>
        <w:t xml:space="preserve">, </w:t>
      </w:r>
      <w:r w:rsidR="00A32D0B" w:rsidRPr="00AB5928">
        <w:rPr>
          <w:rFonts w:ascii="Times New Roman" w:eastAsia="Times New Roman" w:hAnsi="Times New Roman" w:cs="Times New Roman"/>
          <w:sz w:val="24"/>
          <w:szCs w:val="24"/>
          <w:lang w:eastAsia="nb-NO"/>
        </w:rPr>
        <w:t xml:space="preserve">og </w:t>
      </w:r>
      <w:r w:rsidR="00121581" w:rsidRPr="00AB5928">
        <w:rPr>
          <w:rFonts w:ascii="Times New Roman" w:eastAsia="Times New Roman" w:hAnsi="Times New Roman" w:cs="Times New Roman"/>
          <w:sz w:val="24"/>
          <w:szCs w:val="24"/>
          <w:lang w:eastAsia="nb-NO"/>
        </w:rPr>
        <w:t>soknet er positive til arbeidet. Dermed ble det i slutten av 2019 utarbeidet et a</w:t>
      </w:r>
      <w:r w:rsidR="005E7BBD" w:rsidRPr="00AB5928">
        <w:rPr>
          <w:rFonts w:ascii="Times New Roman" w:eastAsia="Times New Roman" w:hAnsi="Times New Roman" w:cs="Times New Roman"/>
          <w:sz w:val="24"/>
          <w:szCs w:val="24"/>
          <w:lang w:eastAsia="nb-NO"/>
        </w:rPr>
        <w:t>vtaleutkast</w:t>
      </w:r>
      <w:r w:rsidR="00121581" w:rsidRPr="00AB5928">
        <w:rPr>
          <w:rFonts w:ascii="Times New Roman" w:eastAsia="Times New Roman" w:hAnsi="Times New Roman" w:cs="Times New Roman"/>
          <w:sz w:val="24"/>
          <w:szCs w:val="24"/>
          <w:lang w:eastAsia="nb-NO"/>
        </w:rPr>
        <w:t xml:space="preserve"> vedr bygging av vann- og avløpsanlegg mellom kommunen og soknet. Avtaleutkastet omhandler kommunens rett til å anlegge ledningsnett og andre installasjoner på soknets grunn. Avtaleutkastet danner grunnlag for videre arbeid med prosjektet.</w:t>
      </w:r>
    </w:p>
    <w:p w:rsidR="006264C9" w:rsidRPr="00AB5928" w:rsidRDefault="0007737B" w:rsidP="0007737B">
      <w:pPr>
        <w:autoSpaceDE w:val="0"/>
        <w:autoSpaceDN w:val="0"/>
        <w:spacing w:after="0" w:line="240" w:lineRule="auto"/>
        <w:rPr>
          <w:rFonts w:ascii="Times New Roman" w:eastAsia="Times New Roman" w:hAnsi="Times New Roman" w:cs="Times New Roman"/>
          <w:sz w:val="24"/>
          <w:szCs w:val="24"/>
          <w:lang w:eastAsia="nb-NO"/>
        </w:rPr>
      </w:pPr>
      <w:r w:rsidRPr="00AB5928">
        <w:rPr>
          <w:rFonts w:ascii="Times New Roman" w:eastAsia="Times New Roman" w:hAnsi="Times New Roman" w:cs="Times New Roman"/>
          <w:sz w:val="24"/>
          <w:szCs w:val="24"/>
          <w:lang w:eastAsia="nb-NO"/>
        </w:rPr>
        <w:tab/>
      </w:r>
    </w:p>
    <w:p w:rsidR="0007737B" w:rsidRPr="00AB5928" w:rsidRDefault="00A96D4C" w:rsidP="006264C9">
      <w:pPr>
        <w:autoSpaceDE w:val="0"/>
        <w:autoSpaceDN w:val="0"/>
        <w:spacing w:after="0" w:line="240" w:lineRule="auto"/>
        <w:rPr>
          <w:rFonts w:ascii="Times New Roman" w:eastAsia="Times New Roman" w:hAnsi="Times New Roman" w:cs="Times New Roman"/>
          <w:b/>
          <w:sz w:val="24"/>
          <w:szCs w:val="24"/>
          <w:u w:val="single"/>
          <w:lang w:eastAsia="nb-NO"/>
        </w:rPr>
      </w:pPr>
      <w:r w:rsidRPr="00AB5928">
        <w:rPr>
          <w:rFonts w:ascii="Times New Roman" w:eastAsia="Times New Roman" w:hAnsi="Times New Roman" w:cs="Times New Roman"/>
          <w:b/>
          <w:sz w:val="24"/>
          <w:szCs w:val="24"/>
          <w:u w:val="single"/>
          <w:lang w:eastAsia="nb-NO"/>
        </w:rPr>
        <w:t>Diverse</w:t>
      </w:r>
    </w:p>
    <w:p w:rsidR="0007737B" w:rsidRPr="00AB5928" w:rsidRDefault="0007737B" w:rsidP="0007737B">
      <w:pPr>
        <w:autoSpaceDE w:val="0"/>
        <w:autoSpaceDN w:val="0"/>
        <w:spacing w:after="0" w:line="240" w:lineRule="auto"/>
        <w:rPr>
          <w:rFonts w:ascii="Times New Roman" w:eastAsia="Times New Roman" w:hAnsi="Times New Roman" w:cs="Times New Roman"/>
          <w:sz w:val="24"/>
          <w:szCs w:val="24"/>
          <w:u w:val="single"/>
          <w:lang w:eastAsia="nb-NO"/>
        </w:rPr>
      </w:pPr>
    </w:p>
    <w:p w:rsidR="0007737B" w:rsidRPr="00AB5928" w:rsidRDefault="004A796D" w:rsidP="000251D0">
      <w:pPr>
        <w:autoSpaceDE w:val="0"/>
        <w:autoSpaceDN w:val="0"/>
        <w:spacing w:after="0" w:line="240" w:lineRule="auto"/>
        <w:rPr>
          <w:rFonts w:ascii="Times New Roman" w:eastAsia="Times New Roman" w:hAnsi="Times New Roman" w:cs="Times New Roman"/>
          <w:sz w:val="24"/>
          <w:szCs w:val="24"/>
          <w:lang w:eastAsia="nb-NO"/>
        </w:rPr>
      </w:pPr>
      <w:r w:rsidRPr="00AB5928">
        <w:rPr>
          <w:rFonts w:ascii="Times New Roman" w:eastAsia="Times New Roman" w:hAnsi="Times New Roman" w:cs="Times New Roman"/>
          <w:sz w:val="24"/>
          <w:szCs w:val="24"/>
          <w:lang w:eastAsia="nb-NO"/>
        </w:rPr>
        <w:t xml:space="preserve">Bruflat Sokn har avtale med </w:t>
      </w:r>
      <w:r w:rsidR="0007737B" w:rsidRPr="00AB5928">
        <w:rPr>
          <w:rFonts w:ascii="Times New Roman" w:eastAsia="Times New Roman" w:hAnsi="Times New Roman" w:cs="Times New Roman"/>
          <w:sz w:val="24"/>
          <w:szCs w:val="24"/>
          <w:lang w:eastAsia="nb-NO"/>
        </w:rPr>
        <w:t xml:space="preserve">Telenor </w:t>
      </w:r>
      <w:r w:rsidRPr="00AB5928">
        <w:rPr>
          <w:rFonts w:ascii="Times New Roman" w:eastAsia="Times New Roman" w:hAnsi="Times New Roman" w:cs="Times New Roman"/>
          <w:sz w:val="24"/>
          <w:szCs w:val="24"/>
          <w:lang w:eastAsia="nb-NO"/>
        </w:rPr>
        <w:t xml:space="preserve">om leie av </w:t>
      </w:r>
      <w:r w:rsidR="00E94176" w:rsidRPr="00AB5928">
        <w:rPr>
          <w:rFonts w:ascii="Times New Roman" w:eastAsia="Times New Roman" w:hAnsi="Times New Roman" w:cs="Times New Roman"/>
          <w:sz w:val="24"/>
          <w:szCs w:val="24"/>
          <w:lang w:eastAsia="nb-NO"/>
        </w:rPr>
        <w:t>grunnareal til basestasjon for kommunikasjonssystemer på Lenningshøgda.</w:t>
      </w:r>
      <w:r w:rsidR="0007737B" w:rsidRPr="00AB5928">
        <w:rPr>
          <w:rFonts w:ascii="Times New Roman" w:eastAsia="Times New Roman" w:hAnsi="Times New Roman" w:cs="Times New Roman"/>
          <w:sz w:val="24"/>
          <w:szCs w:val="24"/>
          <w:lang w:eastAsia="nb-NO"/>
        </w:rPr>
        <w:t xml:space="preserve"> </w:t>
      </w:r>
      <w:r w:rsidRPr="00AB5928">
        <w:rPr>
          <w:rFonts w:ascii="Times New Roman" w:eastAsia="Times New Roman" w:hAnsi="Times New Roman" w:cs="Times New Roman"/>
          <w:sz w:val="24"/>
          <w:szCs w:val="24"/>
          <w:lang w:eastAsia="nb-NO"/>
        </w:rPr>
        <w:t xml:space="preserve">Leien genererer </w:t>
      </w:r>
      <w:r w:rsidR="00E94176" w:rsidRPr="00AB5928">
        <w:rPr>
          <w:rFonts w:ascii="Times New Roman" w:eastAsia="Times New Roman" w:hAnsi="Times New Roman" w:cs="Times New Roman"/>
          <w:sz w:val="24"/>
          <w:szCs w:val="24"/>
          <w:lang w:eastAsia="nb-NO"/>
        </w:rPr>
        <w:t xml:space="preserve">årlige </w:t>
      </w:r>
      <w:r w:rsidRPr="00AB5928">
        <w:rPr>
          <w:rFonts w:ascii="Times New Roman" w:eastAsia="Times New Roman" w:hAnsi="Times New Roman" w:cs="Times New Roman"/>
          <w:sz w:val="24"/>
          <w:szCs w:val="24"/>
          <w:lang w:eastAsia="nb-NO"/>
        </w:rPr>
        <w:t xml:space="preserve">inntekter til Bruflat Sokn, avdeling Nordre Lenningen. </w:t>
      </w:r>
      <w:r w:rsidR="00A545B1" w:rsidRPr="00AB5928">
        <w:rPr>
          <w:rFonts w:ascii="Times New Roman" w:eastAsia="Times New Roman" w:hAnsi="Times New Roman" w:cs="Times New Roman"/>
          <w:sz w:val="24"/>
          <w:szCs w:val="24"/>
          <w:lang w:eastAsia="nb-NO"/>
        </w:rPr>
        <w:t>Det er også avtale</w:t>
      </w:r>
      <w:r w:rsidRPr="00AB5928">
        <w:rPr>
          <w:rFonts w:ascii="Times New Roman" w:eastAsia="Times New Roman" w:hAnsi="Times New Roman" w:cs="Times New Roman"/>
          <w:sz w:val="24"/>
          <w:szCs w:val="24"/>
          <w:lang w:eastAsia="nb-NO"/>
        </w:rPr>
        <w:t xml:space="preserve"> </w:t>
      </w:r>
      <w:r w:rsidR="00820984" w:rsidRPr="00AB5928">
        <w:rPr>
          <w:rFonts w:ascii="Times New Roman" w:eastAsia="Times New Roman" w:hAnsi="Times New Roman" w:cs="Times New Roman"/>
          <w:sz w:val="24"/>
          <w:szCs w:val="24"/>
          <w:lang w:eastAsia="nb-NO"/>
        </w:rPr>
        <w:t>med Valdres Kommunale Renovasjon</w:t>
      </w:r>
      <w:r w:rsidRPr="00AB5928">
        <w:rPr>
          <w:rFonts w:ascii="Times New Roman" w:eastAsia="Times New Roman" w:hAnsi="Times New Roman" w:cs="Times New Roman"/>
          <w:sz w:val="24"/>
          <w:szCs w:val="24"/>
          <w:lang w:eastAsia="nb-NO"/>
        </w:rPr>
        <w:t xml:space="preserve"> IKS om leie av </w:t>
      </w:r>
      <w:r w:rsidR="00820984" w:rsidRPr="00AB5928">
        <w:rPr>
          <w:rFonts w:ascii="Times New Roman" w:eastAsia="Times New Roman" w:hAnsi="Times New Roman" w:cs="Times New Roman"/>
          <w:sz w:val="24"/>
          <w:szCs w:val="24"/>
          <w:lang w:eastAsia="nb-NO"/>
        </w:rPr>
        <w:t>containerplasser på Nordre Lenningen</w:t>
      </w:r>
      <w:r w:rsidR="00A545B1" w:rsidRPr="00AB5928">
        <w:rPr>
          <w:rFonts w:ascii="Times New Roman" w:eastAsia="Times New Roman" w:hAnsi="Times New Roman" w:cs="Times New Roman"/>
          <w:sz w:val="24"/>
          <w:szCs w:val="24"/>
          <w:lang w:eastAsia="nb-NO"/>
        </w:rPr>
        <w:t>, som også genererer inntekter.</w:t>
      </w:r>
      <w:r w:rsidR="00984CD3" w:rsidRPr="00AB5928">
        <w:rPr>
          <w:rFonts w:ascii="Times New Roman" w:eastAsia="Times New Roman" w:hAnsi="Times New Roman" w:cs="Times New Roman"/>
          <w:sz w:val="24"/>
          <w:szCs w:val="24"/>
          <w:lang w:eastAsia="nb-NO"/>
        </w:rPr>
        <w:t xml:space="preserve"> </w:t>
      </w:r>
    </w:p>
    <w:p w:rsidR="00186511" w:rsidRPr="00AB5928" w:rsidRDefault="00186511" w:rsidP="000251D0">
      <w:pPr>
        <w:autoSpaceDE w:val="0"/>
        <w:autoSpaceDN w:val="0"/>
        <w:spacing w:after="0" w:line="240" w:lineRule="auto"/>
        <w:rPr>
          <w:rFonts w:ascii="Times New Roman" w:eastAsia="Times New Roman" w:hAnsi="Times New Roman" w:cs="Times New Roman"/>
          <w:sz w:val="24"/>
          <w:szCs w:val="24"/>
          <w:lang w:eastAsia="nb-NO"/>
        </w:rPr>
      </w:pPr>
    </w:p>
    <w:p w:rsidR="00186511" w:rsidRPr="00AB5928" w:rsidRDefault="004B2C1A" w:rsidP="000251D0">
      <w:pPr>
        <w:autoSpaceDE w:val="0"/>
        <w:autoSpaceDN w:val="0"/>
        <w:spacing w:after="0" w:line="240" w:lineRule="auto"/>
        <w:rPr>
          <w:rFonts w:ascii="Times New Roman" w:eastAsia="Times New Roman" w:hAnsi="Times New Roman" w:cs="Times New Roman"/>
          <w:sz w:val="24"/>
          <w:szCs w:val="24"/>
          <w:lang w:eastAsia="nb-NO"/>
        </w:rPr>
      </w:pPr>
      <w:r w:rsidRPr="00AB5928">
        <w:rPr>
          <w:rFonts w:ascii="Times New Roman" w:eastAsia="Times New Roman" w:hAnsi="Times New Roman" w:cs="Times New Roman"/>
          <w:sz w:val="24"/>
          <w:szCs w:val="24"/>
          <w:lang w:eastAsia="nb-NO"/>
        </w:rPr>
        <w:t xml:space="preserve">Bruflat sokn har tatt høringsdokumentet vedr. forvaltningsplanutkast for </w:t>
      </w:r>
      <w:proofErr w:type="spellStart"/>
      <w:r w:rsidRPr="00AB5928">
        <w:rPr>
          <w:rFonts w:ascii="Times New Roman" w:eastAsia="Times New Roman" w:hAnsi="Times New Roman" w:cs="Times New Roman"/>
          <w:sz w:val="24"/>
          <w:szCs w:val="24"/>
          <w:lang w:eastAsia="nb-NO"/>
        </w:rPr>
        <w:t>Langsua</w:t>
      </w:r>
      <w:proofErr w:type="spellEnd"/>
      <w:r w:rsidRPr="00AB5928">
        <w:rPr>
          <w:rFonts w:ascii="Times New Roman" w:eastAsia="Times New Roman" w:hAnsi="Times New Roman" w:cs="Times New Roman"/>
          <w:sz w:val="24"/>
          <w:szCs w:val="24"/>
          <w:lang w:eastAsia="nb-NO"/>
        </w:rPr>
        <w:t xml:space="preserve"> Nasjonalpark til etterretning.</w:t>
      </w:r>
    </w:p>
    <w:p w:rsidR="00C83175" w:rsidRPr="00AB5928" w:rsidRDefault="00C83175" w:rsidP="000251D0">
      <w:pPr>
        <w:autoSpaceDE w:val="0"/>
        <w:autoSpaceDN w:val="0"/>
        <w:spacing w:after="0" w:line="240" w:lineRule="auto"/>
        <w:rPr>
          <w:rFonts w:ascii="Times New Roman" w:eastAsia="Times New Roman" w:hAnsi="Times New Roman" w:cs="Times New Roman"/>
          <w:color w:val="FF0000"/>
          <w:sz w:val="24"/>
          <w:szCs w:val="24"/>
          <w:lang w:eastAsia="nb-NO"/>
        </w:rPr>
      </w:pPr>
    </w:p>
    <w:p w:rsidR="004A2F8E" w:rsidRPr="00AB5928" w:rsidRDefault="00A32D0B" w:rsidP="004A2F8E">
      <w:pPr>
        <w:autoSpaceDE w:val="0"/>
        <w:autoSpaceDN w:val="0"/>
        <w:spacing w:after="0" w:line="240" w:lineRule="auto"/>
        <w:rPr>
          <w:rFonts w:ascii="Times New Roman" w:eastAsia="Times New Roman" w:hAnsi="Times New Roman" w:cs="Times New Roman"/>
          <w:b/>
          <w:sz w:val="24"/>
          <w:szCs w:val="24"/>
          <w:u w:val="single"/>
          <w:lang w:eastAsia="nb-NO"/>
        </w:rPr>
      </w:pPr>
      <w:r w:rsidRPr="00AB5928">
        <w:rPr>
          <w:rFonts w:ascii="Times New Roman" w:eastAsia="Times New Roman" w:hAnsi="Times New Roman" w:cs="Times New Roman"/>
          <w:b/>
          <w:sz w:val="24"/>
          <w:szCs w:val="24"/>
          <w:u w:val="single"/>
          <w:lang w:eastAsia="nb-NO"/>
        </w:rPr>
        <w:t>Ø</w:t>
      </w:r>
      <w:r w:rsidR="004A2F8E" w:rsidRPr="00AB5928">
        <w:rPr>
          <w:rFonts w:ascii="Times New Roman" w:eastAsia="Times New Roman" w:hAnsi="Times New Roman" w:cs="Times New Roman"/>
          <w:b/>
          <w:sz w:val="24"/>
          <w:szCs w:val="24"/>
          <w:u w:val="single"/>
          <w:lang w:eastAsia="nb-NO"/>
        </w:rPr>
        <w:t>konomi</w:t>
      </w:r>
    </w:p>
    <w:p w:rsidR="00A96D4C" w:rsidRPr="00AB5928" w:rsidRDefault="00A96D4C" w:rsidP="004A2F8E">
      <w:pPr>
        <w:autoSpaceDE w:val="0"/>
        <w:autoSpaceDN w:val="0"/>
        <w:spacing w:after="0" w:line="240" w:lineRule="auto"/>
        <w:rPr>
          <w:rFonts w:ascii="Times New Roman" w:eastAsia="Times New Roman" w:hAnsi="Times New Roman" w:cs="Times New Roman"/>
          <w:sz w:val="24"/>
          <w:szCs w:val="24"/>
          <w:lang w:eastAsia="nb-NO"/>
        </w:rPr>
      </w:pPr>
    </w:p>
    <w:p w:rsidR="004118EF" w:rsidRPr="00AB5928" w:rsidRDefault="004118EF" w:rsidP="004A2F8E">
      <w:pPr>
        <w:autoSpaceDE w:val="0"/>
        <w:autoSpaceDN w:val="0"/>
        <w:spacing w:after="0" w:line="240" w:lineRule="auto"/>
        <w:rPr>
          <w:rFonts w:ascii="Times New Roman" w:eastAsia="Times New Roman" w:hAnsi="Times New Roman" w:cs="Times New Roman"/>
          <w:sz w:val="24"/>
          <w:szCs w:val="24"/>
          <w:lang w:eastAsia="nb-NO"/>
        </w:rPr>
      </w:pPr>
      <w:r w:rsidRPr="00AB5928">
        <w:rPr>
          <w:rFonts w:ascii="Times New Roman" w:eastAsia="Times New Roman" w:hAnsi="Times New Roman" w:cs="Times New Roman"/>
          <w:sz w:val="24"/>
          <w:szCs w:val="24"/>
          <w:lang w:eastAsia="nb-NO"/>
        </w:rPr>
        <w:t xml:space="preserve">Bilagshåndtering skjer på </w:t>
      </w:r>
      <w:proofErr w:type="spellStart"/>
      <w:r w:rsidRPr="00AB5928">
        <w:rPr>
          <w:rFonts w:ascii="Times New Roman" w:eastAsia="Times New Roman" w:hAnsi="Times New Roman" w:cs="Times New Roman"/>
          <w:sz w:val="24"/>
          <w:szCs w:val="24"/>
          <w:lang w:eastAsia="nb-NO"/>
        </w:rPr>
        <w:t>kyrkjekontoret</w:t>
      </w:r>
      <w:proofErr w:type="spellEnd"/>
      <w:r w:rsidRPr="00AB5928">
        <w:rPr>
          <w:rFonts w:ascii="Times New Roman" w:eastAsia="Times New Roman" w:hAnsi="Times New Roman" w:cs="Times New Roman"/>
          <w:sz w:val="24"/>
          <w:szCs w:val="24"/>
          <w:lang w:eastAsia="nb-NO"/>
        </w:rPr>
        <w:t xml:space="preserve"> v/kirkeverge. Arild Bråten Regnskap AS fører regnskap </w:t>
      </w:r>
      <w:r w:rsidR="00495329" w:rsidRPr="00AB5928">
        <w:rPr>
          <w:rFonts w:ascii="Times New Roman" w:eastAsia="Times New Roman" w:hAnsi="Times New Roman" w:cs="Times New Roman"/>
          <w:sz w:val="24"/>
          <w:szCs w:val="24"/>
          <w:lang w:eastAsia="nb-NO"/>
        </w:rPr>
        <w:t xml:space="preserve">med halvårsrapportering, </w:t>
      </w:r>
      <w:r w:rsidRPr="00AB5928">
        <w:rPr>
          <w:rFonts w:ascii="Times New Roman" w:eastAsia="Times New Roman" w:hAnsi="Times New Roman" w:cs="Times New Roman"/>
          <w:sz w:val="24"/>
          <w:szCs w:val="24"/>
          <w:lang w:eastAsia="nb-NO"/>
        </w:rPr>
        <w:t xml:space="preserve">og foretar lønnsutbetalinger for Bruflat sokn, avdeling Nordre Lenningen. </w:t>
      </w:r>
      <w:r w:rsidR="006264C9" w:rsidRPr="00AB5928">
        <w:rPr>
          <w:rFonts w:ascii="Times New Roman" w:eastAsia="Times New Roman" w:hAnsi="Times New Roman" w:cs="Times New Roman"/>
          <w:sz w:val="24"/>
          <w:szCs w:val="24"/>
          <w:lang w:eastAsia="nb-NO"/>
        </w:rPr>
        <w:t xml:space="preserve">Revisor er </w:t>
      </w:r>
      <w:proofErr w:type="spellStart"/>
      <w:r w:rsidR="004A796D" w:rsidRPr="00AB5928">
        <w:rPr>
          <w:rFonts w:ascii="Times New Roman" w:eastAsia="Times New Roman" w:hAnsi="Times New Roman" w:cs="Times New Roman"/>
          <w:sz w:val="24"/>
          <w:szCs w:val="24"/>
          <w:lang w:eastAsia="nb-NO"/>
        </w:rPr>
        <w:t>Valdres</w:t>
      </w:r>
      <w:r w:rsidR="005977DD" w:rsidRPr="00AB5928">
        <w:rPr>
          <w:rFonts w:ascii="Times New Roman" w:eastAsia="Times New Roman" w:hAnsi="Times New Roman" w:cs="Times New Roman"/>
          <w:sz w:val="24"/>
          <w:szCs w:val="24"/>
          <w:lang w:eastAsia="nb-NO"/>
        </w:rPr>
        <w:t>Revisorene</w:t>
      </w:r>
      <w:proofErr w:type="spellEnd"/>
      <w:r w:rsidR="006264C9" w:rsidRPr="00AB5928">
        <w:rPr>
          <w:rFonts w:ascii="Times New Roman" w:eastAsia="Times New Roman" w:hAnsi="Times New Roman" w:cs="Times New Roman"/>
          <w:sz w:val="24"/>
          <w:szCs w:val="24"/>
          <w:lang w:eastAsia="nb-NO"/>
        </w:rPr>
        <w:t xml:space="preserve"> AS. </w:t>
      </w:r>
    </w:p>
    <w:p w:rsidR="0037626E" w:rsidRPr="00AB5928" w:rsidRDefault="0037626E" w:rsidP="00B04F01">
      <w:pPr>
        <w:autoSpaceDE w:val="0"/>
        <w:autoSpaceDN w:val="0"/>
        <w:spacing w:after="0" w:line="240" w:lineRule="auto"/>
        <w:rPr>
          <w:rFonts w:ascii="Times New Roman" w:eastAsia="Times New Roman" w:hAnsi="Times New Roman" w:cs="Times New Roman"/>
          <w:sz w:val="24"/>
          <w:szCs w:val="24"/>
          <w:lang w:eastAsia="nb-NO"/>
        </w:rPr>
      </w:pPr>
    </w:p>
    <w:p w:rsidR="00A545B1" w:rsidRPr="00AB5928" w:rsidRDefault="0036693D" w:rsidP="0054158F">
      <w:pPr>
        <w:pStyle w:val="Default"/>
        <w:rPr>
          <w:rFonts w:eastAsia="Times New Roman"/>
          <w:color w:val="auto"/>
          <w:lang w:eastAsia="nb-NO"/>
        </w:rPr>
      </w:pPr>
      <w:r w:rsidRPr="00AB5928">
        <w:rPr>
          <w:rFonts w:eastAsia="Times New Roman"/>
          <w:color w:val="auto"/>
          <w:lang w:eastAsia="nb-NO"/>
        </w:rPr>
        <w:t xml:space="preserve">Bruflat sokn, avdeling Nordre Lenningen </w:t>
      </w:r>
      <w:r w:rsidR="00C83175" w:rsidRPr="00AB5928">
        <w:rPr>
          <w:rFonts w:eastAsia="Times New Roman"/>
          <w:color w:val="auto"/>
          <w:lang w:eastAsia="nb-NO"/>
        </w:rPr>
        <w:t>har tidligere</w:t>
      </w:r>
      <w:r w:rsidR="00F56CDC" w:rsidRPr="00AB5928">
        <w:rPr>
          <w:rFonts w:eastAsia="Times New Roman"/>
          <w:color w:val="auto"/>
          <w:lang w:eastAsia="nb-NO"/>
        </w:rPr>
        <w:t xml:space="preserve"> </w:t>
      </w:r>
      <w:r w:rsidR="004A796D" w:rsidRPr="00AB5928">
        <w:rPr>
          <w:rFonts w:eastAsia="Times New Roman"/>
          <w:color w:val="auto"/>
          <w:lang w:eastAsia="nb-NO"/>
        </w:rPr>
        <w:t xml:space="preserve">i tråd med konklusjon etter eierskapssaken </w:t>
      </w:r>
      <w:r w:rsidR="00F56CDC" w:rsidRPr="00AB5928">
        <w:rPr>
          <w:rFonts w:eastAsia="Times New Roman"/>
          <w:color w:val="auto"/>
          <w:lang w:eastAsia="nb-NO"/>
        </w:rPr>
        <w:t xml:space="preserve">vedtatt å gi kr 50 000 </w:t>
      </w:r>
      <w:r w:rsidR="00342A37" w:rsidRPr="00AB5928">
        <w:rPr>
          <w:rFonts w:eastAsia="Times New Roman"/>
          <w:color w:val="auto"/>
          <w:lang w:eastAsia="nb-NO"/>
        </w:rPr>
        <w:t xml:space="preserve">til </w:t>
      </w:r>
      <w:r w:rsidR="0037626E" w:rsidRPr="00AB5928">
        <w:rPr>
          <w:rFonts w:eastAsia="Times New Roman"/>
          <w:color w:val="auto"/>
          <w:lang w:eastAsia="nb-NO"/>
        </w:rPr>
        <w:t xml:space="preserve">prosjektbaserte, trivselsfremmende og allmennyttige formål, </w:t>
      </w:r>
      <w:r w:rsidR="00342A37" w:rsidRPr="00AB5928">
        <w:rPr>
          <w:rFonts w:eastAsia="Times New Roman"/>
          <w:color w:val="auto"/>
          <w:lang w:eastAsia="nb-NO"/>
        </w:rPr>
        <w:t>fra hver solgte tomt</w:t>
      </w:r>
      <w:r w:rsidR="00C83175" w:rsidRPr="00AB5928">
        <w:rPr>
          <w:rFonts w:eastAsia="Times New Roman"/>
          <w:color w:val="auto"/>
          <w:lang w:eastAsia="nb-NO"/>
        </w:rPr>
        <w:t xml:space="preserve"> av</w:t>
      </w:r>
      <w:r w:rsidR="00342A37" w:rsidRPr="00AB5928">
        <w:rPr>
          <w:rFonts w:eastAsia="Times New Roman"/>
          <w:color w:val="auto"/>
          <w:lang w:eastAsia="nb-NO"/>
        </w:rPr>
        <w:t xml:space="preserve"> Oppland Bygg &amp; Anlegg AS </w:t>
      </w:r>
      <w:r w:rsidR="00C83175" w:rsidRPr="00AB5928">
        <w:rPr>
          <w:rFonts w:eastAsia="Times New Roman"/>
          <w:color w:val="auto"/>
          <w:lang w:eastAsia="nb-NO"/>
        </w:rPr>
        <w:t>på</w:t>
      </w:r>
      <w:r w:rsidR="00342A37" w:rsidRPr="00AB5928">
        <w:rPr>
          <w:rFonts w:eastAsia="Times New Roman"/>
          <w:color w:val="auto"/>
          <w:lang w:eastAsia="nb-NO"/>
        </w:rPr>
        <w:t xml:space="preserve"> Nordre Lenningen hyttefelt. </w:t>
      </w:r>
      <w:r w:rsidR="00C83175" w:rsidRPr="00AB5928">
        <w:rPr>
          <w:rFonts w:eastAsia="Times New Roman"/>
          <w:color w:val="auto"/>
          <w:lang w:eastAsia="nb-NO"/>
        </w:rPr>
        <w:t>Vedtaket var på</w:t>
      </w:r>
      <w:r w:rsidR="0037626E" w:rsidRPr="00AB5928">
        <w:rPr>
          <w:rFonts w:eastAsia="Times New Roman"/>
          <w:color w:val="auto"/>
          <w:lang w:eastAsia="nb-NO"/>
        </w:rPr>
        <w:t xml:space="preserve"> salg av inntil 51 tomter. </w:t>
      </w:r>
      <w:r w:rsidR="00C83175" w:rsidRPr="00AB5928">
        <w:rPr>
          <w:rFonts w:eastAsia="Times New Roman"/>
          <w:color w:val="auto"/>
          <w:lang w:eastAsia="nb-NO"/>
        </w:rPr>
        <w:t>De siste tomtene ble solgt i 2018 og midlene</w:t>
      </w:r>
      <w:r w:rsidR="00A32D0B" w:rsidRPr="00AB5928">
        <w:rPr>
          <w:rFonts w:eastAsia="Times New Roman"/>
          <w:color w:val="auto"/>
          <w:lang w:eastAsia="nb-NO"/>
        </w:rPr>
        <w:t xml:space="preserve"> soknet har</w:t>
      </w:r>
      <w:r w:rsidR="00C83175" w:rsidRPr="00AB5928">
        <w:rPr>
          <w:rFonts w:eastAsia="Times New Roman"/>
          <w:color w:val="auto"/>
          <w:lang w:eastAsia="nb-NO"/>
        </w:rPr>
        <w:t xml:space="preserve"> overført</w:t>
      </w:r>
      <w:r w:rsidR="0037626E" w:rsidRPr="00AB5928">
        <w:rPr>
          <w:rFonts w:eastAsia="Times New Roman"/>
          <w:color w:val="auto"/>
          <w:lang w:eastAsia="nb-NO"/>
        </w:rPr>
        <w:t xml:space="preserve"> som gavemidler til Etnedal kommune</w:t>
      </w:r>
      <w:r w:rsidR="005E7BBD" w:rsidRPr="00AB5928">
        <w:rPr>
          <w:rFonts w:eastAsia="Times New Roman"/>
          <w:color w:val="auto"/>
          <w:lang w:eastAsia="nb-NO"/>
        </w:rPr>
        <w:t xml:space="preserve"> er totalt kr. 2.550.000</w:t>
      </w:r>
      <w:r w:rsidR="0037626E" w:rsidRPr="00AB5928">
        <w:rPr>
          <w:rFonts w:eastAsia="Times New Roman"/>
          <w:color w:val="auto"/>
          <w:lang w:eastAsia="nb-NO"/>
        </w:rPr>
        <w:t>,</w:t>
      </w:r>
      <w:r w:rsidR="005E7BBD" w:rsidRPr="00AB5928">
        <w:rPr>
          <w:rFonts w:eastAsia="Times New Roman"/>
          <w:color w:val="auto"/>
          <w:lang w:eastAsia="nb-NO"/>
        </w:rPr>
        <w:t xml:space="preserve">- </w:t>
      </w:r>
      <w:r w:rsidR="00A32D0B" w:rsidRPr="00AB5928">
        <w:rPr>
          <w:rFonts w:eastAsia="Times New Roman"/>
          <w:color w:val="auto"/>
          <w:lang w:eastAsia="nb-NO"/>
        </w:rPr>
        <w:t>De er</w:t>
      </w:r>
      <w:r w:rsidR="005E7BBD" w:rsidRPr="00AB5928">
        <w:rPr>
          <w:rFonts w:eastAsia="Times New Roman"/>
          <w:color w:val="auto"/>
          <w:lang w:eastAsia="nb-NO"/>
        </w:rPr>
        <w:t xml:space="preserve"> disponert </w:t>
      </w:r>
      <w:r w:rsidR="0037626E" w:rsidRPr="00AB5928">
        <w:rPr>
          <w:rFonts w:eastAsia="Times New Roman"/>
          <w:color w:val="auto"/>
          <w:lang w:eastAsia="nb-NO"/>
        </w:rPr>
        <w:t xml:space="preserve">av </w:t>
      </w:r>
      <w:r w:rsidR="005E7BBD" w:rsidRPr="00AB5928">
        <w:rPr>
          <w:rFonts w:eastAsia="Times New Roman"/>
          <w:color w:val="auto"/>
          <w:lang w:eastAsia="nb-NO"/>
        </w:rPr>
        <w:t>F</w:t>
      </w:r>
      <w:r w:rsidR="0037626E" w:rsidRPr="00AB5928">
        <w:rPr>
          <w:rFonts w:eastAsia="Times New Roman"/>
          <w:color w:val="auto"/>
          <w:lang w:eastAsia="nb-NO"/>
        </w:rPr>
        <w:t>ormannskapet</w:t>
      </w:r>
      <w:r w:rsidR="005E7BBD" w:rsidRPr="00AB5928">
        <w:rPr>
          <w:rFonts w:eastAsia="Times New Roman"/>
          <w:color w:val="auto"/>
          <w:lang w:eastAsia="nb-NO"/>
        </w:rPr>
        <w:t xml:space="preserve"> og </w:t>
      </w:r>
      <w:r w:rsidR="0037626E" w:rsidRPr="00AB5928">
        <w:rPr>
          <w:rFonts w:eastAsia="Times New Roman"/>
          <w:color w:val="auto"/>
          <w:lang w:eastAsia="nb-NO"/>
        </w:rPr>
        <w:t xml:space="preserve">regulert i egen avtale mellom Bruflat Sokn og Etnedal kommune. </w:t>
      </w:r>
    </w:p>
    <w:p w:rsidR="00A545B1" w:rsidRPr="00AB5928" w:rsidRDefault="00A545B1" w:rsidP="0054158F">
      <w:pPr>
        <w:pStyle w:val="Default"/>
        <w:rPr>
          <w:rFonts w:eastAsia="Times New Roman"/>
          <w:color w:val="auto"/>
          <w:lang w:eastAsia="nb-NO"/>
        </w:rPr>
      </w:pPr>
    </w:p>
    <w:p w:rsidR="00A545B1" w:rsidRPr="00AB5928" w:rsidRDefault="0054158F" w:rsidP="0054158F">
      <w:pPr>
        <w:pStyle w:val="Default"/>
        <w:rPr>
          <w:i/>
          <w:iCs/>
          <w:color w:val="auto"/>
          <w:sz w:val="23"/>
          <w:szCs w:val="23"/>
        </w:rPr>
      </w:pPr>
      <w:r w:rsidRPr="00AB5928">
        <w:rPr>
          <w:rFonts w:eastAsia="Times New Roman"/>
          <w:color w:val="auto"/>
          <w:lang w:eastAsia="nb-NO"/>
        </w:rPr>
        <w:t>I avtalen står blant annet følgende</w:t>
      </w:r>
      <w:r w:rsidRPr="00AB5928">
        <w:rPr>
          <w:color w:val="auto"/>
        </w:rPr>
        <w:t xml:space="preserve">: </w:t>
      </w:r>
      <w:r w:rsidRPr="00AB5928">
        <w:rPr>
          <w:i/>
          <w:iCs/>
          <w:color w:val="auto"/>
          <w:sz w:val="23"/>
          <w:szCs w:val="23"/>
        </w:rPr>
        <w:t xml:space="preserve">«Bruflat Sokn forutsetter at Etnedal kommune benytter midlene til allmennyttige, trivselsfremmende, prosjektbaserte formål. Det betyr at midlene ikke skal benyttes til ordinær drift, men benyttes som del- eller helfinansiering til konkrete allmennyttige formål. Midlene skal i sin helhet finansiere tiltak i nåværende Etnedal kommune, og nærværende avtale opphører ved en eventuell kommunesammenslåing. Etnedal kommune v/formannskapet disponerer midlene etter beste skjønn.» </w:t>
      </w:r>
    </w:p>
    <w:p w:rsidR="00A545B1" w:rsidRPr="00AB5928" w:rsidRDefault="00A545B1" w:rsidP="0054158F">
      <w:pPr>
        <w:pStyle w:val="Default"/>
        <w:rPr>
          <w:i/>
          <w:iCs/>
          <w:color w:val="auto"/>
          <w:sz w:val="23"/>
          <w:szCs w:val="23"/>
        </w:rPr>
      </w:pPr>
    </w:p>
    <w:p w:rsidR="00051A40" w:rsidRPr="00AB5928" w:rsidRDefault="0054158F" w:rsidP="0054158F">
      <w:pPr>
        <w:pStyle w:val="Default"/>
        <w:rPr>
          <w:rFonts w:eastAsia="Times New Roman"/>
          <w:color w:val="auto"/>
          <w:lang w:eastAsia="nb-NO"/>
        </w:rPr>
      </w:pPr>
      <w:r w:rsidRPr="00AB5928">
        <w:rPr>
          <w:iCs/>
          <w:color w:val="auto"/>
        </w:rPr>
        <w:t xml:space="preserve">Etnedal kommune har valgt å vedta egne kriterier for tildeling av tilskudd fra midlene, med årlig søknadsfrist 1. oktober og tildeling før jul. </w:t>
      </w:r>
    </w:p>
    <w:p w:rsidR="00051A40" w:rsidRPr="00AB5928" w:rsidRDefault="00051A40" w:rsidP="0054158F">
      <w:pPr>
        <w:pStyle w:val="Default"/>
        <w:rPr>
          <w:rFonts w:eastAsia="Times New Roman"/>
          <w:color w:val="auto"/>
          <w:lang w:eastAsia="nb-NO"/>
        </w:rPr>
      </w:pPr>
    </w:p>
    <w:p w:rsidR="00D36A57" w:rsidRDefault="00D36A57" w:rsidP="0054158F">
      <w:pPr>
        <w:pStyle w:val="Default"/>
        <w:rPr>
          <w:rFonts w:eastAsia="Times New Roman"/>
          <w:color w:val="auto"/>
          <w:lang w:eastAsia="nb-NO"/>
        </w:rPr>
      </w:pPr>
    </w:p>
    <w:p w:rsidR="00D36A57" w:rsidRDefault="00D36A57" w:rsidP="0054158F">
      <w:pPr>
        <w:pStyle w:val="Default"/>
        <w:rPr>
          <w:rFonts w:eastAsia="Times New Roman"/>
          <w:color w:val="auto"/>
          <w:lang w:eastAsia="nb-NO"/>
        </w:rPr>
      </w:pPr>
    </w:p>
    <w:p w:rsidR="0054158F" w:rsidRPr="00AB5928" w:rsidRDefault="0054158F" w:rsidP="0054158F">
      <w:pPr>
        <w:pStyle w:val="Default"/>
        <w:rPr>
          <w:rFonts w:eastAsia="Times New Roman"/>
          <w:color w:val="auto"/>
          <w:lang w:eastAsia="nb-NO"/>
        </w:rPr>
      </w:pPr>
      <w:r w:rsidRPr="00AB5928">
        <w:rPr>
          <w:rFonts w:eastAsia="Times New Roman"/>
          <w:color w:val="auto"/>
          <w:lang w:eastAsia="nb-NO"/>
        </w:rPr>
        <w:t xml:space="preserve">Den </w:t>
      </w:r>
      <w:r w:rsidR="008C0D0D" w:rsidRPr="00AB5928">
        <w:rPr>
          <w:rFonts w:eastAsia="Times New Roman"/>
          <w:color w:val="auto"/>
          <w:lang w:eastAsia="nb-NO"/>
        </w:rPr>
        <w:t>28</w:t>
      </w:r>
      <w:r w:rsidR="00C83175" w:rsidRPr="00AB5928">
        <w:rPr>
          <w:rFonts w:eastAsia="Times New Roman"/>
          <w:color w:val="auto"/>
          <w:lang w:eastAsia="nb-NO"/>
        </w:rPr>
        <w:t>.11.2019</w:t>
      </w:r>
      <w:r w:rsidRPr="00AB5928">
        <w:rPr>
          <w:rFonts w:eastAsia="Times New Roman"/>
          <w:color w:val="auto"/>
          <w:lang w:eastAsia="nb-NO"/>
        </w:rPr>
        <w:t xml:space="preserve"> vedtok Etnedal kommune v/formannskapet følgende tildeling etter søknad: </w:t>
      </w:r>
    </w:p>
    <w:p w:rsidR="00E82B9B" w:rsidRPr="00AB5928" w:rsidRDefault="00E82B9B" w:rsidP="006264C9">
      <w:pPr>
        <w:pStyle w:val="Default"/>
        <w:rPr>
          <w:rFonts w:eastAsia="Times New Roman"/>
          <w:color w:val="auto"/>
          <w:lang w:eastAsia="nb-NO"/>
        </w:rPr>
      </w:pPr>
    </w:p>
    <w:p w:rsidR="001B5224" w:rsidRPr="00AB5928" w:rsidRDefault="001B5224" w:rsidP="006264C9">
      <w:pPr>
        <w:pStyle w:val="Default"/>
        <w:rPr>
          <w:rFonts w:eastAsia="Times New Roman"/>
          <w:color w:val="auto"/>
          <w:lang w:eastAsia="nb-NO"/>
        </w:rPr>
      </w:pPr>
      <w:r w:rsidRPr="00AB5928">
        <w:rPr>
          <w:rFonts w:eastAsia="Times New Roman"/>
          <w:color w:val="auto"/>
          <w:lang w:eastAsia="nb-NO"/>
        </w:rPr>
        <w:tab/>
      </w:r>
      <w:r w:rsidR="008C0D0D" w:rsidRPr="00AB5928">
        <w:rPr>
          <w:rFonts w:eastAsia="Times New Roman"/>
          <w:color w:val="auto"/>
          <w:lang w:eastAsia="nb-NO"/>
        </w:rPr>
        <w:t xml:space="preserve">Etnedal </w:t>
      </w:r>
      <w:proofErr w:type="spellStart"/>
      <w:r w:rsidR="008C0D0D" w:rsidRPr="00AB5928">
        <w:rPr>
          <w:rFonts w:eastAsia="Times New Roman"/>
          <w:color w:val="auto"/>
          <w:lang w:eastAsia="nb-NO"/>
        </w:rPr>
        <w:t>Elvelag</w:t>
      </w:r>
      <w:proofErr w:type="spellEnd"/>
      <w:r w:rsidR="000F7A1B" w:rsidRPr="00AB5928">
        <w:rPr>
          <w:rFonts w:eastAsia="Times New Roman"/>
          <w:color w:val="auto"/>
          <w:lang w:eastAsia="nb-NO"/>
        </w:rPr>
        <w:t>, kr 2</w:t>
      </w:r>
      <w:r w:rsidRPr="00AB5928">
        <w:rPr>
          <w:rFonts w:eastAsia="Times New Roman"/>
          <w:color w:val="auto"/>
          <w:lang w:eastAsia="nb-NO"/>
        </w:rPr>
        <w:t>0</w:t>
      </w:r>
      <w:r w:rsidR="000F7A1B" w:rsidRPr="00AB5928">
        <w:rPr>
          <w:rFonts w:eastAsia="Times New Roman"/>
          <w:color w:val="auto"/>
          <w:lang w:eastAsia="nb-NO"/>
        </w:rPr>
        <w:t> </w:t>
      </w:r>
      <w:r w:rsidRPr="00AB5928">
        <w:rPr>
          <w:rFonts w:eastAsia="Times New Roman"/>
          <w:color w:val="auto"/>
          <w:lang w:eastAsia="nb-NO"/>
        </w:rPr>
        <w:t>000</w:t>
      </w:r>
      <w:r w:rsidR="000F7A1B" w:rsidRPr="00AB5928">
        <w:rPr>
          <w:rFonts w:eastAsia="Times New Roman"/>
          <w:color w:val="auto"/>
          <w:lang w:eastAsia="nb-NO"/>
        </w:rPr>
        <w:t>,-</w:t>
      </w:r>
    </w:p>
    <w:p w:rsidR="001B5224" w:rsidRPr="00AB5928" w:rsidRDefault="001B5224" w:rsidP="006264C9">
      <w:pPr>
        <w:pStyle w:val="Default"/>
        <w:rPr>
          <w:rFonts w:eastAsia="Times New Roman"/>
          <w:color w:val="auto"/>
          <w:lang w:eastAsia="nb-NO"/>
        </w:rPr>
      </w:pPr>
      <w:r w:rsidRPr="00AB5928">
        <w:rPr>
          <w:rFonts w:eastAsia="Times New Roman"/>
          <w:color w:val="auto"/>
          <w:lang w:eastAsia="nb-NO"/>
        </w:rPr>
        <w:tab/>
      </w:r>
      <w:proofErr w:type="spellStart"/>
      <w:r w:rsidR="008C0D0D" w:rsidRPr="00AB5928">
        <w:rPr>
          <w:rFonts w:eastAsia="Times New Roman"/>
          <w:color w:val="auto"/>
          <w:lang w:eastAsia="nb-NO"/>
        </w:rPr>
        <w:t>Fjellsbygda</w:t>
      </w:r>
      <w:proofErr w:type="spellEnd"/>
      <w:r w:rsidR="008C0D0D" w:rsidRPr="00AB5928">
        <w:rPr>
          <w:rFonts w:eastAsia="Times New Roman"/>
          <w:color w:val="auto"/>
          <w:lang w:eastAsia="nb-NO"/>
        </w:rPr>
        <w:t xml:space="preserve"> grendehus</w:t>
      </w:r>
      <w:r w:rsidR="000F7A1B" w:rsidRPr="00AB5928">
        <w:rPr>
          <w:rFonts w:eastAsia="Times New Roman"/>
          <w:color w:val="auto"/>
          <w:lang w:eastAsia="nb-NO"/>
        </w:rPr>
        <w:t>, kr 15 </w:t>
      </w:r>
      <w:r w:rsidR="00A92648" w:rsidRPr="00AB5928">
        <w:rPr>
          <w:rFonts w:eastAsia="Times New Roman"/>
          <w:color w:val="auto"/>
          <w:lang w:eastAsia="nb-NO"/>
        </w:rPr>
        <w:t>000</w:t>
      </w:r>
      <w:r w:rsidR="000F7A1B" w:rsidRPr="00AB5928">
        <w:rPr>
          <w:rFonts w:eastAsia="Times New Roman"/>
          <w:color w:val="auto"/>
          <w:lang w:eastAsia="nb-NO"/>
        </w:rPr>
        <w:t>,-</w:t>
      </w:r>
    </w:p>
    <w:p w:rsidR="00A92648" w:rsidRPr="00AB5928" w:rsidRDefault="008C0D0D" w:rsidP="006264C9">
      <w:pPr>
        <w:pStyle w:val="Default"/>
        <w:rPr>
          <w:rFonts w:eastAsia="Times New Roman"/>
          <w:color w:val="auto"/>
          <w:lang w:eastAsia="nb-NO"/>
        </w:rPr>
      </w:pPr>
      <w:r w:rsidRPr="00AB5928">
        <w:rPr>
          <w:rFonts w:eastAsia="Times New Roman"/>
          <w:color w:val="auto"/>
          <w:lang w:eastAsia="nb-NO"/>
        </w:rPr>
        <w:tab/>
        <w:t>Etnedal hesteavlslag</w:t>
      </w:r>
      <w:r w:rsidR="000F7A1B" w:rsidRPr="00AB5928">
        <w:rPr>
          <w:rFonts w:eastAsia="Times New Roman"/>
          <w:color w:val="auto"/>
          <w:lang w:eastAsia="nb-NO"/>
        </w:rPr>
        <w:t>, kr 2</w:t>
      </w:r>
      <w:r w:rsidR="00A92648" w:rsidRPr="00AB5928">
        <w:rPr>
          <w:rFonts w:eastAsia="Times New Roman"/>
          <w:color w:val="auto"/>
          <w:lang w:eastAsia="nb-NO"/>
        </w:rPr>
        <w:t>0</w:t>
      </w:r>
      <w:r w:rsidR="000F7A1B" w:rsidRPr="00AB5928">
        <w:rPr>
          <w:rFonts w:eastAsia="Times New Roman"/>
          <w:color w:val="auto"/>
          <w:lang w:eastAsia="nb-NO"/>
        </w:rPr>
        <w:t> </w:t>
      </w:r>
      <w:r w:rsidR="00A92648" w:rsidRPr="00AB5928">
        <w:rPr>
          <w:rFonts w:eastAsia="Times New Roman"/>
          <w:color w:val="auto"/>
          <w:lang w:eastAsia="nb-NO"/>
        </w:rPr>
        <w:t>000</w:t>
      </w:r>
      <w:r w:rsidR="000F7A1B" w:rsidRPr="00AB5928">
        <w:rPr>
          <w:rFonts w:eastAsia="Times New Roman"/>
          <w:color w:val="auto"/>
          <w:lang w:eastAsia="nb-NO"/>
        </w:rPr>
        <w:t>,-</w:t>
      </w:r>
    </w:p>
    <w:p w:rsidR="000F7A1B" w:rsidRPr="00AB5928" w:rsidRDefault="000F7A1B" w:rsidP="000F7A1B">
      <w:pPr>
        <w:pStyle w:val="Default"/>
        <w:rPr>
          <w:rFonts w:eastAsia="Times New Roman"/>
          <w:color w:val="auto"/>
          <w:lang w:eastAsia="nb-NO"/>
        </w:rPr>
      </w:pPr>
    </w:p>
    <w:p w:rsidR="004B2C1A" w:rsidRPr="00AB5928" w:rsidRDefault="000F7A1B" w:rsidP="000F7A1B">
      <w:pPr>
        <w:pStyle w:val="Default"/>
        <w:ind w:firstLine="709"/>
        <w:rPr>
          <w:rFonts w:eastAsia="Times New Roman"/>
          <w:color w:val="auto"/>
          <w:lang w:eastAsia="nb-NO"/>
        </w:rPr>
      </w:pPr>
      <w:r w:rsidRPr="00AB5928">
        <w:rPr>
          <w:rFonts w:eastAsia="Times New Roman"/>
          <w:color w:val="auto"/>
          <w:lang w:eastAsia="nb-NO"/>
        </w:rPr>
        <w:t>Etnedal Røde kors hjelpekorps, kr 60 000,-</w:t>
      </w:r>
    </w:p>
    <w:p w:rsidR="000F7A1B" w:rsidRPr="00AB5928" w:rsidRDefault="000F7A1B" w:rsidP="004B2C1A">
      <w:pPr>
        <w:pStyle w:val="Default"/>
        <w:ind w:firstLine="709"/>
        <w:rPr>
          <w:rFonts w:eastAsia="Times New Roman"/>
          <w:color w:val="auto"/>
          <w:lang w:eastAsia="nb-NO"/>
        </w:rPr>
      </w:pPr>
      <w:r w:rsidRPr="00AB5928">
        <w:rPr>
          <w:rFonts w:eastAsia="Times New Roman"/>
          <w:color w:val="auto"/>
          <w:lang w:eastAsia="nb-NO"/>
        </w:rPr>
        <w:t>Stolpejakt, kr. 35.000,-</w:t>
      </w:r>
    </w:p>
    <w:p w:rsidR="00A92648" w:rsidRPr="00AB5928" w:rsidRDefault="000F7A1B" w:rsidP="004B2C1A">
      <w:pPr>
        <w:pStyle w:val="Default"/>
        <w:ind w:firstLine="709"/>
        <w:rPr>
          <w:rFonts w:eastAsia="Times New Roman"/>
          <w:color w:val="auto"/>
          <w:sz w:val="20"/>
          <w:lang w:eastAsia="nb-NO"/>
        </w:rPr>
      </w:pPr>
      <w:r w:rsidRPr="00AB5928">
        <w:rPr>
          <w:rFonts w:eastAsia="Times New Roman"/>
          <w:color w:val="auto"/>
          <w:sz w:val="20"/>
          <w:lang w:eastAsia="nb-NO"/>
        </w:rPr>
        <w:t xml:space="preserve">(Samarbeid mellom Frivillighetssentralen, Etnedal Idrettslag, </w:t>
      </w:r>
      <w:proofErr w:type="spellStart"/>
      <w:r w:rsidRPr="00AB5928">
        <w:rPr>
          <w:rFonts w:eastAsia="Times New Roman"/>
          <w:color w:val="auto"/>
          <w:sz w:val="20"/>
          <w:lang w:eastAsia="nb-NO"/>
        </w:rPr>
        <w:t>Turlaget</w:t>
      </w:r>
      <w:proofErr w:type="spellEnd"/>
      <w:r w:rsidRPr="00AB5928">
        <w:rPr>
          <w:rFonts w:eastAsia="Times New Roman"/>
          <w:color w:val="auto"/>
          <w:sz w:val="20"/>
          <w:lang w:eastAsia="nb-NO"/>
        </w:rPr>
        <w:t xml:space="preserve"> og Frisklivssentralen) </w:t>
      </w:r>
    </w:p>
    <w:p w:rsidR="000F7A1B" w:rsidRPr="00AB5928" w:rsidRDefault="008C0D0D" w:rsidP="000F7A1B">
      <w:pPr>
        <w:pStyle w:val="Default"/>
        <w:rPr>
          <w:rFonts w:eastAsia="Times New Roman"/>
          <w:color w:val="auto"/>
          <w:lang w:eastAsia="nb-NO"/>
        </w:rPr>
      </w:pPr>
      <w:r w:rsidRPr="00AB5928">
        <w:rPr>
          <w:rFonts w:eastAsia="Times New Roman"/>
          <w:color w:val="auto"/>
          <w:lang w:eastAsia="nb-NO"/>
        </w:rPr>
        <w:tab/>
      </w:r>
      <w:r w:rsidR="000F7A1B" w:rsidRPr="00AB5928">
        <w:rPr>
          <w:rFonts w:eastAsia="Times New Roman"/>
          <w:color w:val="auto"/>
          <w:lang w:eastAsia="nb-NO"/>
        </w:rPr>
        <w:t>Friluftsskole, kr. 20 000,-</w:t>
      </w:r>
    </w:p>
    <w:p w:rsidR="00C83175" w:rsidRPr="00AB5928" w:rsidRDefault="000F7A1B" w:rsidP="000F7A1B">
      <w:pPr>
        <w:pStyle w:val="Default"/>
        <w:ind w:firstLine="709"/>
        <w:rPr>
          <w:rFonts w:eastAsia="Times New Roman"/>
          <w:color w:val="auto"/>
          <w:sz w:val="20"/>
          <w:lang w:eastAsia="nb-NO"/>
        </w:rPr>
      </w:pPr>
      <w:r w:rsidRPr="00AB5928">
        <w:rPr>
          <w:rFonts w:eastAsia="Times New Roman"/>
          <w:color w:val="auto"/>
          <w:sz w:val="20"/>
          <w:lang w:eastAsia="nb-NO"/>
        </w:rPr>
        <w:t xml:space="preserve">(Samarbeid mellom Frivillighetssentralen, Etnedal </w:t>
      </w:r>
      <w:proofErr w:type="spellStart"/>
      <w:r w:rsidRPr="00AB5928">
        <w:rPr>
          <w:rFonts w:eastAsia="Times New Roman"/>
          <w:color w:val="auto"/>
          <w:sz w:val="20"/>
          <w:lang w:eastAsia="nb-NO"/>
        </w:rPr>
        <w:t>sku</w:t>
      </w:r>
      <w:r w:rsidR="004819BC" w:rsidRPr="00AB5928">
        <w:rPr>
          <w:rFonts w:eastAsia="Times New Roman"/>
          <w:color w:val="auto"/>
          <w:sz w:val="20"/>
          <w:lang w:eastAsia="nb-NO"/>
        </w:rPr>
        <w:t>le</w:t>
      </w:r>
      <w:proofErr w:type="spellEnd"/>
      <w:r w:rsidR="004819BC" w:rsidRPr="00AB5928">
        <w:rPr>
          <w:rFonts w:eastAsia="Times New Roman"/>
          <w:color w:val="auto"/>
          <w:sz w:val="20"/>
          <w:lang w:eastAsia="nb-NO"/>
        </w:rPr>
        <w:t>, H</w:t>
      </w:r>
      <w:r w:rsidRPr="00AB5928">
        <w:rPr>
          <w:rFonts w:eastAsia="Times New Roman"/>
          <w:color w:val="auto"/>
          <w:sz w:val="20"/>
          <w:lang w:eastAsia="nb-NO"/>
        </w:rPr>
        <w:t xml:space="preserve">elsestasjon og </w:t>
      </w:r>
      <w:r w:rsidR="004819BC" w:rsidRPr="00AB5928">
        <w:rPr>
          <w:rFonts w:eastAsia="Times New Roman"/>
          <w:color w:val="auto"/>
          <w:sz w:val="20"/>
          <w:lang w:eastAsia="nb-NO"/>
        </w:rPr>
        <w:t>F</w:t>
      </w:r>
      <w:r w:rsidRPr="00AB5928">
        <w:rPr>
          <w:rFonts w:eastAsia="Times New Roman"/>
          <w:color w:val="auto"/>
          <w:sz w:val="20"/>
          <w:lang w:eastAsia="nb-NO"/>
        </w:rPr>
        <w:t>lyktning</w:t>
      </w:r>
      <w:r w:rsidR="004819BC" w:rsidRPr="00AB5928">
        <w:rPr>
          <w:rFonts w:eastAsia="Times New Roman"/>
          <w:color w:val="auto"/>
          <w:sz w:val="20"/>
          <w:lang w:eastAsia="nb-NO"/>
        </w:rPr>
        <w:t>e</w:t>
      </w:r>
      <w:r w:rsidRPr="00AB5928">
        <w:rPr>
          <w:rFonts w:eastAsia="Times New Roman"/>
          <w:color w:val="auto"/>
          <w:sz w:val="20"/>
          <w:lang w:eastAsia="nb-NO"/>
        </w:rPr>
        <w:t>tjenesten)</w:t>
      </w:r>
    </w:p>
    <w:p w:rsidR="000F7A1B" w:rsidRPr="00AB5928" w:rsidRDefault="000F7A1B" w:rsidP="006264C9">
      <w:pPr>
        <w:pStyle w:val="Default"/>
        <w:rPr>
          <w:rFonts w:eastAsia="Times New Roman"/>
          <w:color w:val="auto"/>
          <w:lang w:eastAsia="nb-NO"/>
        </w:rPr>
      </w:pPr>
    </w:p>
    <w:p w:rsidR="00C83175" w:rsidRPr="00AB5928" w:rsidRDefault="00C83175" w:rsidP="006264C9">
      <w:pPr>
        <w:pStyle w:val="Default"/>
        <w:rPr>
          <w:rFonts w:eastAsia="Times New Roman"/>
          <w:color w:val="auto"/>
          <w:lang w:eastAsia="nb-NO"/>
        </w:rPr>
      </w:pPr>
      <w:r w:rsidRPr="00AB5928">
        <w:rPr>
          <w:rFonts w:eastAsia="Times New Roman"/>
          <w:color w:val="auto"/>
          <w:lang w:eastAsia="nb-NO"/>
        </w:rPr>
        <w:t xml:space="preserve">Gjenstående fra Lenningsmidlene hos </w:t>
      </w:r>
      <w:r w:rsidR="007F767E">
        <w:rPr>
          <w:rFonts w:eastAsia="Times New Roman"/>
          <w:color w:val="auto"/>
          <w:lang w:eastAsia="nb-NO"/>
        </w:rPr>
        <w:t>Etnedal kommune per 31</w:t>
      </w:r>
      <w:r w:rsidR="007F767E" w:rsidRPr="00A626B0">
        <w:rPr>
          <w:rFonts w:eastAsia="Times New Roman"/>
          <w:color w:val="auto"/>
          <w:lang w:eastAsia="nb-NO"/>
        </w:rPr>
        <w:t>.12.2019 er</w:t>
      </w:r>
      <w:r w:rsidR="008C0D0D" w:rsidRPr="00A626B0">
        <w:rPr>
          <w:rFonts w:eastAsia="Times New Roman"/>
          <w:color w:val="auto"/>
          <w:lang w:eastAsia="nb-NO"/>
        </w:rPr>
        <w:t xml:space="preserve"> kr.</w:t>
      </w:r>
      <w:r w:rsidRPr="00A626B0">
        <w:rPr>
          <w:rFonts w:eastAsia="Times New Roman"/>
          <w:color w:val="auto"/>
          <w:lang w:eastAsia="nb-NO"/>
        </w:rPr>
        <w:t xml:space="preserve"> </w:t>
      </w:r>
      <w:r w:rsidR="008C0D0D" w:rsidRPr="00A626B0">
        <w:rPr>
          <w:rFonts w:eastAsia="Times New Roman"/>
          <w:color w:val="auto"/>
          <w:lang w:eastAsia="nb-NO"/>
        </w:rPr>
        <w:t>1.415</w:t>
      </w:r>
      <w:r w:rsidR="008C0D0D" w:rsidRPr="00AB5928">
        <w:rPr>
          <w:rFonts w:eastAsia="Times New Roman"/>
          <w:color w:val="auto"/>
          <w:lang w:eastAsia="nb-NO"/>
        </w:rPr>
        <w:t>.000,-</w:t>
      </w:r>
    </w:p>
    <w:p w:rsidR="008C0D0D" w:rsidRPr="00AB5928" w:rsidRDefault="008C0D0D" w:rsidP="005C182B">
      <w:pPr>
        <w:autoSpaceDE w:val="0"/>
        <w:autoSpaceDN w:val="0"/>
        <w:spacing w:after="0" w:line="240" w:lineRule="auto"/>
        <w:rPr>
          <w:rFonts w:ascii="Times New Roman" w:eastAsia="Times New Roman" w:hAnsi="Times New Roman" w:cs="Times New Roman"/>
          <w:sz w:val="24"/>
          <w:szCs w:val="24"/>
          <w:lang w:eastAsia="nb-NO"/>
        </w:rPr>
      </w:pPr>
    </w:p>
    <w:p w:rsidR="004A796D" w:rsidRPr="00AB5928" w:rsidRDefault="008C0D0D" w:rsidP="005C182B">
      <w:pPr>
        <w:autoSpaceDE w:val="0"/>
        <w:autoSpaceDN w:val="0"/>
        <w:spacing w:after="0" w:line="240" w:lineRule="auto"/>
        <w:rPr>
          <w:rFonts w:ascii="Times New Roman" w:eastAsia="Times New Roman" w:hAnsi="Times New Roman" w:cs="Times New Roman"/>
          <w:sz w:val="24"/>
          <w:szCs w:val="24"/>
          <w:u w:val="single"/>
          <w:lang w:eastAsia="nb-NO"/>
        </w:rPr>
      </w:pPr>
      <w:r w:rsidRPr="00AB5928">
        <w:rPr>
          <w:rFonts w:ascii="Times New Roman" w:eastAsia="Times New Roman" w:hAnsi="Times New Roman" w:cs="Times New Roman"/>
          <w:sz w:val="24"/>
          <w:szCs w:val="24"/>
          <w:u w:val="single"/>
          <w:lang w:eastAsia="nb-NO"/>
        </w:rPr>
        <w:t>Skattesaken:</w:t>
      </w:r>
    </w:p>
    <w:p w:rsidR="008C0D0D" w:rsidRPr="00A626B0" w:rsidRDefault="00A626B0" w:rsidP="005C182B">
      <w:pPr>
        <w:autoSpaceDE w:val="0"/>
        <w:autoSpaceDN w:val="0"/>
        <w:spacing w:after="0" w:line="240" w:lineRule="auto"/>
        <w:rPr>
          <w:rFonts w:ascii="Times New Roman" w:eastAsia="Times New Roman" w:hAnsi="Times New Roman" w:cs="Times New Roman"/>
          <w:sz w:val="24"/>
          <w:szCs w:val="24"/>
          <w:lang w:eastAsia="nb-NO"/>
        </w:rPr>
      </w:pPr>
      <w:r w:rsidRPr="00A626B0">
        <w:rPr>
          <w:rFonts w:ascii="Times New Roman" w:eastAsia="Times New Roman" w:hAnsi="Times New Roman" w:cs="Times New Roman"/>
          <w:sz w:val="24"/>
          <w:szCs w:val="24"/>
          <w:lang w:eastAsia="nb-NO"/>
        </w:rPr>
        <w:t xml:space="preserve">Bruflat sokn er en skattefri institusjon etter skatteloven §2-32 første ledd, men kan skattlegges dersom de driver økonomisk virksomhet etter skatteloven §2-32 annet ledd. Etter rettspraksis er det høy terskel for at aktivitet skal anses som økonomisk virksomhet. </w:t>
      </w:r>
    </w:p>
    <w:p w:rsidR="00A626B0" w:rsidRPr="00AB5928" w:rsidRDefault="00A626B0" w:rsidP="005C182B">
      <w:pPr>
        <w:autoSpaceDE w:val="0"/>
        <w:autoSpaceDN w:val="0"/>
        <w:spacing w:after="0" w:line="240" w:lineRule="auto"/>
        <w:rPr>
          <w:rFonts w:ascii="Times New Roman" w:eastAsia="Times New Roman" w:hAnsi="Times New Roman" w:cs="Times New Roman"/>
          <w:sz w:val="24"/>
          <w:szCs w:val="24"/>
          <w:u w:val="single"/>
          <w:lang w:eastAsia="nb-NO"/>
        </w:rPr>
      </w:pPr>
    </w:p>
    <w:p w:rsidR="00315857" w:rsidRPr="00AB5928" w:rsidRDefault="004A796D" w:rsidP="005C182B">
      <w:pPr>
        <w:autoSpaceDE w:val="0"/>
        <w:autoSpaceDN w:val="0"/>
        <w:spacing w:after="0" w:line="240" w:lineRule="auto"/>
        <w:rPr>
          <w:rFonts w:ascii="Times New Roman" w:eastAsia="Times New Roman" w:hAnsi="Times New Roman" w:cs="Times New Roman"/>
          <w:sz w:val="24"/>
          <w:szCs w:val="24"/>
          <w:lang w:eastAsia="nb-NO"/>
        </w:rPr>
      </w:pPr>
      <w:r w:rsidRPr="00AB5928">
        <w:rPr>
          <w:rFonts w:ascii="Times New Roman" w:eastAsia="Times New Roman" w:hAnsi="Times New Roman" w:cs="Times New Roman"/>
          <w:sz w:val="24"/>
          <w:szCs w:val="24"/>
          <w:lang w:eastAsia="nb-NO"/>
        </w:rPr>
        <w:t xml:space="preserve">Arntzen de Besche </w:t>
      </w:r>
      <w:r w:rsidR="00141FD2" w:rsidRPr="00AB5928">
        <w:rPr>
          <w:rFonts w:ascii="Times New Roman" w:eastAsia="Times New Roman" w:hAnsi="Times New Roman" w:cs="Times New Roman"/>
          <w:sz w:val="24"/>
          <w:szCs w:val="24"/>
          <w:lang w:eastAsia="nb-NO"/>
        </w:rPr>
        <w:t xml:space="preserve">Advokatfirma </w:t>
      </w:r>
      <w:r w:rsidRPr="00AB5928">
        <w:rPr>
          <w:rFonts w:ascii="Times New Roman" w:eastAsia="Times New Roman" w:hAnsi="Times New Roman" w:cs="Times New Roman"/>
          <w:sz w:val="24"/>
          <w:szCs w:val="24"/>
          <w:lang w:eastAsia="nb-NO"/>
        </w:rPr>
        <w:t xml:space="preserve">AS </w:t>
      </w:r>
      <w:r w:rsidR="00C83175" w:rsidRPr="00AB5928">
        <w:rPr>
          <w:rFonts w:ascii="Times New Roman" w:eastAsia="Times New Roman" w:hAnsi="Times New Roman" w:cs="Times New Roman"/>
          <w:sz w:val="24"/>
          <w:szCs w:val="24"/>
          <w:lang w:eastAsia="nb-NO"/>
        </w:rPr>
        <w:t xml:space="preserve">har i 2019 bistått </w:t>
      </w:r>
      <w:r w:rsidR="005D1488" w:rsidRPr="00AB5928">
        <w:rPr>
          <w:rFonts w:ascii="Times New Roman" w:eastAsia="Times New Roman" w:hAnsi="Times New Roman" w:cs="Times New Roman"/>
          <w:sz w:val="24"/>
          <w:szCs w:val="24"/>
          <w:lang w:eastAsia="nb-NO"/>
        </w:rPr>
        <w:t>Bruflat Sokn</w:t>
      </w:r>
      <w:r w:rsidR="00C83175" w:rsidRPr="00AB5928">
        <w:rPr>
          <w:rFonts w:ascii="Times New Roman" w:eastAsia="Times New Roman" w:hAnsi="Times New Roman" w:cs="Times New Roman"/>
          <w:sz w:val="24"/>
          <w:szCs w:val="24"/>
          <w:lang w:eastAsia="nb-NO"/>
        </w:rPr>
        <w:t xml:space="preserve"> videre i</w:t>
      </w:r>
      <w:r w:rsidRPr="00AB5928">
        <w:rPr>
          <w:rFonts w:ascii="Times New Roman" w:eastAsia="Times New Roman" w:hAnsi="Times New Roman" w:cs="Times New Roman"/>
          <w:sz w:val="24"/>
          <w:szCs w:val="24"/>
          <w:lang w:eastAsia="nb-NO"/>
        </w:rPr>
        <w:t xml:space="preserve"> </w:t>
      </w:r>
      <w:r w:rsidR="00E44672" w:rsidRPr="00AB5928">
        <w:rPr>
          <w:rFonts w:ascii="Times New Roman" w:eastAsia="Times New Roman" w:hAnsi="Times New Roman" w:cs="Times New Roman"/>
          <w:sz w:val="24"/>
          <w:szCs w:val="24"/>
          <w:lang w:eastAsia="nb-NO"/>
        </w:rPr>
        <w:t xml:space="preserve">arbeidet </w:t>
      </w:r>
      <w:r w:rsidR="00C83175" w:rsidRPr="00AB5928">
        <w:rPr>
          <w:rFonts w:ascii="Times New Roman" w:eastAsia="Times New Roman" w:hAnsi="Times New Roman" w:cs="Times New Roman"/>
          <w:sz w:val="24"/>
          <w:szCs w:val="24"/>
          <w:lang w:eastAsia="nb-NO"/>
        </w:rPr>
        <w:t>med å avklare</w:t>
      </w:r>
      <w:r w:rsidR="00E44672" w:rsidRPr="00AB5928">
        <w:rPr>
          <w:rFonts w:ascii="Times New Roman" w:eastAsia="Times New Roman" w:hAnsi="Times New Roman" w:cs="Times New Roman"/>
          <w:sz w:val="24"/>
          <w:szCs w:val="24"/>
          <w:lang w:eastAsia="nb-NO"/>
        </w:rPr>
        <w:t xml:space="preserve"> eventuell skatteplikt for tomtesalget på Nordre Lenningen. </w:t>
      </w:r>
      <w:r w:rsidR="00A96D4C" w:rsidRPr="00AB5928">
        <w:rPr>
          <w:rFonts w:ascii="Times New Roman" w:eastAsia="Times New Roman" w:hAnsi="Times New Roman" w:cs="Times New Roman"/>
          <w:sz w:val="24"/>
          <w:szCs w:val="24"/>
          <w:lang w:eastAsia="nb-NO"/>
        </w:rPr>
        <w:t xml:space="preserve">Skatteetaten har </w:t>
      </w:r>
      <w:r w:rsidR="00C83175" w:rsidRPr="00AB5928">
        <w:rPr>
          <w:rFonts w:ascii="Times New Roman" w:eastAsia="Times New Roman" w:hAnsi="Times New Roman" w:cs="Times New Roman"/>
          <w:sz w:val="24"/>
          <w:szCs w:val="24"/>
          <w:lang w:eastAsia="nb-NO"/>
        </w:rPr>
        <w:t xml:space="preserve">som kjent </w:t>
      </w:r>
      <w:r w:rsidR="00A96D4C" w:rsidRPr="00AB5928">
        <w:rPr>
          <w:rFonts w:ascii="Times New Roman" w:eastAsia="Times New Roman" w:hAnsi="Times New Roman" w:cs="Times New Roman"/>
          <w:sz w:val="24"/>
          <w:szCs w:val="24"/>
          <w:lang w:eastAsia="nb-NO"/>
        </w:rPr>
        <w:t xml:space="preserve">fastsatt skatteplikt for inntektsårene 2014 og 2015. </w:t>
      </w:r>
      <w:r w:rsidR="009222FE" w:rsidRPr="00AB5928">
        <w:rPr>
          <w:rFonts w:ascii="Times New Roman" w:eastAsia="Times New Roman" w:hAnsi="Times New Roman" w:cs="Times New Roman"/>
          <w:sz w:val="24"/>
          <w:szCs w:val="24"/>
          <w:lang w:eastAsia="nb-NO"/>
        </w:rPr>
        <w:t>Bruflat sokn klaget på skattefastsettingen til</w:t>
      </w:r>
      <w:r w:rsidR="00A96D4C" w:rsidRPr="00AB5928">
        <w:rPr>
          <w:rFonts w:ascii="Times New Roman" w:eastAsia="Times New Roman" w:hAnsi="Times New Roman" w:cs="Times New Roman"/>
          <w:sz w:val="24"/>
          <w:szCs w:val="24"/>
          <w:lang w:eastAsia="nb-NO"/>
        </w:rPr>
        <w:t xml:space="preserve"> Skatteklagenemnda. Parallelt med behandlingen i Skatteklagenemnda</w:t>
      </w:r>
      <w:r w:rsidR="00E46C47" w:rsidRPr="00AB5928">
        <w:rPr>
          <w:rFonts w:ascii="Times New Roman" w:eastAsia="Times New Roman" w:hAnsi="Times New Roman" w:cs="Times New Roman"/>
          <w:sz w:val="24"/>
          <w:szCs w:val="24"/>
          <w:lang w:eastAsia="nb-NO"/>
        </w:rPr>
        <w:t>,</w:t>
      </w:r>
      <w:r w:rsidR="00A96D4C" w:rsidRPr="00AB5928">
        <w:rPr>
          <w:rFonts w:ascii="Times New Roman" w:eastAsia="Times New Roman" w:hAnsi="Times New Roman" w:cs="Times New Roman"/>
          <w:sz w:val="24"/>
          <w:szCs w:val="24"/>
          <w:lang w:eastAsia="nb-NO"/>
        </w:rPr>
        <w:t xml:space="preserve"> stevnet Bruflat sokn staten v/S</w:t>
      </w:r>
      <w:r w:rsidR="009222FE" w:rsidRPr="00AB5928">
        <w:rPr>
          <w:rFonts w:ascii="Times New Roman" w:eastAsia="Times New Roman" w:hAnsi="Times New Roman" w:cs="Times New Roman"/>
          <w:sz w:val="24"/>
          <w:szCs w:val="24"/>
          <w:lang w:eastAsia="nb-NO"/>
        </w:rPr>
        <w:t xml:space="preserve">katt øst for å avklare </w:t>
      </w:r>
      <w:r w:rsidR="00A96D4C" w:rsidRPr="00AB5928">
        <w:rPr>
          <w:rFonts w:ascii="Times New Roman" w:eastAsia="Times New Roman" w:hAnsi="Times New Roman" w:cs="Times New Roman"/>
          <w:sz w:val="24"/>
          <w:szCs w:val="24"/>
          <w:lang w:eastAsia="nb-NO"/>
        </w:rPr>
        <w:t>gyldigheten av Skatt</w:t>
      </w:r>
      <w:r w:rsidR="009222FE" w:rsidRPr="00AB5928">
        <w:rPr>
          <w:rFonts w:ascii="Times New Roman" w:eastAsia="Times New Roman" w:hAnsi="Times New Roman" w:cs="Times New Roman"/>
          <w:sz w:val="24"/>
          <w:szCs w:val="24"/>
          <w:lang w:eastAsia="nb-NO"/>
        </w:rPr>
        <w:t xml:space="preserve">ekontorets vedtak om skatteplikt. </w:t>
      </w:r>
    </w:p>
    <w:p w:rsidR="00315857" w:rsidRPr="00AB5928" w:rsidRDefault="00315857" w:rsidP="005C182B">
      <w:pPr>
        <w:autoSpaceDE w:val="0"/>
        <w:autoSpaceDN w:val="0"/>
        <w:spacing w:after="0" w:line="240" w:lineRule="auto"/>
        <w:rPr>
          <w:rFonts w:ascii="Times New Roman" w:eastAsia="Times New Roman" w:hAnsi="Times New Roman" w:cs="Times New Roman"/>
          <w:sz w:val="24"/>
          <w:szCs w:val="24"/>
          <w:lang w:eastAsia="nb-NO"/>
        </w:rPr>
      </w:pPr>
    </w:p>
    <w:p w:rsidR="008C0D0D" w:rsidRPr="00AB5928" w:rsidRDefault="009222FE" w:rsidP="005C182B">
      <w:pPr>
        <w:autoSpaceDE w:val="0"/>
        <w:autoSpaceDN w:val="0"/>
        <w:spacing w:after="0" w:line="240" w:lineRule="auto"/>
        <w:rPr>
          <w:rFonts w:ascii="Times New Roman" w:eastAsia="Times New Roman" w:hAnsi="Times New Roman" w:cs="Times New Roman"/>
          <w:sz w:val="24"/>
          <w:szCs w:val="24"/>
          <w:lang w:eastAsia="nb-NO"/>
        </w:rPr>
      </w:pPr>
      <w:r w:rsidRPr="00AB5928">
        <w:rPr>
          <w:rFonts w:ascii="Times New Roman" w:eastAsia="Times New Roman" w:hAnsi="Times New Roman" w:cs="Times New Roman"/>
          <w:sz w:val="24"/>
          <w:szCs w:val="24"/>
          <w:lang w:eastAsia="nb-NO"/>
        </w:rPr>
        <w:t>Rettssak</w:t>
      </w:r>
      <w:r w:rsidR="00A96D4C" w:rsidRPr="00AB5928">
        <w:rPr>
          <w:rFonts w:ascii="Times New Roman" w:eastAsia="Times New Roman" w:hAnsi="Times New Roman" w:cs="Times New Roman"/>
          <w:sz w:val="24"/>
          <w:szCs w:val="24"/>
          <w:lang w:eastAsia="nb-NO"/>
        </w:rPr>
        <w:t xml:space="preserve"> ble ført for Valdres tingrett </w:t>
      </w:r>
      <w:r w:rsidR="00E46C47" w:rsidRPr="00AB5928">
        <w:rPr>
          <w:rFonts w:ascii="Times New Roman" w:eastAsia="Times New Roman" w:hAnsi="Times New Roman" w:cs="Times New Roman"/>
          <w:sz w:val="24"/>
          <w:szCs w:val="24"/>
          <w:lang w:eastAsia="nb-NO"/>
        </w:rPr>
        <w:t xml:space="preserve">i perioden </w:t>
      </w:r>
      <w:r w:rsidR="00A96D4C" w:rsidRPr="00AB5928">
        <w:rPr>
          <w:rFonts w:ascii="Times New Roman" w:eastAsia="Times New Roman" w:hAnsi="Times New Roman" w:cs="Times New Roman"/>
          <w:sz w:val="24"/>
          <w:szCs w:val="24"/>
          <w:lang w:eastAsia="nb-NO"/>
        </w:rPr>
        <w:t>12.-13.</w:t>
      </w:r>
      <w:r w:rsidR="00E46C47" w:rsidRPr="00AB5928">
        <w:rPr>
          <w:rFonts w:ascii="Times New Roman" w:eastAsia="Times New Roman" w:hAnsi="Times New Roman" w:cs="Times New Roman"/>
          <w:sz w:val="24"/>
          <w:szCs w:val="24"/>
          <w:lang w:eastAsia="nb-NO"/>
        </w:rPr>
        <w:t> desember </w:t>
      </w:r>
      <w:r w:rsidR="00A96D4C" w:rsidRPr="00AB5928">
        <w:rPr>
          <w:rFonts w:ascii="Times New Roman" w:eastAsia="Times New Roman" w:hAnsi="Times New Roman" w:cs="Times New Roman"/>
          <w:sz w:val="24"/>
          <w:szCs w:val="24"/>
          <w:lang w:eastAsia="nb-NO"/>
        </w:rPr>
        <w:t xml:space="preserve">2018. </w:t>
      </w:r>
      <w:r w:rsidR="00141FD2" w:rsidRPr="00AB5928">
        <w:rPr>
          <w:rFonts w:ascii="Times New Roman" w:eastAsia="Times New Roman" w:hAnsi="Times New Roman" w:cs="Times New Roman"/>
          <w:sz w:val="24"/>
          <w:szCs w:val="24"/>
          <w:lang w:eastAsia="nb-NO"/>
        </w:rPr>
        <w:t xml:space="preserve">Bruflat sokns </w:t>
      </w:r>
      <w:proofErr w:type="spellStart"/>
      <w:r w:rsidR="00141FD2" w:rsidRPr="00AB5928">
        <w:rPr>
          <w:rFonts w:ascii="Times New Roman" w:eastAsia="Times New Roman" w:hAnsi="Times New Roman" w:cs="Times New Roman"/>
          <w:sz w:val="24"/>
          <w:szCs w:val="24"/>
          <w:lang w:eastAsia="nb-NO"/>
        </w:rPr>
        <w:t>prosessfullmektig</w:t>
      </w:r>
      <w:proofErr w:type="spellEnd"/>
      <w:r w:rsidR="00141FD2" w:rsidRPr="00AB5928">
        <w:rPr>
          <w:rFonts w:ascii="Times New Roman" w:eastAsia="Times New Roman" w:hAnsi="Times New Roman" w:cs="Times New Roman"/>
          <w:sz w:val="24"/>
          <w:szCs w:val="24"/>
          <w:lang w:eastAsia="nb-NO"/>
        </w:rPr>
        <w:t xml:space="preserve"> var advokat Rune Tjomsås Andersen v/advokatfullmektig Julianne Heltne. </w:t>
      </w:r>
      <w:r w:rsidR="00E46C47" w:rsidRPr="00AB5928">
        <w:rPr>
          <w:rFonts w:ascii="Times New Roman" w:eastAsia="Times New Roman" w:hAnsi="Times New Roman" w:cs="Times New Roman"/>
          <w:sz w:val="24"/>
          <w:szCs w:val="24"/>
          <w:lang w:eastAsia="nb-NO"/>
        </w:rPr>
        <w:t>Som r</w:t>
      </w:r>
      <w:r w:rsidR="00141FD2" w:rsidRPr="00AB5928">
        <w:rPr>
          <w:rFonts w:ascii="Times New Roman" w:eastAsia="Times New Roman" w:hAnsi="Times New Roman" w:cs="Times New Roman"/>
          <w:sz w:val="24"/>
          <w:szCs w:val="24"/>
          <w:lang w:eastAsia="nb-NO"/>
        </w:rPr>
        <w:t xml:space="preserve">ettslig medhjelper under rettssaken møtte advokat Marius Tryland. </w:t>
      </w:r>
      <w:r w:rsidR="00DD6439" w:rsidRPr="00AB5928">
        <w:rPr>
          <w:rFonts w:ascii="Times New Roman" w:eastAsia="Times New Roman" w:hAnsi="Times New Roman" w:cs="Times New Roman"/>
          <w:sz w:val="24"/>
          <w:szCs w:val="24"/>
          <w:lang w:eastAsia="nb-NO"/>
        </w:rPr>
        <w:t xml:space="preserve">Partsrepresentant var Kjell Jørgen Fjeld. </w:t>
      </w:r>
      <w:r w:rsidRPr="00AB5928">
        <w:rPr>
          <w:rFonts w:ascii="Times New Roman" w:eastAsia="Times New Roman" w:hAnsi="Times New Roman" w:cs="Times New Roman"/>
          <w:sz w:val="24"/>
          <w:szCs w:val="24"/>
          <w:lang w:eastAsia="nb-NO"/>
        </w:rPr>
        <w:t xml:space="preserve">Dom i saken kom </w:t>
      </w:r>
      <w:r w:rsidR="00315857" w:rsidRPr="00AB5928">
        <w:rPr>
          <w:rFonts w:ascii="Times New Roman" w:eastAsia="Times New Roman" w:hAnsi="Times New Roman" w:cs="Times New Roman"/>
          <w:sz w:val="24"/>
          <w:szCs w:val="24"/>
          <w:lang w:eastAsia="nb-NO"/>
        </w:rPr>
        <w:t xml:space="preserve">15. februar 2019. </w:t>
      </w:r>
    </w:p>
    <w:p w:rsidR="005D1488" w:rsidRPr="00AB5928" w:rsidRDefault="009B6E07" w:rsidP="005C182B">
      <w:pPr>
        <w:autoSpaceDE w:val="0"/>
        <w:autoSpaceDN w:val="0"/>
        <w:spacing w:after="0" w:line="240" w:lineRule="auto"/>
        <w:rPr>
          <w:rFonts w:ascii="Times New Roman" w:eastAsia="Times New Roman" w:hAnsi="Times New Roman" w:cs="Times New Roman"/>
          <w:sz w:val="24"/>
          <w:szCs w:val="24"/>
          <w:lang w:eastAsia="nb-NO"/>
        </w:rPr>
      </w:pPr>
      <w:r w:rsidRPr="00AB5928">
        <w:rPr>
          <w:rFonts w:ascii="Times New Roman" w:eastAsia="Times New Roman" w:hAnsi="Times New Roman" w:cs="Times New Roman"/>
          <w:sz w:val="24"/>
          <w:szCs w:val="24"/>
          <w:lang w:eastAsia="nb-NO"/>
        </w:rPr>
        <w:t>Domsslutning</w:t>
      </w:r>
      <w:r w:rsidR="00315857" w:rsidRPr="00AB5928">
        <w:rPr>
          <w:rFonts w:ascii="Times New Roman" w:eastAsia="Times New Roman" w:hAnsi="Times New Roman" w:cs="Times New Roman"/>
          <w:sz w:val="24"/>
          <w:szCs w:val="24"/>
          <w:lang w:eastAsia="nb-NO"/>
        </w:rPr>
        <w:t xml:space="preserve"> var følgende:</w:t>
      </w:r>
    </w:p>
    <w:p w:rsidR="00315857" w:rsidRPr="00AB5928" w:rsidRDefault="00315857" w:rsidP="00315857">
      <w:pPr>
        <w:pStyle w:val="Listeavsnitt"/>
        <w:numPr>
          <w:ilvl w:val="0"/>
          <w:numId w:val="7"/>
        </w:numPr>
        <w:autoSpaceDE w:val="0"/>
        <w:autoSpaceDN w:val="0"/>
        <w:spacing w:after="0" w:line="240" w:lineRule="auto"/>
        <w:rPr>
          <w:rFonts w:ascii="Times New Roman" w:eastAsia="Times New Roman" w:hAnsi="Times New Roman" w:cs="Times New Roman"/>
          <w:i/>
          <w:sz w:val="24"/>
          <w:szCs w:val="24"/>
          <w:lang w:eastAsia="nb-NO"/>
        </w:rPr>
      </w:pPr>
      <w:r w:rsidRPr="00AB5928">
        <w:rPr>
          <w:rFonts w:ascii="Times New Roman" w:eastAsia="Times New Roman" w:hAnsi="Times New Roman" w:cs="Times New Roman"/>
          <w:i/>
          <w:sz w:val="24"/>
          <w:szCs w:val="24"/>
          <w:lang w:eastAsia="nb-NO"/>
        </w:rPr>
        <w:t>Staten v/ Skatt Øst frifinnes.</w:t>
      </w:r>
    </w:p>
    <w:p w:rsidR="00315857" w:rsidRPr="00AB5928" w:rsidRDefault="00315857" w:rsidP="00315857">
      <w:pPr>
        <w:pStyle w:val="Listeavsnitt"/>
        <w:numPr>
          <w:ilvl w:val="0"/>
          <w:numId w:val="7"/>
        </w:numPr>
        <w:autoSpaceDE w:val="0"/>
        <w:autoSpaceDN w:val="0"/>
        <w:spacing w:after="0" w:line="240" w:lineRule="auto"/>
        <w:rPr>
          <w:rFonts w:ascii="Times New Roman" w:eastAsia="Times New Roman" w:hAnsi="Times New Roman" w:cs="Times New Roman"/>
          <w:i/>
          <w:sz w:val="24"/>
          <w:szCs w:val="24"/>
          <w:lang w:eastAsia="nb-NO"/>
        </w:rPr>
      </w:pPr>
      <w:r w:rsidRPr="00AB5928">
        <w:rPr>
          <w:rFonts w:ascii="Times New Roman" w:eastAsia="Times New Roman" w:hAnsi="Times New Roman" w:cs="Times New Roman"/>
          <w:i/>
          <w:sz w:val="24"/>
          <w:szCs w:val="24"/>
          <w:lang w:eastAsia="nb-NO"/>
        </w:rPr>
        <w:t xml:space="preserve">Som erstatning for sakskostnader betaler Bruflat sokn til staten v/ Skatt Øst 114.212 – </w:t>
      </w:r>
      <w:proofErr w:type="spellStart"/>
      <w:r w:rsidRPr="00AB5928">
        <w:rPr>
          <w:rFonts w:ascii="Times New Roman" w:eastAsia="Times New Roman" w:hAnsi="Times New Roman" w:cs="Times New Roman"/>
          <w:i/>
          <w:sz w:val="24"/>
          <w:szCs w:val="24"/>
          <w:lang w:eastAsia="nb-NO"/>
        </w:rPr>
        <w:t>etthundreogfjortentusentohundreogtolv</w:t>
      </w:r>
      <w:proofErr w:type="spellEnd"/>
      <w:r w:rsidRPr="00AB5928">
        <w:rPr>
          <w:rFonts w:ascii="Times New Roman" w:eastAsia="Times New Roman" w:hAnsi="Times New Roman" w:cs="Times New Roman"/>
          <w:i/>
          <w:sz w:val="24"/>
          <w:szCs w:val="24"/>
          <w:lang w:eastAsia="nb-NO"/>
        </w:rPr>
        <w:t xml:space="preserve"> – kroner innen 2- to- uker fra forkynnelse av dommen.</w:t>
      </w:r>
    </w:p>
    <w:p w:rsidR="00DD6439" w:rsidRPr="00AB5928" w:rsidRDefault="00DD6439" w:rsidP="00DD6439">
      <w:pPr>
        <w:pStyle w:val="Listeavsnitt"/>
        <w:autoSpaceDE w:val="0"/>
        <w:autoSpaceDN w:val="0"/>
        <w:spacing w:after="0" w:line="240" w:lineRule="auto"/>
        <w:rPr>
          <w:rFonts w:ascii="Times New Roman" w:eastAsia="Times New Roman" w:hAnsi="Times New Roman" w:cs="Times New Roman"/>
          <w:sz w:val="24"/>
          <w:szCs w:val="24"/>
          <w:lang w:eastAsia="nb-NO"/>
        </w:rPr>
      </w:pPr>
    </w:p>
    <w:p w:rsidR="00315857" w:rsidRPr="00AB5928" w:rsidRDefault="009B6E07" w:rsidP="00315857">
      <w:pPr>
        <w:autoSpaceDE w:val="0"/>
        <w:autoSpaceDN w:val="0"/>
        <w:spacing w:after="0" w:line="240" w:lineRule="auto"/>
        <w:rPr>
          <w:rFonts w:ascii="Times New Roman" w:eastAsia="Times New Roman" w:hAnsi="Times New Roman" w:cs="Times New Roman"/>
          <w:i/>
          <w:sz w:val="24"/>
          <w:szCs w:val="24"/>
          <w:lang w:eastAsia="nb-NO"/>
        </w:rPr>
      </w:pPr>
      <w:r w:rsidRPr="00AB5928">
        <w:rPr>
          <w:rFonts w:ascii="Times New Roman" w:eastAsia="Times New Roman" w:hAnsi="Times New Roman" w:cs="Times New Roman"/>
          <w:sz w:val="24"/>
          <w:szCs w:val="24"/>
          <w:lang w:eastAsia="nb-NO"/>
        </w:rPr>
        <w:t>Arntzen</w:t>
      </w:r>
      <w:r w:rsidR="00315857" w:rsidRPr="00AB5928">
        <w:rPr>
          <w:rFonts w:ascii="Times New Roman" w:eastAsia="Times New Roman" w:hAnsi="Times New Roman" w:cs="Times New Roman"/>
          <w:sz w:val="24"/>
          <w:szCs w:val="24"/>
          <w:lang w:eastAsia="nb-NO"/>
        </w:rPr>
        <w:t xml:space="preserve"> de</w:t>
      </w:r>
      <w:r w:rsidR="007F767E">
        <w:rPr>
          <w:rFonts w:ascii="Times New Roman" w:eastAsia="Times New Roman" w:hAnsi="Times New Roman" w:cs="Times New Roman"/>
          <w:sz w:val="24"/>
          <w:szCs w:val="24"/>
          <w:lang w:eastAsia="nb-NO"/>
        </w:rPr>
        <w:t xml:space="preserve"> Besche </w:t>
      </w:r>
      <w:r w:rsidR="007F767E" w:rsidRPr="00A626B0">
        <w:rPr>
          <w:rFonts w:ascii="Times New Roman" w:eastAsia="Times New Roman" w:hAnsi="Times New Roman" w:cs="Times New Roman"/>
          <w:sz w:val="24"/>
          <w:szCs w:val="24"/>
          <w:lang w:eastAsia="nb-NO"/>
        </w:rPr>
        <w:t>Advokatfirma AS anbefalte</w:t>
      </w:r>
      <w:r w:rsidR="00315857" w:rsidRPr="00A626B0">
        <w:rPr>
          <w:rFonts w:ascii="Times New Roman" w:eastAsia="Times New Roman" w:hAnsi="Times New Roman" w:cs="Times New Roman"/>
          <w:sz w:val="24"/>
          <w:szCs w:val="24"/>
          <w:lang w:eastAsia="nb-NO"/>
        </w:rPr>
        <w:t xml:space="preserve"> at dommen </w:t>
      </w:r>
      <w:r w:rsidR="00315857" w:rsidRPr="00AB5928">
        <w:rPr>
          <w:rFonts w:ascii="Times New Roman" w:eastAsia="Times New Roman" w:hAnsi="Times New Roman" w:cs="Times New Roman"/>
          <w:sz w:val="24"/>
          <w:szCs w:val="24"/>
          <w:lang w:eastAsia="nb-NO"/>
        </w:rPr>
        <w:t>ankes til Eidsivating Lagmannsrett hvor tre fagdommere vil forestå behandlingen. De mener dommen fra tingretten er feil.</w:t>
      </w:r>
      <w:r w:rsidRPr="00AB5928">
        <w:rPr>
          <w:rFonts w:ascii="Times New Roman" w:eastAsia="Times New Roman" w:hAnsi="Times New Roman" w:cs="Times New Roman"/>
          <w:sz w:val="24"/>
          <w:szCs w:val="24"/>
          <w:lang w:eastAsia="nb-NO"/>
        </w:rPr>
        <w:t xml:space="preserve"> </w:t>
      </w:r>
      <w:r w:rsidR="00315857" w:rsidRPr="00AB5928">
        <w:rPr>
          <w:rFonts w:ascii="Times New Roman" w:eastAsia="Times New Roman" w:hAnsi="Times New Roman" w:cs="Times New Roman"/>
          <w:sz w:val="24"/>
          <w:szCs w:val="24"/>
          <w:lang w:eastAsia="nb-NO"/>
        </w:rPr>
        <w:t>I soknerådsmøte 5. mars 2019 drøftet BS dommen og en eventuell anke. Følgende vedtak ble gjort</w:t>
      </w:r>
      <w:r w:rsidR="00315857" w:rsidRPr="00AB5928">
        <w:rPr>
          <w:rFonts w:ascii="Times New Roman" w:eastAsia="Times New Roman" w:hAnsi="Times New Roman" w:cs="Times New Roman"/>
          <w:i/>
          <w:sz w:val="24"/>
          <w:szCs w:val="24"/>
          <w:lang w:eastAsia="nb-NO"/>
        </w:rPr>
        <w:t xml:space="preserve">: </w:t>
      </w:r>
      <w:r w:rsidR="00DD6439" w:rsidRPr="00AB5928">
        <w:rPr>
          <w:rFonts w:ascii="Times New Roman" w:eastAsia="Times New Roman" w:hAnsi="Times New Roman" w:cs="Times New Roman"/>
          <w:i/>
          <w:sz w:val="24"/>
          <w:szCs w:val="24"/>
          <w:lang w:eastAsia="nb-NO"/>
        </w:rPr>
        <w:t xml:space="preserve">Bruflat sokn, avdeling Nordre Lenningen </w:t>
      </w:r>
      <w:r w:rsidRPr="00AB5928">
        <w:rPr>
          <w:rFonts w:ascii="Times New Roman" w:eastAsia="Times New Roman" w:hAnsi="Times New Roman" w:cs="Times New Roman"/>
          <w:i/>
          <w:sz w:val="24"/>
          <w:szCs w:val="24"/>
          <w:lang w:eastAsia="nb-NO"/>
        </w:rPr>
        <w:t>vedtar</w:t>
      </w:r>
      <w:r w:rsidR="00DD6439" w:rsidRPr="00AB5928">
        <w:rPr>
          <w:rFonts w:ascii="Times New Roman" w:eastAsia="Times New Roman" w:hAnsi="Times New Roman" w:cs="Times New Roman"/>
          <w:i/>
          <w:sz w:val="24"/>
          <w:szCs w:val="24"/>
          <w:lang w:eastAsia="nb-NO"/>
        </w:rPr>
        <w:t xml:space="preserve"> å anke dom fra Valdres tingrett i sak 18/091777TVI- VALD til Eidsivating lagmannsrett (Enstemmig)</w:t>
      </w:r>
    </w:p>
    <w:p w:rsidR="00DD6439" w:rsidRPr="00AB5928" w:rsidRDefault="00DD6439" w:rsidP="00315857">
      <w:pPr>
        <w:autoSpaceDE w:val="0"/>
        <w:autoSpaceDN w:val="0"/>
        <w:spacing w:after="0" w:line="240" w:lineRule="auto"/>
        <w:rPr>
          <w:rFonts w:ascii="Times New Roman" w:eastAsia="Times New Roman" w:hAnsi="Times New Roman" w:cs="Times New Roman"/>
          <w:i/>
          <w:sz w:val="24"/>
          <w:szCs w:val="24"/>
          <w:lang w:eastAsia="nb-NO"/>
        </w:rPr>
      </w:pPr>
    </w:p>
    <w:p w:rsidR="008C0D0D" w:rsidRPr="00AB5928" w:rsidRDefault="00DD6439" w:rsidP="00315857">
      <w:pPr>
        <w:autoSpaceDE w:val="0"/>
        <w:autoSpaceDN w:val="0"/>
        <w:spacing w:after="0" w:line="240" w:lineRule="auto"/>
        <w:rPr>
          <w:rFonts w:ascii="Times New Roman" w:eastAsia="Times New Roman" w:hAnsi="Times New Roman" w:cs="Times New Roman"/>
          <w:sz w:val="24"/>
          <w:szCs w:val="24"/>
          <w:lang w:eastAsia="nb-NO"/>
        </w:rPr>
      </w:pPr>
      <w:r w:rsidRPr="00AB5928">
        <w:rPr>
          <w:rFonts w:ascii="Times New Roman" w:eastAsia="Times New Roman" w:hAnsi="Times New Roman" w:cs="Times New Roman"/>
          <w:sz w:val="24"/>
          <w:szCs w:val="24"/>
          <w:lang w:eastAsia="nb-NO"/>
        </w:rPr>
        <w:t xml:space="preserve">Ankerettsak ble ført for Eidsivating lagmannsrett 24. – 25 oktober 2019. Bruflat sokns </w:t>
      </w:r>
      <w:proofErr w:type="spellStart"/>
      <w:r w:rsidRPr="00AB5928">
        <w:rPr>
          <w:rFonts w:ascii="Times New Roman" w:eastAsia="Times New Roman" w:hAnsi="Times New Roman" w:cs="Times New Roman"/>
          <w:sz w:val="24"/>
          <w:szCs w:val="24"/>
          <w:lang w:eastAsia="nb-NO"/>
        </w:rPr>
        <w:t>prosessfullmektig</w:t>
      </w:r>
      <w:proofErr w:type="spellEnd"/>
      <w:r w:rsidRPr="00AB5928">
        <w:rPr>
          <w:rFonts w:ascii="Times New Roman" w:eastAsia="Times New Roman" w:hAnsi="Times New Roman" w:cs="Times New Roman"/>
          <w:sz w:val="24"/>
          <w:szCs w:val="24"/>
          <w:lang w:eastAsia="nb-NO"/>
        </w:rPr>
        <w:t xml:space="preserve"> var advokat Rune </w:t>
      </w:r>
      <w:proofErr w:type="spellStart"/>
      <w:r w:rsidRPr="00AB5928">
        <w:rPr>
          <w:rFonts w:ascii="Times New Roman" w:eastAsia="Times New Roman" w:hAnsi="Times New Roman" w:cs="Times New Roman"/>
          <w:sz w:val="24"/>
          <w:szCs w:val="24"/>
          <w:lang w:eastAsia="nb-NO"/>
        </w:rPr>
        <w:t>Tjomås</w:t>
      </w:r>
      <w:proofErr w:type="spellEnd"/>
      <w:r w:rsidRPr="00AB5928">
        <w:rPr>
          <w:rFonts w:ascii="Times New Roman" w:eastAsia="Times New Roman" w:hAnsi="Times New Roman" w:cs="Times New Roman"/>
          <w:sz w:val="24"/>
          <w:szCs w:val="24"/>
          <w:lang w:eastAsia="nb-NO"/>
        </w:rPr>
        <w:t xml:space="preserve"> Andersen og rettslig medhjelper under rettsaken var Marius Tryland. Partsrepresentant var Kjell Jørgen Fjeld. Dom i saken kom 20. desember 2019. </w:t>
      </w:r>
    </w:p>
    <w:p w:rsidR="00DD6439" w:rsidRPr="00AB5928" w:rsidRDefault="009B6E07" w:rsidP="00315857">
      <w:pPr>
        <w:autoSpaceDE w:val="0"/>
        <w:autoSpaceDN w:val="0"/>
        <w:spacing w:after="0" w:line="240" w:lineRule="auto"/>
        <w:rPr>
          <w:rFonts w:ascii="Times New Roman" w:eastAsia="Times New Roman" w:hAnsi="Times New Roman" w:cs="Times New Roman"/>
          <w:sz w:val="24"/>
          <w:szCs w:val="24"/>
          <w:lang w:eastAsia="nb-NO"/>
        </w:rPr>
      </w:pPr>
      <w:r w:rsidRPr="00AB5928">
        <w:rPr>
          <w:rFonts w:ascii="Times New Roman" w:eastAsia="Times New Roman" w:hAnsi="Times New Roman" w:cs="Times New Roman"/>
          <w:sz w:val="24"/>
          <w:szCs w:val="24"/>
          <w:lang w:eastAsia="nb-NO"/>
        </w:rPr>
        <w:t>Domsslutning</w:t>
      </w:r>
      <w:r w:rsidR="00DD6439" w:rsidRPr="00AB5928">
        <w:rPr>
          <w:rFonts w:ascii="Times New Roman" w:eastAsia="Times New Roman" w:hAnsi="Times New Roman" w:cs="Times New Roman"/>
          <w:sz w:val="24"/>
          <w:szCs w:val="24"/>
          <w:lang w:eastAsia="nb-NO"/>
        </w:rPr>
        <w:t xml:space="preserve"> var følgende:</w:t>
      </w:r>
    </w:p>
    <w:p w:rsidR="00DD6439" w:rsidRPr="00AB5928" w:rsidRDefault="00DD6439" w:rsidP="00DD6439">
      <w:pPr>
        <w:pStyle w:val="Listeavsnitt"/>
        <w:numPr>
          <w:ilvl w:val="0"/>
          <w:numId w:val="8"/>
        </w:numPr>
        <w:autoSpaceDE w:val="0"/>
        <w:autoSpaceDN w:val="0"/>
        <w:spacing w:after="0" w:line="240" w:lineRule="auto"/>
        <w:rPr>
          <w:rFonts w:ascii="Times New Roman" w:eastAsia="Times New Roman" w:hAnsi="Times New Roman" w:cs="Times New Roman"/>
          <w:i/>
          <w:sz w:val="24"/>
          <w:szCs w:val="24"/>
          <w:lang w:eastAsia="nb-NO"/>
        </w:rPr>
      </w:pPr>
      <w:r w:rsidRPr="00AB5928">
        <w:rPr>
          <w:rFonts w:ascii="Times New Roman" w:eastAsia="Times New Roman" w:hAnsi="Times New Roman" w:cs="Times New Roman"/>
          <w:i/>
          <w:sz w:val="24"/>
          <w:szCs w:val="24"/>
          <w:lang w:eastAsia="nb-NO"/>
        </w:rPr>
        <w:t>Skatteetatens skattefestsetting av Bruflat sokn for inntektsåret 2015 oppheves.</w:t>
      </w:r>
    </w:p>
    <w:p w:rsidR="009B6E07" w:rsidRPr="00AB5928" w:rsidRDefault="00DD6439" w:rsidP="001462C0">
      <w:pPr>
        <w:pStyle w:val="Listeavsnitt"/>
        <w:numPr>
          <w:ilvl w:val="0"/>
          <w:numId w:val="8"/>
        </w:numPr>
        <w:autoSpaceDE w:val="0"/>
        <w:autoSpaceDN w:val="0"/>
        <w:spacing w:after="0" w:line="240" w:lineRule="auto"/>
        <w:rPr>
          <w:color w:val="000000"/>
        </w:rPr>
      </w:pPr>
      <w:r w:rsidRPr="00AB5928">
        <w:rPr>
          <w:rFonts w:ascii="Times New Roman" w:eastAsia="Times New Roman" w:hAnsi="Times New Roman" w:cs="Times New Roman"/>
          <w:i/>
          <w:sz w:val="24"/>
          <w:szCs w:val="24"/>
          <w:lang w:eastAsia="nb-NO"/>
        </w:rPr>
        <w:t>Staten v/skatteetaten betaler til Bruflat sokn 845.032,25 –</w:t>
      </w:r>
      <w:r w:rsidR="005E32CA" w:rsidRPr="00AB5928">
        <w:rPr>
          <w:rFonts w:ascii="Times New Roman" w:eastAsia="Times New Roman" w:hAnsi="Times New Roman" w:cs="Times New Roman"/>
          <w:i/>
          <w:sz w:val="24"/>
          <w:szCs w:val="24"/>
          <w:lang w:eastAsia="nb-NO"/>
        </w:rPr>
        <w:t xml:space="preserve"> </w:t>
      </w:r>
      <w:proofErr w:type="spellStart"/>
      <w:r w:rsidR="005E32CA" w:rsidRPr="00AB5928">
        <w:rPr>
          <w:rFonts w:ascii="Times New Roman" w:eastAsia="Times New Roman" w:hAnsi="Times New Roman" w:cs="Times New Roman"/>
          <w:i/>
          <w:sz w:val="24"/>
          <w:szCs w:val="24"/>
          <w:lang w:eastAsia="nb-NO"/>
        </w:rPr>
        <w:t>åttehundreog</w:t>
      </w:r>
      <w:proofErr w:type="spellEnd"/>
      <w:r w:rsidR="005E32CA" w:rsidRPr="00AB5928">
        <w:rPr>
          <w:rFonts w:ascii="Times New Roman" w:eastAsia="Times New Roman" w:hAnsi="Times New Roman" w:cs="Times New Roman"/>
          <w:i/>
          <w:sz w:val="24"/>
          <w:szCs w:val="24"/>
          <w:lang w:eastAsia="nb-NO"/>
        </w:rPr>
        <w:t xml:space="preserve"> </w:t>
      </w:r>
      <w:proofErr w:type="spellStart"/>
      <w:r w:rsidR="005E32CA" w:rsidRPr="00AB5928">
        <w:rPr>
          <w:rFonts w:ascii="Times New Roman" w:eastAsia="Times New Roman" w:hAnsi="Times New Roman" w:cs="Times New Roman"/>
          <w:i/>
          <w:sz w:val="24"/>
          <w:szCs w:val="24"/>
          <w:lang w:eastAsia="nb-NO"/>
        </w:rPr>
        <w:t>førtifemtu</w:t>
      </w:r>
      <w:r w:rsidRPr="00AB5928">
        <w:rPr>
          <w:rFonts w:ascii="Times New Roman" w:eastAsia="Times New Roman" w:hAnsi="Times New Roman" w:cs="Times New Roman"/>
          <w:i/>
          <w:sz w:val="24"/>
          <w:szCs w:val="24"/>
          <w:lang w:eastAsia="nb-NO"/>
        </w:rPr>
        <w:t>senogtrett</w:t>
      </w:r>
      <w:r w:rsidR="005E32CA" w:rsidRPr="00AB5928">
        <w:rPr>
          <w:rFonts w:ascii="Times New Roman" w:eastAsia="Times New Roman" w:hAnsi="Times New Roman" w:cs="Times New Roman"/>
          <w:i/>
          <w:sz w:val="24"/>
          <w:szCs w:val="24"/>
          <w:lang w:eastAsia="nb-NO"/>
        </w:rPr>
        <w:t>ito</w:t>
      </w:r>
      <w:proofErr w:type="spellEnd"/>
      <w:r w:rsidR="005E32CA" w:rsidRPr="00AB5928">
        <w:rPr>
          <w:rFonts w:ascii="Times New Roman" w:eastAsia="Times New Roman" w:hAnsi="Times New Roman" w:cs="Times New Roman"/>
          <w:i/>
          <w:sz w:val="24"/>
          <w:szCs w:val="24"/>
          <w:lang w:eastAsia="nb-NO"/>
        </w:rPr>
        <w:t xml:space="preserve"> kroner og femti øre – innen 2 – to – uker fra forkynnelse av dommen.</w:t>
      </w:r>
    </w:p>
    <w:p w:rsidR="009B6E07" w:rsidRPr="00AB5928" w:rsidRDefault="009B6E07" w:rsidP="009B6E07">
      <w:pPr>
        <w:pStyle w:val="Listeavsnitt"/>
        <w:autoSpaceDE w:val="0"/>
        <w:autoSpaceDN w:val="0"/>
        <w:spacing w:after="0" w:line="240" w:lineRule="auto"/>
        <w:rPr>
          <w:rFonts w:ascii="Times New Roman" w:eastAsia="Times New Roman" w:hAnsi="Times New Roman" w:cs="Times New Roman"/>
          <w:i/>
          <w:sz w:val="24"/>
          <w:szCs w:val="24"/>
          <w:lang w:eastAsia="nb-NO"/>
        </w:rPr>
      </w:pPr>
    </w:p>
    <w:p w:rsidR="00D36A57" w:rsidRDefault="00D36A57" w:rsidP="009B6E07">
      <w:pPr>
        <w:autoSpaceDE w:val="0"/>
        <w:autoSpaceDN w:val="0"/>
        <w:spacing w:after="0" w:line="240" w:lineRule="auto"/>
        <w:rPr>
          <w:rFonts w:ascii="Times New Roman" w:eastAsia="Times New Roman" w:hAnsi="Times New Roman" w:cs="Times New Roman"/>
          <w:sz w:val="24"/>
          <w:szCs w:val="24"/>
          <w:lang w:eastAsia="nb-NO"/>
        </w:rPr>
      </w:pPr>
    </w:p>
    <w:p w:rsidR="009B6E07" w:rsidRPr="00AB5928" w:rsidRDefault="009B6E07" w:rsidP="009B6E07">
      <w:pPr>
        <w:autoSpaceDE w:val="0"/>
        <w:autoSpaceDN w:val="0"/>
        <w:spacing w:after="0" w:line="240" w:lineRule="auto"/>
        <w:rPr>
          <w:rFonts w:ascii="Times New Roman" w:hAnsi="Times New Roman" w:cs="Times New Roman"/>
          <w:color w:val="000000"/>
          <w:sz w:val="24"/>
          <w:szCs w:val="24"/>
        </w:rPr>
      </w:pPr>
      <w:r w:rsidRPr="00AB5928">
        <w:rPr>
          <w:rFonts w:ascii="Times New Roman" w:eastAsia="Times New Roman" w:hAnsi="Times New Roman" w:cs="Times New Roman"/>
          <w:sz w:val="24"/>
          <w:szCs w:val="24"/>
          <w:lang w:eastAsia="nb-NO"/>
        </w:rPr>
        <w:t>Domsslutningen betyr at</w:t>
      </w:r>
      <w:r w:rsidRPr="00AB5928">
        <w:rPr>
          <w:rFonts w:ascii="Times New Roman" w:hAnsi="Times New Roman" w:cs="Times New Roman"/>
          <w:color w:val="000000"/>
          <w:sz w:val="24"/>
          <w:szCs w:val="24"/>
        </w:rPr>
        <w:t xml:space="preserve"> Bruflat sokn har fått fullt medhold i at skattefastsettingen for 2015 oppheves. Lagmannsretten har kommet til at det er skattefrihet for salg av 51 tomter, mens soknet er skattepliktig for salget av de 14 tomter som soknet selv stod for. Soknet har fått medhold i «det vesentlige» (som er tvistelovens kriterium), og får derfor dekket fulle saksomkostninger både for tingretten og lagmannsretten.</w:t>
      </w:r>
    </w:p>
    <w:p w:rsidR="009B6E07" w:rsidRDefault="009B6E07" w:rsidP="009B6E07">
      <w:pPr>
        <w:autoSpaceDE w:val="0"/>
        <w:autoSpaceDN w:val="0"/>
        <w:spacing w:after="0" w:line="240" w:lineRule="auto"/>
        <w:rPr>
          <w:rFonts w:ascii="Times New Roman" w:hAnsi="Times New Roman" w:cs="Times New Roman"/>
          <w:color w:val="000000"/>
          <w:sz w:val="24"/>
          <w:szCs w:val="24"/>
        </w:rPr>
      </w:pPr>
    </w:p>
    <w:p w:rsidR="00A626B0" w:rsidRDefault="00A626B0" w:rsidP="005C182B">
      <w:pPr>
        <w:autoSpaceDE w:val="0"/>
        <w:autoSpaceDN w:val="0"/>
        <w:spacing w:after="0" w:line="240" w:lineRule="auto"/>
        <w:rPr>
          <w:rFonts w:ascii="Times New Roman" w:eastAsia="Times New Roman" w:hAnsi="Times New Roman" w:cs="Times New Roman"/>
          <w:b/>
          <w:sz w:val="24"/>
          <w:szCs w:val="24"/>
          <w:u w:val="single"/>
          <w:lang w:eastAsia="nb-NO"/>
        </w:rPr>
      </w:pPr>
    </w:p>
    <w:p w:rsidR="00333E78" w:rsidRPr="00AB5928" w:rsidRDefault="00333E78" w:rsidP="005C182B">
      <w:pPr>
        <w:autoSpaceDE w:val="0"/>
        <w:autoSpaceDN w:val="0"/>
        <w:spacing w:after="0" w:line="240" w:lineRule="auto"/>
        <w:rPr>
          <w:rFonts w:ascii="Times New Roman" w:eastAsia="Times New Roman" w:hAnsi="Times New Roman" w:cs="Times New Roman"/>
          <w:b/>
          <w:sz w:val="24"/>
          <w:szCs w:val="24"/>
          <w:u w:val="single"/>
          <w:lang w:eastAsia="nb-NO"/>
        </w:rPr>
      </w:pPr>
      <w:r w:rsidRPr="00AB5928">
        <w:rPr>
          <w:rFonts w:ascii="Times New Roman" w:eastAsia="Times New Roman" w:hAnsi="Times New Roman" w:cs="Times New Roman"/>
          <w:b/>
          <w:sz w:val="24"/>
          <w:szCs w:val="24"/>
          <w:u w:val="single"/>
          <w:lang w:eastAsia="nb-NO"/>
        </w:rPr>
        <w:t>Framtidsutsikter</w:t>
      </w:r>
    </w:p>
    <w:p w:rsidR="005D1488" w:rsidRPr="00AB5928" w:rsidRDefault="005D1488" w:rsidP="005C182B">
      <w:pPr>
        <w:autoSpaceDE w:val="0"/>
        <w:autoSpaceDN w:val="0"/>
        <w:spacing w:after="0" w:line="240" w:lineRule="auto"/>
        <w:rPr>
          <w:rFonts w:ascii="Times New Roman" w:eastAsia="Times New Roman" w:hAnsi="Times New Roman" w:cs="Times New Roman"/>
          <w:sz w:val="24"/>
          <w:szCs w:val="24"/>
          <w:u w:val="single"/>
          <w:lang w:eastAsia="nb-NO"/>
        </w:rPr>
      </w:pPr>
    </w:p>
    <w:p w:rsidR="0037626E" w:rsidRPr="00AB5928" w:rsidRDefault="00222D5F" w:rsidP="005C182B">
      <w:pPr>
        <w:autoSpaceDE w:val="0"/>
        <w:autoSpaceDN w:val="0"/>
        <w:spacing w:after="0" w:line="240" w:lineRule="auto"/>
        <w:rPr>
          <w:rFonts w:ascii="Times New Roman" w:eastAsia="Times New Roman" w:hAnsi="Times New Roman" w:cs="Times New Roman"/>
          <w:sz w:val="24"/>
          <w:szCs w:val="24"/>
          <w:lang w:eastAsia="nb-NO"/>
        </w:rPr>
      </w:pPr>
      <w:r w:rsidRPr="00AB5928">
        <w:rPr>
          <w:rFonts w:ascii="Times New Roman" w:eastAsia="Times New Roman" w:hAnsi="Times New Roman" w:cs="Times New Roman"/>
          <w:sz w:val="24"/>
          <w:szCs w:val="24"/>
          <w:lang w:eastAsia="nb-NO"/>
        </w:rPr>
        <w:t>Det videre arbeidet</w:t>
      </w:r>
      <w:r w:rsidR="00FE5B3B" w:rsidRPr="00AB5928">
        <w:rPr>
          <w:rFonts w:ascii="Times New Roman" w:eastAsia="Times New Roman" w:hAnsi="Times New Roman" w:cs="Times New Roman"/>
          <w:sz w:val="24"/>
          <w:szCs w:val="24"/>
          <w:lang w:eastAsia="nb-NO"/>
        </w:rPr>
        <w:t xml:space="preserve"> vil </w:t>
      </w:r>
      <w:r w:rsidR="00874D4D" w:rsidRPr="00AB5928">
        <w:rPr>
          <w:rFonts w:ascii="Times New Roman" w:eastAsia="Times New Roman" w:hAnsi="Times New Roman" w:cs="Times New Roman"/>
          <w:sz w:val="24"/>
          <w:szCs w:val="24"/>
          <w:lang w:eastAsia="nb-NO"/>
        </w:rPr>
        <w:t xml:space="preserve">handle </w:t>
      </w:r>
      <w:r w:rsidR="00B2698D" w:rsidRPr="00AB5928">
        <w:rPr>
          <w:rFonts w:ascii="Times New Roman" w:eastAsia="Times New Roman" w:hAnsi="Times New Roman" w:cs="Times New Roman"/>
          <w:sz w:val="24"/>
          <w:szCs w:val="24"/>
          <w:lang w:eastAsia="nb-NO"/>
        </w:rPr>
        <w:t>om</w:t>
      </w:r>
      <w:r w:rsidR="00A92810" w:rsidRPr="00AB5928">
        <w:rPr>
          <w:rFonts w:ascii="Times New Roman" w:eastAsia="Times New Roman" w:hAnsi="Times New Roman" w:cs="Times New Roman"/>
          <w:sz w:val="24"/>
          <w:szCs w:val="24"/>
          <w:lang w:eastAsia="nb-NO"/>
        </w:rPr>
        <w:t xml:space="preserve"> o</w:t>
      </w:r>
      <w:r w:rsidR="005C182B" w:rsidRPr="00AB5928">
        <w:rPr>
          <w:rFonts w:ascii="Times New Roman" w:eastAsia="Times New Roman" w:hAnsi="Times New Roman" w:cs="Times New Roman"/>
          <w:sz w:val="24"/>
          <w:szCs w:val="24"/>
          <w:lang w:eastAsia="nb-NO"/>
        </w:rPr>
        <w:t>ppfølging</w:t>
      </w:r>
      <w:r w:rsidR="00874D4D" w:rsidRPr="00AB5928">
        <w:rPr>
          <w:rFonts w:ascii="Times New Roman" w:eastAsia="Times New Roman" w:hAnsi="Times New Roman" w:cs="Times New Roman"/>
          <w:sz w:val="24"/>
          <w:szCs w:val="24"/>
          <w:lang w:eastAsia="nb-NO"/>
        </w:rPr>
        <w:t xml:space="preserve"> av kontrakt</w:t>
      </w:r>
      <w:r w:rsidR="00A92810" w:rsidRPr="00AB5928">
        <w:rPr>
          <w:rFonts w:ascii="Times New Roman" w:eastAsia="Times New Roman" w:hAnsi="Times New Roman" w:cs="Times New Roman"/>
          <w:sz w:val="24"/>
          <w:szCs w:val="24"/>
          <w:lang w:eastAsia="nb-NO"/>
        </w:rPr>
        <w:t>er</w:t>
      </w:r>
      <w:r w:rsidR="00874D4D" w:rsidRPr="00AB5928">
        <w:rPr>
          <w:rFonts w:ascii="Times New Roman" w:eastAsia="Times New Roman" w:hAnsi="Times New Roman" w:cs="Times New Roman"/>
          <w:sz w:val="24"/>
          <w:szCs w:val="24"/>
          <w:lang w:eastAsia="nb-NO"/>
        </w:rPr>
        <w:t xml:space="preserve"> inngått m</w:t>
      </w:r>
      <w:r w:rsidR="00A92810" w:rsidRPr="00AB5928">
        <w:rPr>
          <w:rFonts w:ascii="Times New Roman" w:eastAsia="Times New Roman" w:hAnsi="Times New Roman" w:cs="Times New Roman"/>
          <w:sz w:val="24"/>
          <w:szCs w:val="24"/>
          <w:lang w:eastAsia="nb-NO"/>
        </w:rPr>
        <w:t>ed lokalt næringsdrivende</w:t>
      </w:r>
      <w:r w:rsidR="006C2492" w:rsidRPr="00AB5928">
        <w:rPr>
          <w:rFonts w:ascii="Times New Roman" w:eastAsia="Times New Roman" w:hAnsi="Times New Roman" w:cs="Times New Roman"/>
          <w:sz w:val="24"/>
          <w:szCs w:val="24"/>
          <w:lang w:eastAsia="nb-NO"/>
        </w:rPr>
        <w:t xml:space="preserve"> og </w:t>
      </w:r>
      <w:r w:rsidR="00A545B1" w:rsidRPr="00AB5928">
        <w:rPr>
          <w:rFonts w:ascii="Times New Roman" w:eastAsia="Times New Roman" w:hAnsi="Times New Roman" w:cs="Times New Roman"/>
          <w:sz w:val="24"/>
          <w:szCs w:val="24"/>
          <w:lang w:eastAsia="nb-NO"/>
        </w:rPr>
        <w:t>oppgjør</w:t>
      </w:r>
      <w:r w:rsidR="00A92810" w:rsidRPr="00AB5928">
        <w:rPr>
          <w:rFonts w:ascii="Times New Roman" w:eastAsia="Times New Roman" w:hAnsi="Times New Roman" w:cs="Times New Roman"/>
          <w:sz w:val="24"/>
          <w:szCs w:val="24"/>
          <w:lang w:eastAsia="nb-NO"/>
        </w:rPr>
        <w:t xml:space="preserve"> av</w:t>
      </w:r>
      <w:r w:rsidR="00B2698D" w:rsidRPr="00AB5928">
        <w:rPr>
          <w:rFonts w:ascii="Times New Roman" w:eastAsia="Times New Roman" w:hAnsi="Times New Roman" w:cs="Times New Roman"/>
          <w:sz w:val="24"/>
          <w:szCs w:val="24"/>
          <w:lang w:eastAsia="nb-NO"/>
        </w:rPr>
        <w:t xml:space="preserve"> de</w:t>
      </w:r>
      <w:r w:rsidR="006C2492" w:rsidRPr="00AB5928">
        <w:rPr>
          <w:rFonts w:ascii="Times New Roman" w:eastAsia="Times New Roman" w:hAnsi="Times New Roman" w:cs="Times New Roman"/>
          <w:sz w:val="24"/>
          <w:szCs w:val="24"/>
          <w:lang w:eastAsia="nb-NO"/>
        </w:rPr>
        <w:t xml:space="preserve"> siste gjenstående 7 tomtene, samt oppføling av spørsmål fra nye og eksisterende hytteeiere</w:t>
      </w:r>
      <w:r w:rsidR="00AC2685" w:rsidRPr="00AB5928">
        <w:rPr>
          <w:rFonts w:ascii="Times New Roman" w:eastAsia="Times New Roman" w:hAnsi="Times New Roman" w:cs="Times New Roman"/>
          <w:sz w:val="24"/>
          <w:szCs w:val="24"/>
          <w:lang w:eastAsia="nb-NO"/>
        </w:rPr>
        <w:t xml:space="preserve"> på Nordre Lenningen</w:t>
      </w:r>
      <w:r w:rsidR="006C2492" w:rsidRPr="00AB5928">
        <w:rPr>
          <w:rFonts w:ascii="Times New Roman" w:eastAsia="Times New Roman" w:hAnsi="Times New Roman" w:cs="Times New Roman"/>
          <w:sz w:val="24"/>
          <w:szCs w:val="24"/>
          <w:lang w:eastAsia="nb-NO"/>
        </w:rPr>
        <w:t xml:space="preserve">. </w:t>
      </w:r>
      <w:r w:rsidR="00AC2685" w:rsidRPr="00AB5928">
        <w:rPr>
          <w:rFonts w:ascii="Times New Roman" w:eastAsia="Times New Roman" w:hAnsi="Times New Roman" w:cs="Times New Roman"/>
          <w:sz w:val="24"/>
          <w:szCs w:val="24"/>
          <w:lang w:eastAsia="nb-NO"/>
        </w:rPr>
        <w:t xml:space="preserve">Videre oppfølging av </w:t>
      </w:r>
      <w:r w:rsidR="006C2492" w:rsidRPr="00AB5928">
        <w:rPr>
          <w:rFonts w:ascii="Times New Roman" w:eastAsia="Times New Roman" w:hAnsi="Times New Roman" w:cs="Times New Roman"/>
          <w:sz w:val="24"/>
          <w:szCs w:val="24"/>
          <w:lang w:eastAsia="nb-NO"/>
        </w:rPr>
        <w:t>r</w:t>
      </w:r>
      <w:r w:rsidR="00B2698D" w:rsidRPr="00AB5928">
        <w:rPr>
          <w:rFonts w:ascii="Times New Roman" w:eastAsia="Times New Roman" w:hAnsi="Times New Roman" w:cs="Times New Roman"/>
          <w:sz w:val="24"/>
          <w:szCs w:val="24"/>
          <w:lang w:eastAsia="nb-NO"/>
        </w:rPr>
        <w:t>estaurer</w:t>
      </w:r>
      <w:r w:rsidR="00AC2685" w:rsidRPr="00AB5928">
        <w:rPr>
          <w:rFonts w:ascii="Times New Roman" w:eastAsia="Times New Roman" w:hAnsi="Times New Roman" w:cs="Times New Roman"/>
          <w:sz w:val="24"/>
          <w:szCs w:val="24"/>
          <w:lang w:eastAsia="nb-NO"/>
        </w:rPr>
        <w:t>ing på</w:t>
      </w:r>
      <w:r w:rsidR="006C2492" w:rsidRPr="00AB5928">
        <w:rPr>
          <w:rFonts w:ascii="Times New Roman" w:eastAsia="Times New Roman" w:hAnsi="Times New Roman" w:cs="Times New Roman"/>
          <w:sz w:val="24"/>
          <w:szCs w:val="24"/>
          <w:lang w:eastAsia="nb-NO"/>
        </w:rPr>
        <w:t xml:space="preserve"> seterhuset, regulerin</w:t>
      </w:r>
      <w:r w:rsidR="000F382F" w:rsidRPr="00AB5928">
        <w:rPr>
          <w:rFonts w:ascii="Times New Roman" w:eastAsia="Times New Roman" w:hAnsi="Times New Roman" w:cs="Times New Roman"/>
          <w:sz w:val="24"/>
          <w:szCs w:val="24"/>
          <w:lang w:eastAsia="nb-NO"/>
        </w:rPr>
        <w:t xml:space="preserve">gsplan for Regla/ Lortetjern, </w:t>
      </w:r>
      <w:r w:rsidR="006C2492" w:rsidRPr="00AB5928">
        <w:rPr>
          <w:rFonts w:ascii="Times New Roman" w:eastAsia="Times New Roman" w:hAnsi="Times New Roman" w:cs="Times New Roman"/>
          <w:sz w:val="24"/>
          <w:szCs w:val="24"/>
          <w:lang w:eastAsia="nb-NO"/>
        </w:rPr>
        <w:t>uta</w:t>
      </w:r>
      <w:r w:rsidR="00DB2B56" w:rsidRPr="00AB5928">
        <w:rPr>
          <w:rFonts w:ascii="Times New Roman" w:eastAsia="Times New Roman" w:hAnsi="Times New Roman" w:cs="Times New Roman"/>
          <w:sz w:val="24"/>
          <w:szCs w:val="24"/>
          <w:lang w:eastAsia="nb-NO"/>
        </w:rPr>
        <w:t xml:space="preserve">rbeidelse av avtale med Etnedal </w:t>
      </w:r>
      <w:r w:rsidR="006C2492" w:rsidRPr="00AB5928">
        <w:rPr>
          <w:rFonts w:ascii="Times New Roman" w:eastAsia="Times New Roman" w:hAnsi="Times New Roman" w:cs="Times New Roman"/>
          <w:sz w:val="24"/>
          <w:szCs w:val="24"/>
          <w:lang w:eastAsia="nb-NO"/>
        </w:rPr>
        <w:t>kommune vedr. vann – og avlø</w:t>
      </w:r>
      <w:r w:rsidR="000F382F" w:rsidRPr="00AB5928">
        <w:rPr>
          <w:rFonts w:ascii="Times New Roman" w:eastAsia="Times New Roman" w:hAnsi="Times New Roman" w:cs="Times New Roman"/>
          <w:sz w:val="24"/>
          <w:szCs w:val="24"/>
          <w:lang w:eastAsia="nb-NO"/>
        </w:rPr>
        <w:t>psanlegg på Lenningen og</w:t>
      </w:r>
      <w:r w:rsidR="00AC2685" w:rsidRPr="00AB5928">
        <w:rPr>
          <w:rFonts w:ascii="Times New Roman" w:eastAsia="Times New Roman" w:hAnsi="Times New Roman" w:cs="Times New Roman"/>
          <w:sz w:val="24"/>
          <w:szCs w:val="24"/>
          <w:lang w:eastAsia="nb-NO"/>
        </w:rPr>
        <w:t xml:space="preserve"> seksjoneringsvedtaket som er gjort av Etnedal kommune på gards- og </w:t>
      </w:r>
      <w:proofErr w:type="spellStart"/>
      <w:r w:rsidR="00AC2685" w:rsidRPr="00AB5928">
        <w:rPr>
          <w:rFonts w:ascii="Times New Roman" w:eastAsia="Times New Roman" w:hAnsi="Times New Roman" w:cs="Times New Roman"/>
          <w:sz w:val="24"/>
          <w:szCs w:val="24"/>
          <w:lang w:eastAsia="nb-NO"/>
        </w:rPr>
        <w:t>bruksnr</w:t>
      </w:r>
      <w:proofErr w:type="spellEnd"/>
      <w:r w:rsidR="00AC2685" w:rsidRPr="00AB5928">
        <w:rPr>
          <w:rFonts w:ascii="Times New Roman" w:eastAsia="Times New Roman" w:hAnsi="Times New Roman" w:cs="Times New Roman"/>
          <w:sz w:val="24"/>
          <w:szCs w:val="24"/>
          <w:lang w:eastAsia="nb-NO"/>
        </w:rPr>
        <w:t>:</w:t>
      </w:r>
      <w:r w:rsidR="000F382F" w:rsidRPr="00AB5928">
        <w:rPr>
          <w:rFonts w:ascii="Times New Roman" w:eastAsia="Times New Roman" w:hAnsi="Times New Roman" w:cs="Times New Roman"/>
          <w:sz w:val="24"/>
          <w:szCs w:val="24"/>
          <w:lang w:eastAsia="nb-NO"/>
        </w:rPr>
        <w:t xml:space="preserve"> </w:t>
      </w:r>
      <w:r w:rsidR="000F382F" w:rsidRPr="00AB5928">
        <w:rPr>
          <w:rFonts w:ascii="Times New Roman" w:hAnsi="Times New Roman" w:cs="Times New Roman"/>
          <w:color w:val="000000"/>
          <w:sz w:val="24"/>
          <w:szCs w:val="24"/>
        </w:rPr>
        <w:t xml:space="preserve">151/1/79 (Lasse </w:t>
      </w:r>
      <w:proofErr w:type="spellStart"/>
      <w:r w:rsidR="000F382F" w:rsidRPr="00AB5928">
        <w:rPr>
          <w:rFonts w:ascii="Times New Roman" w:hAnsi="Times New Roman" w:cs="Times New Roman"/>
          <w:color w:val="000000"/>
          <w:sz w:val="24"/>
          <w:szCs w:val="24"/>
        </w:rPr>
        <w:t>Edvinsen</w:t>
      </w:r>
      <w:proofErr w:type="spellEnd"/>
      <w:r w:rsidR="000F382F" w:rsidRPr="00AB5928">
        <w:rPr>
          <w:rFonts w:ascii="Times New Roman" w:hAnsi="Times New Roman" w:cs="Times New Roman"/>
          <w:color w:val="000000"/>
          <w:sz w:val="24"/>
          <w:szCs w:val="24"/>
        </w:rPr>
        <w:t>).</w:t>
      </w:r>
    </w:p>
    <w:p w:rsidR="00A545B1" w:rsidRPr="00AB5928" w:rsidRDefault="00A545B1" w:rsidP="00BA4F36">
      <w:pPr>
        <w:autoSpaceDE w:val="0"/>
        <w:autoSpaceDN w:val="0"/>
        <w:adjustRightInd w:val="0"/>
        <w:spacing w:after="0" w:line="240" w:lineRule="auto"/>
        <w:rPr>
          <w:rFonts w:ascii="Times New Roman" w:eastAsia="Times New Roman" w:hAnsi="Times New Roman" w:cs="Times New Roman"/>
          <w:color w:val="FF0000"/>
          <w:sz w:val="24"/>
          <w:szCs w:val="24"/>
          <w:lang w:eastAsia="nb-NO"/>
        </w:rPr>
      </w:pPr>
    </w:p>
    <w:p w:rsidR="00A545B1" w:rsidRPr="00AB5928" w:rsidRDefault="00800BEB" w:rsidP="00A545B1">
      <w:pPr>
        <w:autoSpaceDE w:val="0"/>
        <w:autoSpaceDN w:val="0"/>
        <w:adjustRightInd w:val="0"/>
        <w:spacing w:after="0" w:line="240" w:lineRule="auto"/>
        <w:rPr>
          <w:rFonts w:ascii="Times New Roman" w:eastAsia="Times New Roman" w:hAnsi="Times New Roman" w:cs="Times New Roman"/>
          <w:sz w:val="24"/>
          <w:szCs w:val="24"/>
          <w:lang w:eastAsia="nb-NO"/>
        </w:rPr>
      </w:pPr>
      <w:r w:rsidRPr="00AB5928">
        <w:rPr>
          <w:rFonts w:ascii="Times New Roman" w:eastAsia="Times New Roman" w:hAnsi="Times New Roman" w:cs="Times New Roman"/>
          <w:sz w:val="24"/>
          <w:szCs w:val="24"/>
          <w:lang w:eastAsia="nb-NO"/>
        </w:rPr>
        <w:t xml:space="preserve">Under bispevisitasen </w:t>
      </w:r>
      <w:r w:rsidR="00063C4A" w:rsidRPr="00AB5928">
        <w:rPr>
          <w:rFonts w:ascii="Times New Roman" w:eastAsia="Times New Roman" w:hAnsi="Times New Roman" w:cs="Times New Roman"/>
          <w:sz w:val="24"/>
          <w:szCs w:val="24"/>
          <w:lang w:eastAsia="nb-NO"/>
        </w:rPr>
        <w:t xml:space="preserve">i Etnedal september 2017, </w:t>
      </w:r>
      <w:r w:rsidRPr="00AB5928">
        <w:rPr>
          <w:rFonts w:ascii="Times New Roman" w:eastAsia="Times New Roman" w:hAnsi="Times New Roman" w:cs="Times New Roman"/>
          <w:sz w:val="24"/>
          <w:szCs w:val="24"/>
          <w:lang w:eastAsia="nb-NO"/>
        </w:rPr>
        <w:t xml:space="preserve">utfordret </w:t>
      </w:r>
      <w:r w:rsidR="00B66FF3" w:rsidRPr="00AB5928">
        <w:rPr>
          <w:rFonts w:ascii="Times New Roman" w:eastAsia="Times New Roman" w:hAnsi="Times New Roman" w:cs="Times New Roman"/>
          <w:sz w:val="24"/>
          <w:szCs w:val="24"/>
          <w:lang w:eastAsia="nb-NO"/>
        </w:rPr>
        <w:t>biskopen Bruflat sokneråd</w:t>
      </w:r>
      <w:r w:rsidR="00BA4F36" w:rsidRPr="00AB5928">
        <w:rPr>
          <w:rFonts w:ascii="Times New Roman" w:eastAsia="Times New Roman" w:hAnsi="Times New Roman" w:cs="Times New Roman"/>
          <w:sz w:val="24"/>
          <w:szCs w:val="24"/>
          <w:lang w:eastAsia="nb-NO"/>
        </w:rPr>
        <w:t xml:space="preserve"> konkret til å arbeide videre med å avklare og utarbeide skriftlige retningslinjer knyttet til tilskudd fra Bruflat sokn til fellesrådet, samt å vurdere å etablere et fjellalter på Lenningen.</w:t>
      </w:r>
      <w:r w:rsidR="00125E95" w:rsidRPr="00AB5928">
        <w:rPr>
          <w:rFonts w:ascii="Times New Roman" w:eastAsia="Times New Roman" w:hAnsi="Times New Roman" w:cs="Times New Roman"/>
          <w:sz w:val="24"/>
          <w:szCs w:val="24"/>
          <w:lang w:eastAsia="nb-NO"/>
        </w:rPr>
        <w:t xml:space="preserve"> </w:t>
      </w:r>
      <w:r w:rsidR="00051A40" w:rsidRPr="00AB5928">
        <w:rPr>
          <w:rFonts w:ascii="Times New Roman" w:eastAsia="Times New Roman" w:hAnsi="Times New Roman" w:cs="Times New Roman"/>
          <w:sz w:val="24"/>
          <w:szCs w:val="24"/>
          <w:lang w:eastAsia="nb-NO"/>
        </w:rPr>
        <w:t xml:space="preserve">Retningslinjer er drøftet i soknerådet, men </w:t>
      </w:r>
      <w:r w:rsidR="00A545B1" w:rsidRPr="00AB5928">
        <w:rPr>
          <w:rFonts w:ascii="Times New Roman" w:eastAsia="Times New Roman" w:hAnsi="Times New Roman" w:cs="Times New Roman"/>
          <w:sz w:val="24"/>
          <w:szCs w:val="24"/>
          <w:lang w:eastAsia="nb-NO"/>
        </w:rPr>
        <w:t>saken er</w:t>
      </w:r>
      <w:r w:rsidR="00051A40" w:rsidRPr="00AB5928">
        <w:rPr>
          <w:rFonts w:ascii="Times New Roman" w:eastAsia="Times New Roman" w:hAnsi="Times New Roman" w:cs="Times New Roman"/>
          <w:sz w:val="24"/>
          <w:szCs w:val="24"/>
          <w:lang w:eastAsia="nb-NO"/>
        </w:rPr>
        <w:t xml:space="preserve"> </w:t>
      </w:r>
      <w:r w:rsidR="006C2492" w:rsidRPr="00AB5928">
        <w:rPr>
          <w:rFonts w:ascii="Times New Roman" w:eastAsia="Times New Roman" w:hAnsi="Times New Roman" w:cs="Times New Roman"/>
          <w:sz w:val="24"/>
          <w:szCs w:val="24"/>
          <w:lang w:eastAsia="nb-NO"/>
        </w:rPr>
        <w:t>pr. 31.12.2019</w:t>
      </w:r>
      <w:r w:rsidR="00A545B1" w:rsidRPr="00AB5928">
        <w:rPr>
          <w:rFonts w:ascii="Times New Roman" w:eastAsia="Times New Roman" w:hAnsi="Times New Roman" w:cs="Times New Roman"/>
          <w:sz w:val="24"/>
          <w:szCs w:val="24"/>
          <w:lang w:eastAsia="nb-NO"/>
        </w:rPr>
        <w:t xml:space="preserve"> ikke ferdigbehandlet</w:t>
      </w:r>
      <w:r w:rsidR="00051A40" w:rsidRPr="00AB5928">
        <w:rPr>
          <w:rFonts w:ascii="Times New Roman" w:eastAsia="Times New Roman" w:hAnsi="Times New Roman" w:cs="Times New Roman"/>
          <w:sz w:val="24"/>
          <w:szCs w:val="24"/>
          <w:lang w:eastAsia="nb-NO"/>
        </w:rPr>
        <w:t xml:space="preserve">. </w:t>
      </w:r>
      <w:r w:rsidR="00614FC4" w:rsidRPr="00AB5928">
        <w:rPr>
          <w:rFonts w:ascii="Times New Roman" w:eastAsia="Times New Roman" w:hAnsi="Times New Roman" w:cs="Times New Roman"/>
          <w:sz w:val="24"/>
          <w:szCs w:val="24"/>
          <w:lang w:eastAsia="nb-NO"/>
        </w:rPr>
        <w:t>Hva angår fjellalter på Lenningen er følgende komité valgt: Kjell Fjeld, Ole Bergene, Ingun Kompen, prost Carl Philip Weisser, sokneprest Marit Slettum, og kirkeverge Marie Bjørnødegård. Komitéen har</w:t>
      </w:r>
      <w:r w:rsidR="006C2492" w:rsidRPr="00AB5928">
        <w:rPr>
          <w:rFonts w:ascii="Times New Roman" w:eastAsia="Times New Roman" w:hAnsi="Times New Roman" w:cs="Times New Roman"/>
          <w:sz w:val="24"/>
          <w:szCs w:val="24"/>
          <w:lang w:eastAsia="nb-NO"/>
        </w:rPr>
        <w:t xml:space="preserve"> i løpet av 2019</w:t>
      </w:r>
      <w:r w:rsidR="00A545B1" w:rsidRPr="00AB5928">
        <w:rPr>
          <w:rFonts w:ascii="Times New Roman" w:eastAsia="Times New Roman" w:hAnsi="Times New Roman" w:cs="Times New Roman"/>
          <w:sz w:val="24"/>
          <w:szCs w:val="24"/>
          <w:lang w:eastAsia="nb-NO"/>
        </w:rPr>
        <w:t xml:space="preserve"> hatt ett møte. </w:t>
      </w:r>
      <w:r w:rsidR="006C2492" w:rsidRPr="00AB5928">
        <w:rPr>
          <w:rFonts w:ascii="Times New Roman" w:eastAsia="Times New Roman" w:hAnsi="Times New Roman" w:cs="Times New Roman"/>
          <w:sz w:val="24"/>
          <w:szCs w:val="24"/>
          <w:lang w:eastAsia="nb-NO"/>
        </w:rPr>
        <w:t>Følgelig bør retningslinjer vedr. tilskudd til fellesrådet og fjellalter arbeides videre med i nærmeste framtid.</w:t>
      </w:r>
    </w:p>
    <w:p w:rsidR="00B66FF3" w:rsidRPr="00AB5928" w:rsidRDefault="00B66FF3">
      <w:pPr>
        <w:autoSpaceDE w:val="0"/>
        <w:autoSpaceDN w:val="0"/>
        <w:spacing w:after="0" w:line="240" w:lineRule="auto"/>
        <w:rPr>
          <w:rFonts w:ascii="Times New Roman" w:eastAsia="Times New Roman" w:hAnsi="Times New Roman" w:cs="Times New Roman"/>
          <w:b/>
          <w:sz w:val="24"/>
          <w:szCs w:val="24"/>
          <w:lang w:eastAsia="nb-NO"/>
        </w:rPr>
      </w:pPr>
    </w:p>
    <w:p w:rsidR="008C0D0D" w:rsidRPr="00AB5928" w:rsidRDefault="008C0D0D">
      <w:pPr>
        <w:autoSpaceDE w:val="0"/>
        <w:autoSpaceDN w:val="0"/>
        <w:spacing w:after="0" w:line="240" w:lineRule="auto"/>
        <w:rPr>
          <w:rFonts w:ascii="Times New Roman" w:eastAsia="Times New Roman" w:hAnsi="Times New Roman" w:cs="Times New Roman"/>
          <w:b/>
          <w:sz w:val="24"/>
          <w:szCs w:val="24"/>
          <w:lang w:eastAsia="nb-NO"/>
        </w:rPr>
      </w:pPr>
    </w:p>
    <w:p w:rsidR="008C0D0D" w:rsidRPr="00AB5928" w:rsidRDefault="00D36A57">
      <w:pPr>
        <w:autoSpaceDE w:val="0"/>
        <w:autoSpaceDN w:val="0"/>
        <w:spacing w:after="0" w:line="240" w:lineRule="auto"/>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10</w:t>
      </w:r>
      <w:r w:rsidR="008C0D0D" w:rsidRPr="00AB5928">
        <w:rPr>
          <w:rFonts w:ascii="Times New Roman" w:eastAsia="Times New Roman" w:hAnsi="Times New Roman" w:cs="Times New Roman"/>
          <w:b/>
          <w:sz w:val="24"/>
          <w:szCs w:val="24"/>
          <w:lang w:eastAsia="nb-NO"/>
        </w:rPr>
        <w:t>. mars 2020</w:t>
      </w:r>
    </w:p>
    <w:p w:rsidR="008C0D0D" w:rsidRPr="00AB5928" w:rsidRDefault="008C0D0D">
      <w:pPr>
        <w:autoSpaceDE w:val="0"/>
        <w:autoSpaceDN w:val="0"/>
        <w:spacing w:after="0" w:line="240" w:lineRule="auto"/>
        <w:rPr>
          <w:rFonts w:ascii="Times New Roman" w:eastAsia="Times New Roman" w:hAnsi="Times New Roman" w:cs="Times New Roman"/>
          <w:b/>
          <w:sz w:val="24"/>
          <w:szCs w:val="24"/>
          <w:lang w:eastAsia="nb-NO"/>
        </w:rPr>
      </w:pPr>
    </w:p>
    <w:p w:rsidR="008C0D0D" w:rsidRPr="00AB5928" w:rsidRDefault="008C0D0D">
      <w:pPr>
        <w:autoSpaceDE w:val="0"/>
        <w:autoSpaceDN w:val="0"/>
        <w:spacing w:after="0" w:line="240" w:lineRule="auto"/>
        <w:rPr>
          <w:rFonts w:ascii="Times New Roman" w:eastAsia="Times New Roman" w:hAnsi="Times New Roman" w:cs="Times New Roman"/>
          <w:b/>
          <w:sz w:val="24"/>
          <w:szCs w:val="24"/>
          <w:lang w:eastAsia="nb-NO"/>
        </w:rPr>
      </w:pPr>
    </w:p>
    <w:p w:rsidR="008C0D0D" w:rsidRPr="00AB5928" w:rsidRDefault="008C0D0D">
      <w:pPr>
        <w:autoSpaceDE w:val="0"/>
        <w:autoSpaceDN w:val="0"/>
        <w:spacing w:after="0" w:line="240" w:lineRule="auto"/>
        <w:rPr>
          <w:rFonts w:ascii="Times New Roman" w:eastAsia="Times New Roman" w:hAnsi="Times New Roman" w:cs="Times New Roman"/>
          <w:b/>
          <w:sz w:val="24"/>
          <w:szCs w:val="24"/>
          <w:lang w:eastAsia="nb-NO"/>
        </w:rPr>
      </w:pPr>
      <w:r w:rsidRPr="00AB5928">
        <w:rPr>
          <w:rFonts w:ascii="Times New Roman" w:eastAsia="Times New Roman" w:hAnsi="Times New Roman" w:cs="Times New Roman"/>
          <w:b/>
          <w:sz w:val="24"/>
          <w:szCs w:val="24"/>
          <w:lang w:eastAsia="nb-NO"/>
        </w:rPr>
        <w:t>Kjell Jørgen Fjeld</w:t>
      </w:r>
      <w:r w:rsidRPr="00AB5928">
        <w:rPr>
          <w:rFonts w:ascii="Times New Roman" w:eastAsia="Times New Roman" w:hAnsi="Times New Roman" w:cs="Times New Roman"/>
          <w:b/>
          <w:sz w:val="24"/>
          <w:szCs w:val="24"/>
          <w:lang w:eastAsia="nb-NO"/>
        </w:rPr>
        <w:tab/>
      </w:r>
      <w:r w:rsidRPr="00AB5928">
        <w:rPr>
          <w:rFonts w:ascii="Times New Roman" w:eastAsia="Times New Roman" w:hAnsi="Times New Roman" w:cs="Times New Roman"/>
          <w:b/>
          <w:sz w:val="24"/>
          <w:szCs w:val="24"/>
          <w:lang w:eastAsia="nb-NO"/>
        </w:rPr>
        <w:tab/>
      </w:r>
      <w:r w:rsidRPr="00AB5928">
        <w:rPr>
          <w:rFonts w:ascii="Times New Roman" w:eastAsia="Times New Roman" w:hAnsi="Times New Roman" w:cs="Times New Roman"/>
          <w:b/>
          <w:sz w:val="24"/>
          <w:szCs w:val="24"/>
          <w:lang w:eastAsia="nb-NO"/>
        </w:rPr>
        <w:tab/>
      </w:r>
      <w:r w:rsidRPr="00AB5928">
        <w:rPr>
          <w:rFonts w:ascii="Times New Roman" w:eastAsia="Times New Roman" w:hAnsi="Times New Roman" w:cs="Times New Roman"/>
          <w:b/>
          <w:sz w:val="24"/>
          <w:szCs w:val="24"/>
          <w:lang w:eastAsia="nb-NO"/>
        </w:rPr>
        <w:tab/>
      </w:r>
      <w:r w:rsidRPr="00AB5928">
        <w:rPr>
          <w:rFonts w:ascii="Times New Roman" w:eastAsia="Times New Roman" w:hAnsi="Times New Roman" w:cs="Times New Roman"/>
          <w:b/>
          <w:sz w:val="24"/>
          <w:szCs w:val="24"/>
          <w:lang w:eastAsia="nb-NO"/>
        </w:rPr>
        <w:tab/>
      </w:r>
      <w:r w:rsidRPr="00AB5928">
        <w:rPr>
          <w:rFonts w:ascii="Times New Roman" w:eastAsia="Times New Roman" w:hAnsi="Times New Roman" w:cs="Times New Roman"/>
          <w:b/>
          <w:sz w:val="24"/>
          <w:szCs w:val="24"/>
          <w:lang w:eastAsia="nb-NO"/>
        </w:rPr>
        <w:tab/>
        <w:t>Marie Bjørnødegård</w:t>
      </w:r>
    </w:p>
    <w:p w:rsidR="008C0D0D" w:rsidRPr="00AB5928" w:rsidRDefault="008C0D0D">
      <w:pPr>
        <w:autoSpaceDE w:val="0"/>
        <w:autoSpaceDN w:val="0"/>
        <w:spacing w:after="0" w:line="240" w:lineRule="auto"/>
        <w:rPr>
          <w:rFonts w:ascii="Times New Roman" w:eastAsia="Times New Roman" w:hAnsi="Times New Roman" w:cs="Times New Roman"/>
          <w:b/>
          <w:sz w:val="24"/>
          <w:szCs w:val="24"/>
          <w:lang w:eastAsia="nb-NO"/>
        </w:rPr>
      </w:pPr>
      <w:r w:rsidRPr="00AB5928">
        <w:rPr>
          <w:rFonts w:ascii="Times New Roman" w:eastAsia="Times New Roman" w:hAnsi="Times New Roman" w:cs="Times New Roman"/>
          <w:b/>
          <w:sz w:val="24"/>
          <w:szCs w:val="24"/>
          <w:lang w:eastAsia="nb-NO"/>
        </w:rPr>
        <w:t>Leder i Bruflat sokneråd</w:t>
      </w:r>
      <w:r w:rsidRPr="00AB5928">
        <w:rPr>
          <w:rFonts w:ascii="Times New Roman" w:eastAsia="Times New Roman" w:hAnsi="Times New Roman" w:cs="Times New Roman"/>
          <w:b/>
          <w:sz w:val="24"/>
          <w:szCs w:val="24"/>
          <w:lang w:eastAsia="nb-NO"/>
        </w:rPr>
        <w:tab/>
      </w:r>
      <w:r w:rsidRPr="00AB5928">
        <w:rPr>
          <w:rFonts w:ascii="Times New Roman" w:eastAsia="Times New Roman" w:hAnsi="Times New Roman" w:cs="Times New Roman"/>
          <w:b/>
          <w:sz w:val="24"/>
          <w:szCs w:val="24"/>
          <w:lang w:eastAsia="nb-NO"/>
        </w:rPr>
        <w:tab/>
      </w:r>
      <w:r w:rsidRPr="00AB5928">
        <w:rPr>
          <w:rFonts w:ascii="Times New Roman" w:eastAsia="Times New Roman" w:hAnsi="Times New Roman" w:cs="Times New Roman"/>
          <w:b/>
          <w:sz w:val="24"/>
          <w:szCs w:val="24"/>
          <w:lang w:eastAsia="nb-NO"/>
        </w:rPr>
        <w:tab/>
      </w:r>
      <w:r w:rsidRPr="00AB5928">
        <w:rPr>
          <w:rFonts w:ascii="Times New Roman" w:eastAsia="Times New Roman" w:hAnsi="Times New Roman" w:cs="Times New Roman"/>
          <w:b/>
          <w:sz w:val="24"/>
          <w:szCs w:val="24"/>
          <w:lang w:eastAsia="nb-NO"/>
        </w:rPr>
        <w:tab/>
      </w:r>
      <w:r w:rsidRPr="00AB5928">
        <w:rPr>
          <w:rFonts w:ascii="Times New Roman" w:eastAsia="Times New Roman" w:hAnsi="Times New Roman" w:cs="Times New Roman"/>
          <w:b/>
          <w:sz w:val="24"/>
          <w:szCs w:val="24"/>
          <w:lang w:eastAsia="nb-NO"/>
        </w:rPr>
        <w:tab/>
        <w:t>Saksbehandler</w:t>
      </w:r>
    </w:p>
    <w:sectPr w:rsidR="008C0D0D" w:rsidRPr="00AB5928" w:rsidSect="00CF2EE4">
      <w:headerReference w:type="even" r:id="rId8"/>
      <w:headerReference w:type="default" r:id="rId9"/>
      <w:footerReference w:type="even" r:id="rId10"/>
      <w:footerReference w:type="default" r:id="rId11"/>
      <w:headerReference w:type="first" r:id="rId12"/>
      <w:footerReference w:type="first" r:id="rId13"/>
      <w:pgSz w:w="11906" w:h="16838"/>
      <w:pgMar w:top="1418" w:right="1418" w:bottom="851" w:left="1418" w:header="709"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425" w:rsidRDefault="00F66425" w:rsidP="007F33AE">
      <w:pPr>
        <w:spacing w:after="0" w:line="240" w:lineRule="auto"/>
      </w:pPr>
      <w:r>
        <w:separator/>
      </w:r>
    </w:p>
  </w:endnote>
  <w:endnote w:type="continuationSeparator" w:id="0">
    <w:p w:rsidR="00F66425" w:rsidRDefault="00F66425" w:rsidP="007F3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170" w:rsidRDefault="00710170">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170" w:rsidRDefault="00710170">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170" w:rsidRDefault="0071017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425" w:rsidRDefault="00F66425" w:rsidP="007F33AE">
      <w:pPr>
        <w:spacing w:after="0" w:line="240" w:lineRule="auto"/>
      </w:pPr>
      <w:r>
        <w:separator/>
      </w:r>
    </w:p>
  </w:footnote>
  <w:footnote w:type="continuationSeparator" w:id="0">
    <w:p w:rsidR="00F66425" w:rsidRDefault="00F66425" w:rsidP="007F33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170" w:rsidRDefault="00710170">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170" w:rsidRPr="00460D51" w:rsidRDefault="00710170" w:rsidP="0000043E">
    <w:pPr>
      <w:framePr w:w="5795" w:h="1081" w:hSpace="141" w:wrap="auto" w:vAnchor="page" w:hAnchor="page" w:x="2425" w:y="751"/>
      <w:spacing w:after="0"/>
      <w:rPr>
        <w:rFonts w:ascii="Times New Roman" w:hAnsi="Times New Roman" w:cs="Times New Roman"/>
        <w:b/>
        <w:bCs/>
        <w:sz w:val="32"/>
        <w:szCs w:val="32"/>
        <w:lang w:val="nn-NO"/>
      </w:rPr>
    </w:pPr>
    <w:r w:rsidRPr="00460D51">
      <w:rPr>
        <w:rFonts w:ascii="Times New Roman" w:hAnsi="Times New Roman" w:cs="Times New Roman"/>
        <w:b/>
        <w:bCs/>
        <w:sz w:val="32"/>
        <w:szCs w:val="32"/>
        <w:lang w:val="nn-NO"/>
      </w:rPr>
      <w:t>DEN NORSKE KYRKJA</w:t>
    </w:r>
  </w:p>
  <w:p w:rsidR="00710170" w:rsidRPr="00460D51" w:rsidRDefault="00710170" w:rsidP="0000043E">
    <w:pPr>
      <w:framePr w:w="5795" w:h="1081" w:hSpace="141" w:wrap="auto" w:vAnchor="page" w:hAnchor="page" w:x="2425" w:y="751"/>
      <w:spacing w:after="0"/>
      <w:rPr>
        <w:rFonts w:ascii="Times New Roman" w:hAnsi="Times New Roman" w:cs="Times New Roman"/>
        <w:b/>
        <w:bCs/>
        <w:sz w:val="32"/>
        <w:szCs w:val="32"/>
        <w:lang w:val="nn-NO"/>
      </w:rPr>
    </w:pPr>
    <w:r w:rsidRPr="00460D51">
      <w:rPr>
        <w:rFonts w:ascii="Times New Roman" w:hAnsi="Times New Roman" w:cs="Times New Roman"/>
        <w:b/>
        <w:bCs/>
        <w:sz w:val="32"/>
        <w:szCs w:val="32"/>
        <w:lang w:val="nn-NO"/>
      </w:rPr>
      <w:t>Bruflat sokn, avdeling Nordre Lenningen</w:t>
    </w:r>
    <w:r w:rsidRPr="00460D51">
      <w:rPr>
        <w:rFonts w:ascii="Garamond" w:hAnsi="Garamond"/>
        <w:b/>
        <w:bCs/>
        <w:sz w:val="32"/>
        <w:szCs w:val="32"/>
        <w:lang w:val="nn-NO"/>
      </w:rPr>
      <w:tab/>
    </w:r>
  </w:p>
  <w:p w:rsidR="00710170" w:rsidRPr="007F33AE" w:rsidRDefault="00710170" w:rsidP="007F33AE">
    <w:pPr>
      <w:pStyle w:val="Topptekst"/>
    </w:pPr>
    <w:r>
      <w:rPr>
        <w:noProof/>
        <w:sz w:val="20"/>
        <w:szCs w:val="20"/>
        <w:lang w:eastAsia="nb-NO"/>
      </w:rPr>
      <w:drawing>
        <wp:inline distT="0" distB="0" distL="0" distR="0" wp14:anchorId="5BD6E1D2" wp14:editId="5DA21CD7">
          <wp:extent cx="514350" cy="600075"/>
          <wp:effectExtent l="0" t="0" r="0" b="952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000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170" w:rsidRDefault="00710170">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E3B1F"/>
    <w:multiLevelType w:val="hybridMultilevel"/>
    <w:tmpl w:val="C700F388"/>
    <w:lvl w:ilvl="0" w:tplc="46686888">
      <w:start w:val="1"/>
      <w:numFmt w:val="decimal"/>
      <w:lvlText w:val="%1."/>
      <w:lvlJc w:val="left"/>
      <w:pPr>
        <w:ind w:left="720" w:hanging="360"/>
      </w:pPr>
      <w:rPr>
        <w:rFonts w:hint="default"/>
        <w:b/>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A383233"/>
    <w:multiLevelType w:val="hybridMultilevel"/>
    <w:tmpl w:val="E1DC50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0CF75F0"/>
    <w:multiLevelType w:val="hybridMultilevel"/>
    <w:tmpl w:val="52120166"/>
    <w:lvl w:ilvl="0" w:tplc="3D32F1C2">
      <w:start w:val="1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9857E63"/>
    <w:multiLevelType w:val="hybridMultilevel"/>
    <w:tmpl w:val="CF28DF80"/>
    <w:lvl w:ilvl="0" w:tplc="4C2E13E6">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4" w15:restartNumberingAfterBreak="0">
    <w:nsid w:val="2DC77836"/>
    <w:multiLevelType w:val="hybridMultilevel"/>
    <w:tmpl w:val="B15A443E"/>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399E3226"/>
    <w:multiLevelType w:val="hybridMultilevel"/>
    <w:tmpl w:val="D1566A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4743E79"/>
    <w:multiLevelType w:val="hybridMultilevel"/>
    <w:tmpl w:val="CFCED12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6B236046"/>
    <w:multiLevelType w:val="hybridMultilevel"/>
    <w:tmpl w:val="7F6A7478"/>
    <w:lvl w:ilvl="0" w:tplc="0814000F">
      <w:start w:val="1"/>
      <w:numFmt w:val="decimal"/>
      <w:lvlText w:val="%1."/>
      <w:lvlJc w:val="left"/>
      <w:pPr>
        <w:ind w:left="720" w:hanging="360"/>
      </w:pPr>
    </w:lvl>
    <w:lvl w:ilvl="1" w:tplc="08140019">
      <w:start w:val="1"/>
      <w:numFmt w:val="lowerLetter"/>
      <w:lvlText w:val="%2."/>
      <w:lvlJc w:val="left"/>
      <w:pPr>
        <w:ind w:left="1440" w:hanging="360"/>
      </w:pPr>
    </w:lvl>
    <w:lvl w:ilvl="2" w:tplc="0814001B">
      <w:start w:val="1"/>
      <w:numFmt w:val="lowerRoman"/>
      <w:lvlText w:val="%3."/>
      <w:lvlJc w:val="right"/>
      <w:pPr>
        <w:ind w:left="2160" w:hanging="180"/>
      </w:pPr>
    </w:lvl>
    <w:lvl w:ilvl="3" w:tplc="0814000F">
      <w:start w:val="1"/>
      <w:numFmt w:val="decimal"/>
      <w:lvlText w:val="%4."/>
      <w:lvlJc w:val="left"/>
      <w:pPr>
        <w:ind w:left="2880" w:hanging="360"/>
      </w:pPr>
    </w:lvl>
    <w:lvl w:ilvl="4" w:tplc="08140019">
      <w:start w:val="1"/>
      <w:numFmt w:val="lowerLetter"/>
      <w:lvlText w:val="%5."/>
      <w:lvlJc w:val="left"/>
      <w:pPr>
        <w:ind w:left="3600" w:hanging="360"/>
      </w:pPr>
    </w:lvl>
    <w:lvl w:ilvl="5" w:tplc="0814001B">
      <w:start w:val="1"/>
      <w:numFmt w:val="lowerRoman"/>
      <w:lvlText w:val="%6."/>
      <w:lvlJc w:val="right"/>
      <w:pPr>
        <w:ind w:left="4320" w:hanging="180"/>
      </w:pPr>
    </w:lvl>
    <w:lvl w:ilvl="6" w:tplc="0814000F">
      <w:start w:val="1"/>
      <w:numFmt w:val="decimal"/>
      <w:lvlText w:val="%7."/>
      <w:lvlJc w:val="left"/>
      <w:pPr>
        <w:ind w:left="5040" w:hanging="360"/>
      </w:pPr>
    </w:lvl>
    <w:lvl w:ilvl="7" w:tplc="08140019">
      <w:start w:val="1"/>
      <w:numFmt w:val="lowerLetter"/>
      <w:lvlText w:val="%8."/>
      <w:lvlJc w:val="left"/>
      <w:pPr>
        <w:ind w:left="5760" w:hanging="360"/>
      </w:pPr>
    </w:lvl>
    <w:lvl w:ilvl="8" w:tplc="0814001B">
      <w:start w:val="1"/>
      <w:numFmt w:val="lowerRoman"/>
      <w:lvlText w:val="%9."/>
      <w:lvlJc w:val="right"/>
      <w:pPr>
        <w:ind w:left="6480" w:hanging="180"/>
      </w:pPr>
    </w:lvl>
  </w:abstractNum>
  <w:abstractNum w:abstractNumId="8" w15:restartNumberingAfterBreak="0">
    <w:nsid w:val="6BB9692E"/>
    <w:multiLevelType w:val="hybridMultilevel"/>
    <w:tmpl w:val="11344D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B1"/>
    <w:rsid w:val="0000043E"/>
    <w:rsid w:val="000027F6"/>
    <w:rsid w:val="00006CB4"/>
    <w:rsid w:val="000137C8"/>
    <w:rsid w:val="00023594"/>
    <w:rsid w:val="000251D0"/>
    <w:rsid w:val="000314D1"/>
    <w:rsid w:val="00037878"/>
    <w:rsid w:val="000413DB"/>
    <w:rsid w:val="00051A40"/>
    <w:rsid w:val="00063C4A"/>
    <w:rsid w:val="000676BA"/>
    <w:rsid w:val="0007737B"/>
    <w:rsid w:val="000858A0"/>
    <w:rsid w:val="000873C0"/>
    <w:rsid w:val="000B3AC6"/>
    <w:rsid w:val="000C3C61"/>
    <w:rsid w:val="000C57E4"/>
    <w:rsid w:val="000D5B1E"/>
    <w:rsid w:val="000E386B"/>
    <w:rsid w:val="000E67B9"/>
    <w:rsid w:val="000F382F"/>
    <w:rsid w:val="000F4DFB"/>
    <w:rsid w:val="000F7A1B"/>
    <w:rsid w:val="00121581"/>
    <w:rsid w:val="00125E95"/>
    <w:rsid w:val="00126725"/>
    <w:rsid w:val="00127DD6"/>
    <w:rsid w:val="001337D1"/>
    <w:rsid w:val="00134104"/>
    <w:rsid w:val="00141FD2"/>
    <w:rsid w:val="00151297"/>
    <w:rsid w:val="00171215"/>
    <w:rsid w:val="00172206"/>
    <w:rsid w:val="00176086"/>
    <w:rsid w:val="00180F09"/>
    <w:rsid w:val="00181CAA"/>
    <w:rsid w:val="00186511"/>
    <w:rsid w:val="0018716B"/>
    <w:rsid w:val="0019552F"/>
    <w:rsid w:val="001A0A99"/>
    <w:rsid w:val="001A47B9"/>
    <w:rsid w:val="001A78AE"/>
    <w:rsid w:val="001B44EA"/>
    <w:rsid w:val="001B5224"/>
    <w:rsid w:val="001C02F3"/>
    <w:rsid w:val="001C0DB2"/>
    <w:rsid w:val="001D7975"/>
    <w:rsid w:val="001F0732"/>
    <w:rsid w:val="001F29A7"/>
    <w:rsid w:val="001F336C"/>
    <w:rsid w:val="001F3398"/>
    <w:rsid w:val="001F4ED3"/>
    <w:rsid w:val="00202D0B"/>
    <w:rsid w:val="00206541"/>
    <w:rsid w:val="00213BD5"/>
    <w:rsid w:val="00220124"/>
    <w:rsid w:val="00222D5F"/>
    <w:rsid w:val="00227DD9"/>
    <w:rsid w:val="002379A2"/>
    <w:rsid w:val="002409E9"/>
    <w:rsid w:val="002572E8"/>
    <w:rsid w:val="00266643"/>
    <w:rsid w:val="0026669B"/>
    <w:rsid w:val="00271575"/>
    <w:rsid w:val="002720D5"/>
    <w:rsid w:val="00272301"/>
    <w:rsid w:val="0027261C"/>
    <w:rsid w:val="002730AA"/>
    <w:rsid w:val="00277F6A"/>
    <w:rsid w:val="00281334"/>
    <w:rsid w:val="00282BFE"/>
    <w:rsid w:val="002868A1"/>
    <w:rsid w:val="00286DA9"/>
    <w:rsid w:val="0029625F"/>
    <w:rsid w:val="002B09E5"/>
    <w:rsid w:val="002B7A92"/>
    <w:rsid w:val="002C58F1"/>
    <w:rsid w:val="00306F3E"/>
    <w:rsid w:val="003132D1"/>
    <w:rsid w:val="00315857"/>
    <w:rsid w:val="003264EA"/>
    <w:rsid w:val="00333E78"/>
    <w:rsid w:val="00336ABD"/>
    <w:rsid w:val="00337D71"/>
    <w:rsid w:val="00342A37"/>
    <w:rsid w:val="00342A40"/>
    <w:rsid w:val="0036693D"/>
    <w:rsid w:val="0037626E"/>
    <w:rsid w:val="00392D64"/>
    <w:rsid w:val="003A64DE"/>
    <w:rsid w:val="003B0889"/>
    <w:rsid w:val="003B4AE9"/>
    <w:rsid w:val="003C725C"/>
    <w:rsid w:val="003D469D"/>
    <w:rsid w:val="003F788C"/>
    <w:rsid w:val="004118EF"/>
    <w:rsid w:val="00420C45"/>
    <w:rsid w:val="00421C7C"/>
    <w:rsid w:val="00434319"/>
    <w:rsid w:val="004467C5"/>
    <w:rsid w:val="00460D51"/>
    <w:rsid w:val="00462DEA"/>
    <w:rsid w:val="0046591B"/>
    <w:rsid w:val="004819BC"/>
    <w:rsid w:val="00493AE6"/>
    <w:rsid w:val="00495329"/>
    <w:rsid w:val="00496E8A"/>
    <w:rsid w:val="004A06F2"/>
    <w:rsid w:val="004A2F8E"/>
    <w:rsid w:val="004A557C"/>
    <w:rsid w:val="004A796D"/>
    <w:rsid w:val="004B02F0"/>
    <w:rsid w:val="004B2C1A"/>
    <w:rsid w:val="004B33B2"/>
    <w:rsid w:val="004B5940"/>
    <w:rsid w:val="004D4F6F"/>
    <w:rsid w:val="004F4800"/>
    <w:rsid w:val="0050628B"/>
    <w:rsid w:val="0051008B"/>
    <w:rsid w:val="0051504D"/>
    <w:rsid w:val="00517531"/>
    <w:rsid w:val="00517FA1"/>
    <w:rsid w:val="00520FF8"/>
    <w:rsid w:val="00523C90"/>
    <w:rsid w:val="00531CF4"/>
    <w:rsid w:val="00536468"/>
    <w:rsid w:val="0054158F"/>
    <w:rsid w:val="0056054F"/>
    <w:rsid w:val="00561C46"/>
    <w:rsid w:val="00574369"/>
    <w:rsid w:val="00582C2E"/>
    <w:rsid w:val="00586866"/>
    <w:rsid w:val="005977DD"/>
    <w:rsid w:val="005A7031"/>
    <w:rsid w:val="005C0469"/>
    <w:rsid w:val="005C182B"/>
    <w:rsid w:val="005C1BA3"/>
    <w:rsid w:val="005D1488"/>
    <w:rsid w:val="005D513A"/>
    <w:rsid w:val="005E18B2"/>
    <w:rsid w:val="005E32CA"/>
    <w:rsid w:val="005E3C97"/>
    <w:rsid w:val="005E7BBD"/>
    <w:rsid w:val="005F4EFF"/>
    <w:rsid w:val="005F7A28"/>
    <w:rsid w:val="00614FC4"/>
    <w:rsid w:val="006264C9"/>
    <w:rsid w:val="0063769F"/>
    <w:rsid w:val="00637E51"/>
    <w:rsid w:val="00650B77"/>
    <w:rsid w:val="00650F30"/>
    <w:rsid w:val="006578A3"/>
    <w:rsid w:val="00667F2A"/>
    <w:rsid w:val="006766A9"/>
    <w:rsid w:val="006853FA"/>
    <w:rsid w:val="006946A1"/>
    <w:rsid w:val="006A5F58"/>
    <w:rsid w:val="006B5444"/>
    <w:rsid w:val="006C2492"/>
    <w:rsid w:val="006D62E2"/>
    <w:rsid w:val="006E31C2"/>
    <w:rsid w:val="00701559"/>
    <w:rsid w:val="00705792"/>
    <w:rsid w:val="00710170"/>
    <w:rsid w:val="00712F5A"/>
    <w:rsid w:val="0072398E"/>
    <w:rsid w:val="00732916"/>
    <w:rsid w:val="00737A5C"/>
    <w:rsid w:val="00743DAD"/>
    <w:rsid w:val="00746246"/>
    <w:rsid w:val="0077177A"/>
    <w:rsid w:val="00772468"/>
    <w:rsid w:val="00773412"/>
    <w:rsid w:val="00780D34"/>
    <w:rsid w:val="00793D27"/>
    <w:rsid w:val="00797B4B"/>
    <w:rsid w:val="007A07F5"/>
    <w:rsid w:val="007A18DC"/>
    <w:rsid w:val="007A4755"/>
    <w:rsid w:val="007B0CEE"/>
    <w:rsid w:val="007D2571"/>
    <w:rsid w:val="007D572B"/>
    <w:rsid w:val="007D7EB3"/>
    <w:rsid w:val="007E63BC"/>
    <w:rsid w:val="007E6550"/>
    <w:rsid w:val="007F33AE"/>
    <w:rsid w:val="007F64EF"/>
    <w:rsid w:val="007F767E"/>
    <w:rsid w:val="008006F2"/>
    <w:rsid w:val="00800BEB"/>
    <w:rsid w:val="008025B2"/>
    <w:rsid w:val="00820984"/>
    <w:rsid w:val="00820E02"/>
    <w:rsid w:val="008224A2"/>
    <w:rsid w:val="008262F7"/>
    <w:rsid w:val="0084064C"/>
    <w:rsid w:val="00840B98"/>
    <w:rsid w:val="00856662"/>
    <w:rsid w:val="0086344E"/>
    <w:rsid w:val="00874D4D"/>
    <w:rsid w:val="008775DA"/>
    <w:rsid w:val="008873CD"/>
    <w:rsid w:val="008924DA"/>
    <w:rsid w:val="00896B28"/>
    <w:rsid w:val="008A108A"/>
    <w:rsid w:val="008C068F"/>
    <w:rsid w:val="008C0D0D"/>
    <w:rsid w:val="008D1400"/>
    <w:rsid w:val="00901BE5"/>
    <w:rsid w:val="00904F24"/>
    <w:rsid w:val="009059C3"/>
    <w:rsid w:val="00915817"/>
    <w:rsid w:val="009222FE"/>
    <w:rsid w:val="0093447C"/>
    <w:rsid w:val="0094545D"/>
    <w:rsid w:val="0096030A"/>
    <w:rsid w:val="00981E26"/>
    <w:rsid w:val="009820A8"/>
    <w:rsid w:val="00984CD3"/>
    <w:rsid w:val="009A3564"/>
    <w:rsid w:val="009B1AA3"/>
    <w:rsid w:val="009B6E07"/>
    <w:rsid w:val="009C2496"/>
    <w:rsid w:val="009E1019"/>
    <w:rsid w:val="009E1E32"/>
    <w:rsid w:val="009E3981"/>
    <w:rsid w:val="009F5AE8"/>
    <w:rsid w:val="009F719A"/>
    <w:rsid w:val="00A0115F"/>
    <w:rsid w:val="00A11DDF"/>
    <w:rsid w:val="00A21571"/>
    <w:rsid w:val="00A3008A"/>
    <w:rsid w:val="00A32D0B"/>
    <w:rsid w:val="00A35A20"/>
    <w:rsid w:val="00A47717"/>
    <w:rsid w:val="00A47EFF"/>
    <w:rsid w:val="00A51C68"/>
    <w:rsid w:val="00A545B1"/>
    <w:rsid w:val="00A626B0"/>
    <w:rsid w:val="00A725AE"/>
    <w:rsid w:val="00A847F0"/>
    <w:rsid w:val="00A92648"/>
    <w:rsid w:val="00A92810"/>
    <w:rsid w:val="00A96D4C"/>
    <w:rsid w:val="00AA5A8A"/>
    <w:rsid w:val="00AA5FAC"/>
    <w:rsid w:val="00AB40F2"/>
    <w:rsid w:val="00AB5928"/>
    <w:rsid w:val="00AC2685"/>
    <w:rsid w:val="00AC2869"/>
    <w:rsid w:val="00AC736C"/>
    <w:rsid w:val="00AD0487"/>
    <w:rsid w:val="00AD16E5"/>
    <w:rsid w:val="00AD7A18"/>
    <w:rsid w:val="00AE0D43"/>
    <w:rsid w:val="00AE70E5"/>
    <w:rsid w:val="00B00551"/>
    <w:rsid w:val="00B01493"/>
    <w:rsid w:val="00B04F01"/>
    <w:rsid w:val="00B10EB8"/>
    <w:rsid w:val="00B14813"/>
    <w:rsid w:val="00B15648"/>
    <w:rsid w:val="00B266B1"/>
    <w:rsid w:val="00B2698D"/>
    <w:rsid w:val="00B3457C"/>
    <w:rsid w:val="00B66FF3"/>
    <w:rsid w:val="00B6772F"/>
    <w:rsid w:val="00B826AE"/>
    <w:rsid w:val="00B8394E"/>
    <w:rsid w:val="00B97645"/>
    <w:rsid w:val="00BA4F36"/>
    <w:rsid w:val="00BB15C5"/>
    <w:rsid w:val="00BC1F29"/>
    <w:rsid w:val="00BC33B7"/>
    <w:rsid w:val="00BC58CA"/>
    <w:rsid w:val="00BD7E75"/>
    <w:rsid w:val="00BE41FD"/>
    <w:rsid w:val="00BE4CD7"/>
    <w:rsid w:val="00BE7510"/>
    <w:rsid w:val="00C07BB5"/>
    <w:rsid w:val="00C27607"/>
    <w:rsid w:val="00C32CC6"/>
    <w:rsid w:val="00C40248"/>
    <w:rsid w:val="00C444B4"/>
    <w:rsid w:val="00C72C20"/>
    <w:rsid w:val="00C73CCF"/>
    <w:rsid w:val="00C83175"/>
    <w:rsid w:val="00C831EC"/>
    <w:rsid w:val="00C84EE3"/>
    <w:rsid w:val="00C93222"/>
    <w:rsid w:val="00CA52F6"/>
    <w:rsid w:val="00CD69E0"/>
    <w:rsid w:val="00CD738A"/>
    <w:rsid w:val="00CE7317"/>
    <w:rsid w:val="00CF2EE4"/>
    <w:rsid w:val="00CF3AB2"/>
    <w:rsid w:val="00D00755"/>
    <w:rsid w:val="00D03405"/>
    <w:rsid w:val="00D15161"/>
    <w:rsid w:val="00D22838"/>
    <w:rsid w:val="00D30A33"/>
    <w:rsid w:val="00D30F28"/>
    <w:rsid w:val="00D36A57"/>
    <w:rsid w:val="00D57496"/>
    <w:rsid w:val="00D72CAB"/>
    <w:rsid w:val="00D955C6"/>
    <w:rsid w:val="00D96FFF"/>
    <w:rsid w:val="00DA5211"/>
    <w:rsid w:val="00DA53E3"/>
    <w:rsid w:val="00DB2B56"/>
    <w:rsid w:val="00DC0C01"/>
    <w:rsid w:val="00DC300E"/>
    <w:rsid w:val="00DD6439"/>
    <w:rsid w:val="00DE08B3"/>
    <w:rsid w:val="00DE241D"/>
    <w:rsid w:val="00DE5698"/>
    <w:rsid w:val="00E02409"/>
    <w:rsid w:val="00E0529F"/>
    <w:rsid w:val="00E22EBB"/>
    <w:rsid w:val="00E236C2"/>
    <w:rsid w:val="00E26C50"/>
    <w:rsid w:val="00E271EE"/>
    <w:rsid w:val="00E413CE"/>
    <w:rsid w:val="00E44672"/>
    <w:rsid w:val="00E46C47"/>
    <w:rsid w:val="00E46DED"/>
    <w:rsid w:val="00E600B5"/>
    <w:rsid w:val="00E60776"/>
    <w:rsid w:val="00E65281"/>
    <w:rsid w:val="00E715FE"/>
    <w:rsid w:val="00E82B9B"/>
    <w:rsid w:val="00E86120"/>
    <w:rsid w:val="00E86E0D"/>
    <w:rsid w:val="00E87216"/>
    <w:rsid w:val="00E93CB7"/>
    <w:rsid w:val="00E94176"/>
    <w:rsid w:val="00EF3BA6"/>
    <w:rsid w:val="00EF54B4"/>
    <w:rsid w:val="00F03D73"/>
    <w:rsid w:val="00F23E03"/>
    <w:rsid w:val="00F360F6"/>
    <w:rsid w:val="00F3769E"/>
    <w:rsid w:val="00F465E8"/>
    <w:rsid w:val="00F46E50"/>
    <w:rsid w:val="00F554B7"/>
    <w:rsid w:val="00F56660"/>
    <w:rsid w:val="00F56CDC"/>
    <w:rsid w:val="00F64026"/>
    <w:rsid w:val="00F64448"/>
    <w:rsid w:val="00F66425"/>
    <w:rsid w:val="00F6657E"/>
    <w:rsid w:val="00F83890"/>
    <w:rsid w:val="00F94A16"/>
    <w:rsid w:val="00FB1F02"/>
    <w:rsid w:val="00FB57B2"/>
    <w:rsid w:val="00FC230C"/>
    <w:rsid w:val="00FD355B"/>
    <w:rsid w:val="00FD38D6"/>
    <w:rsid w:val="00FD63E0"/>
    <w:rsid w:val="00FE0086"/>
    <w:rsid w:val="00FE5B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CFAEA946-0444-4C74-95DE-647826BA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F33A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F33AE"/>
  </w:style>
  <w:style w:type="paragraph" w:styleId="Bunntekst">
    <w:name w:val="footer"/>
    <w:basedOn w:val="Normal"/>
    <w:link w:val="BunntekstTegn"/>
    <w:unhideWhenUsed/>
    <w:rsid w:val="007F33A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F33AE"/>
  </w:style>
  <w:style w:type="paragraph" w:styleId="Bobletekst">
    <w:name w:val="Balloon Text"/>
    <w:basedOn w:val="Normal"/>
    <w:link w:val="BobletekstTegn"/>
    <w:uiPriority w:val="99"/>
    <w:semiHidden/>
    <w:unhideWhenUsed/>
    <w:rsid w:val="007F33A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F33AE"/>
    <w:rPr>
      <w:rFonts w:ascii="Tahoma" w:hAnsi="Tahoma" w:cs="Tahoma"/>
      <w:sz w:val="16"/>
      <w:szCs w:val="16"/>
    </w:rPr>
  </w:style>
  <w:style w:type="paragraph" w:styleId="Listeavsnitt">
    <w:name w:val="List Paragraph"/>
    <w:basedOn w:val="Normal"/>
    <w:uiPriority w:val="34"/>
    <w:qFormat/>
    <w:rsid w:val="007F33AE"/>
    <w:pPr>
      <w:ind w:left="720"/>
      <w:contextualSpacing/>
    </w:pPr>
  </w:style>
  <w:style w:type="table" w:styleId="Tabellrutenett">
    <w:name w:val="Table Grid"/>
    <w:basedOn w:val="Vanligtabell"/>
    <w:uiPriority w:val="59"/>
    <w:rsid w:val="007F3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Standardskriftforavsnitt"/>
    <w:rsid w:val="001B44EA"/>
  </w:style>
  <w:style w:type="character" w:customStyle="1" w:styleId="apple-converted-space">
    <w:name w:val="apple-converted-space"/>
    <w:basedOn w:val="Standardskriftforavsnitt"/>
    <w:rsid w:val="001B44EA"/>
  </w:style>
  <w:style w:type="character" w:styleId="Hyperkobling">
    <w:name w:val="Hyperlink"/>
    <w:basedOn w:val="Standardskriftforavsnitt"/>
    <w:uiPriority w:val="99"/>
    <w:unhideWhenUsed/>
    <w:rsid w:val="003B4AE9"/>
    <w:rPr>
      <w:color w:val="0000FF" w:themeColor="hyperlink"/>
      <w:u w:val="single"/>
    </w:rPr>
  </w:style>
  <w:style w:type="character" w:styleId="Fulgthyperkobling">
    <w:name w:val="FollowedHyperlink"/>
    <w:basedOn w:val="Standardskriftforavsnitt"/>
    <w:uiPriority w:val="99"/>
    <w:semiHidden/>
    <w:unhideWhenUsed/>
    <w:rsid w:val="00AE0D43"/>
    <w:rPr>
      <w:color w:val="800080" w:themeColor="followedHyperlink"/>
      <w:u w:val="single"/>
    </w:rPr>
  </w:style>
  <w:style w:type="paragraph" w:styleId="Ingenmellomrom">
    <w:name w:val="No Spacing"/>
    <w:uiPriority w:val="1"/>
    <w:qFormat/>
    <w:rsid w:val="00A847F0"/>
    <w:pPr>
      <w:spacing w:after="0" w:line="240" w:lineRule="auto"/>
    </w:pPr>
  </w:style>
  <w:style w:type="paragraph" w:customStyle="1" w:styleId="Default">
    <w:name w:val="Default"/>
    <w:rsid w:val="0054158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97110">
      <w:bodyDiv w:val="1"/>
      <w:marLeft w:val="0"/>
      <w:marRight w:val="0"/>
      <w:marTop w:val="0"/>
      <w:marBottom w:val="0"/>
      <w:divBdr>
        <w:top w:val="none" w:sz="0" w:space="0" w:color="auto"/>
        <w:left w:val="none" w:sz="0" w:space="0" w:color="auto"/>
        <w:bottom w:val="none" w:sz="0" w:space="0" w:color="auto"/>
        <w:right w:val="none" w:sz="0" w:space="0" w:color="auto"/>
      </w:divBdr>
    </w:div>
    <w:div w:id="74404270">
      <w:bodyDiv w:val="1"/>
      <w:marLeft w:val="0"/>
      <w:marRight w:val="0"/>
      <w:marTop w:val="0"/>
      <w:marBottom w:val="0"/>
      <w:divBdr>
        <w:top w:val="none" w:sz="0" w:space="0" w:color="auto"/>
        <w:left w:val="none" w:sz="0" w:space="0" w:color="auto"/>
        <w:bottom w:val="none" w:sz="0" w:space="0" w:color="auto"/>
        <w:right w:val="none" w:sz="0" w:space="0" w:color="auto"/>
      </w:divBdr>
    </w:div>
    <w:div w:id="1443308753">
      <w:bodyDiv w:val="1"/>
      <w:marLeft w:val="0"/>
      <w:marRight w:val="0"/>
      <w:marTop w:val="0"/>
      <w:marBottom w:val="0"/>
      <w:divBdr>
        <w:top w:val="none" w:sz="0" w:space="0" w:color="auto"/>
        <w:left w:val="none" w:sz="0" w:space="0" w:color="auto"/>
        <w:bottom w:val="none" w:sz="0" w:space="0" w:color="auto"/>
        <w:right w:val="none" w:sz="0" w:space="0" w:color="auto"/>
      </w:divBdr>
    </w:div>
    <w:div w:id="1479416863">
      <w:bodyDiv w:val="1"/>
      <w:marLeft w:val="0"/>
      <w:marRight w:val="0"/>
      <w:marTop w:val="0"/>
      <w:marBottom w:val="0"/>
      <w:divBdr>
        <w:top w:val="none" w:sz="0" w:space="0" w:color="auto"/>
        <w:left w:val="none" w:sz="0" w:space="0" w:color="auto"/>
        <w:bottom w:val="none" w:sz="0" w:space="0" w:color="auto"/>
        <w:right w:val="none" w:sz="0" w:space="0" w:color="auto"/>
      </w:divBdr>
    </w:div>
    <w:div w:id="208865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robollin\Documents\Maler\Brevmal%20Bruflat%20sokner&#229;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3971A-E988-4244-8ADA-92793FC0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 Bruflat sokneråd.dotx</Template>
  <TotalTime>14</TotalTime>
  <Pages>6</Pages>
  <Words>2380</Words>
  <Characters>12617</Characters>
  <Application>Microsoft Office Word</Application>
  <DocSecurity>0</DocSecurity>
  <Lines>105</Lines>
  <Paragraphs>29</Paragraphs>
  <ScaleCrop>false</ScaleCrop>
  <HeadingPairs>
    <vt:vector size="2" baseType="variant">
      <vt:variant>
        <vt:lpstr>Tittel</vt:lpstr>
      </vt:variant>
      <vt:variant>
        <vt:i4>1</vt:i4>
      </vt:variant>
    </vt:vector>
  </HeadingPairs>
  <TitlesOfParts>
    <vt:vector size="1" baseType="lpstr">
      <vt:lpstr/>
    </vt:vector>
  </TitlesOfParts>
  <Company>IKT Valdres</Company>
  <LinksUpToDate>false</LinksUpToDate>
  <CharactersWithSpaces>14968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Mæhlum Robøle</dc:creator>
  <cp:keywords/>
  <dc:description/>
  <cp:lastModifiedBy>Marie Bjørnødegård</cp:lastModifiedBy>
  <cp:revision>6</cp:revision>
  <cp:lastPrinted>2020-03-09T11:13:00Z</cp:lastPrinted>
  <dcterms:created xsi:type="dcterms:W3CDTF">2020-03-10T08:29:00Z</dcterms:created>
  <dcterms:modified xsi:type="dcterms:W3CDTF">2020-03-11T14:16:00Z</dcterms:modified>
</cp:coreProperties>
</file>